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EA0BD" w14:textId="77777777" w:rsidR="009A02CB" w:rsidRPr="006436A2" w:rsidRDefault="009A02CB" w:rsidP="009A02CB">
      <w:pPr>
        <w:pStyle w:val="ConsPlusNormal"/>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2</w:t>
      </w:r>
    </w:p>
    <w:p w14:paraId="459929CF" w14:textId="77777777" w:rsidR="009A02CB" w:rsidRPr="006436A2" w:rsidRDefault="009A02CB" w:rsidP="009A02CB">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к программе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w:t>
      </w:r>
    </w:p>
    <w:p w14:paraId="1FE5B80D" w14:textId="77777777" w:rsidR="009A02CB" w:rsidRPr="006436A2" w:rsidRDefault="009A02CB" w:rsidP="009A02CB">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«Развитие экономики» </w:t>
      </w:r>
    </w:p>
    <w:p w14:paraId="4AD299FF" w14:textId="77777777" w:rsidR="009A02CB" w:rsidRPr="006436A2" w:rsidRDefault="009A02CB" w:rsidP="009A02CB">
      <w:pPr>
        <w:pStyle w:val="ConsPlusNormal"/>
        <w:rPr>
          <w:rFonts w:ascii="Times New Roman" w:hAnsi="Times New Roman" w:cs="Times New Roman"/>
          <w:sz w:val="24"/>
          <w:szCs w:val="24"/>
        </w:rPr>
      </w:pPr>
    </w:p>
    <w:p w14:paraId="0C6AAC39" w14:textId="77777777" w:rsidR="009A02CB" w:rsidRPr="006436A2" w:rsidRDefault="009A02CB" w:rsidP="009A02CB">
      <w:pPr>
        <w:pStyle w:val="ConsPlusTitle"/>
        <w:jc w:val="center"/>
        <w:rPr>
          <w:rFonts w:ascii="Times New Roman" w:hAnsi="Times New Roman" w:cs="Times New Roman"/>
          <w:sz w:val="24"/>
          <w:szCs w:val="24"/>
        </w:rPr>
      </w:pPr>
      <w:bookmarkStart w:id="0" w:name="P3293"/>
      <w:bookmarkEnd w:id="0"/>
      <w:r w:rsidRPr="006436A2">
        <w:rPr>
          <w:rFonts w:ascii="Times New Roman" w:hAnsi="Times New Roman" w:cs="Times New Roman"/>
          <w:sz w:val="24"/>
          <w:szCs w:val="24"/>
        </w:rPr>
        <w:t>ПОРЯДОК</w:t>
      </w:r>
    </w:p>
    <w:p w14:paraId="735DBF5A" w14:textId="77777777" w:rsidR="009A02CB" w:rsidRPr="006436A2" w:rsidRDefault="009A02CB" w:rsidP="009A02CB">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СУБСИДИРОВАНИЯ СУБЪЕКТАМ МАЛОГО И СРЕДНЕГО</w:t>
      </w:r>
    </w:p>
    <w:p w14:paraId="6E82C5D2" w14:textId="77777777" w:rsidR="009A02CB" w:rsidRPr="006436A2" w:rsidRDefault="009A02CB" w:rsidP="009A02CB">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ПРЕДПРИНИМАТЕЛЬСТВА ЧАСТИ ЗАТРАТ НА УПЛАТУ</w:t>
      </w:r>
    </w:p>
    <w:p w14:paraId="29EBF94F" w14:textId="77777777" w:rsidR="009A02CB" w:rsidRPr="006436A2" w:rsidRDefault="009A02CB" w:rsidP="009A02CB">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ПЕРВОГО ВЗНОСА (АВАНСА) ПРИ ЗАКЛЮЧЕНИИ</w:t>
      </w:r>
    </w:p>
    <w:p w14:paraId="5CC81474" w14:textId="77777777" w:rsidR="009A02CB" w:rsidRPr="006436A2" w:rsidRDefault="009A02CB" w:rsidP="009A02CB">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ДОГОВОРОВ ФИНАНСОВОЙ АРЕНДЫ (ЛИЗИНГА)</w:t>
      </w:r>
    </w:p>
    <w:p w14:paraId="02C58E4C" w14:textId="77777777" w:rsidR="009A02CB" w:rsidRPr="006436A2" w:rsidRDefault="009A02CB" w:rsidP="009A02CB">
      <w:pPr>
        <w:rPr>
          <w:sz w:val="24"/>
          <w:szCs w:val="24"/>
        </w:rPr>
      </w:pPr>
    </w:p>
    <w:p w14:paraId="6FF09927" w14:textId="77777777" w:rsidR="009A02CB" w:rsidRPr="006436A2" w:rsidRDefault="009A02CB" w:rsidP="009A02CB">
      <w:pPr>
        <w:pStyle w:val="ConsPlusNormal"/>
        <w:ind w:firstLine="709"/>
        <w:jc w:val="both"/>
        <w:rPr>
          <w:rFonts w:ascii="Times New Roman" w:hAnsi="Times New Roman" w:cs="Times New Roman"/>
          <w:sz w:val="24"/>
          <w:szCs w:val="24"/>
        </w:rPr>
      </w:pPr>
      <w:bookmarkStart w:id="1" w:name="P488"/>
      <w:bookmarkEnd w:id="1"/>
      <w:r w:rsidRPr="006436A2">
        <w:rPr>
          <w:rFonts w:ascii="Times New Roman" w:hAnsi="Times New Roman" w:cs="Times New Roman"/>
          <w:sz w:val="24"/>
          <w:szCs w:val="24"/>
        </w:rPr>
        <w:t>1. 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первого взноса (аванса) по договорам финансовой аренды (лизинга) оборудования с российскими лизинговыми организациями в целях возмещения затрат в связи с производством (реализацией) товаров (работ, услуг) в пределах бюджетных ассигнований, предусмотренных в бюджете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на реализацию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в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муниципальной программы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«Развитие экономики» на соответствующий финансовый год.</w:t>
      </w:r>
    </w:p>
    <w:p w14:paraId="7C305910" w14:textId="77777777" w:rsidR="009A02CB" w:rsidRPr="006436A2" w:rsidRDefault="009A02CB" w:rsidP="009A02CB">
      <w:pPr>
        <w:pStyle w:val="ConsPlusNormal"/>
        <w:ind w:firstLine="709"/>
        <w:jc w:val="both"/>
        <w:rPr>
          <w:rFonts w:ascii="Times New Roman" w:hAnsi="Times New Roman" w:cs="Times New Roman"/>
          <w:sz w:val="24"/>
          <w:szCs w:val="24"/>
        </w:rPr>
      </w:pPr>
      <w:bookmarkStart w:id="2" w:name="_Hlk27383327"/>
      <w:r w:rsidRPr="006436A2">
        <w:rPr>
          <w:rFonts w:ascii="Times New Roman" w:hAnsi="Times New Roman" w:cs="Times New Roman"/>
          <w:sz w:val="24"/>
          <w:szCs w:val="24"/>
        </w:rPr>
        <w:t>Предоставление субсидии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6436A2">
        <w:rPr>
          <w:rFonts w:ascii="Times New Roman" w:hAnsi="Times New Roman" w:cs="Times New Roman"/>
          <w:color w:val="263238"/>
          <w:sz w:val="24"/>
          <w:szCs w:val="24"/>
          <w:shd w:val="clear" w:color="auto" w:fill="FFFFFF"/>
        </w:rPr>
        <w:t xml:space="preserve">Расширение доступа субъектов МСП к финансовым ресурсам, в том числе льготному финансированию», </w:t>
      </w:r>
      <w:r w:rsidRPr="006436A2">
        <w:rPr>
          <w:rFonts w:ascii="Times New Roman" w:hAnsi="Times New Roman" w:cs="Times New Roman"/>
          <w:sz w:val="24"/>
          <w:szCs w:val="24"/>
        </w:rPr>
        <w:t>входящего в состав национального проекта «</w:t>
      </w:r>
      <w:hyperlink r:id="rId7" w:history="1">
        <w:r w:rsidRPr="006436A2">
          <w:rPr>
            <w:rStyle w:val="a3"/>
            <w:rFonts w:ascii="Times New Roman" w:hAnsi="Times New Roman" w:cs="Times New Roman"/>
            <w:sz w:val="24"/>
            <w:szCs w:val="24"/>
            <w:bdr w:val="none" w:sz="0" w:space="0" w:color="auto" w:frame="1"/>
            <w:shd w:val="clear" w:color="auto" w:fill="FFFFFF"/>
          </w:rPr>
          <w:t>Малое и среднее предпринимательство и поддержка индивидуальной предпринимательской инициативы</w:t>
        </w:r>
      </w:hyperlink>
      <w:r w:rsidRPr="006436A2">
        <w:rPr>
          <w:rFonts w:ascii="Times New Roman" w:hAnsi="Times New Roman" w:cs="Times New Roman"/>
          <w:sz w:val="24"/>
          <w:szCs w:val="24"/>
        </w:rPr>
        <w:t xml:space="preserve">», в рамках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в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муниципальной программы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«Развитие экономики» в целях развития малого и среднего предпринимательства на территории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bookmarkEnd w:id="2"/>
      <w:r w:rsidRPr="006436A2">
        <w:rPr>
          <w:rFonts w:ascii="Times New Roman" w:hAnsi="Times New Roman" w:cs="Times New Roman"/>
          <w:sz w:val="24"/>
          <w:szCs w:val="24"/>
        </w:rPr>
        <w:t>.</w:t>
      </w:r>
    </w:p>
    <w:p w14:paraId="65D5C14F" w14:textId="77777777" w:rsidR="009A02CB" w:rsidRPr="0069304F" w:rsidRDefault="009A02CB" w:rsidP="009A02CB">
      <w:pPr>
        <w:pStyle w:val="a8"/>
        <w:numPr>
          <w:ilvl w:val="0"/>
          <w:numId w:val="3"/>
        </w:numPr>
        <w:tabs>
          <w:tab w:val="left" w:pos="993"/>
        </w:tabs>
        <w:autoSpaceDE w:val="0"/>
        <w:autoSpaceDN w:val="0"/>
        <w:adjustRightInd w:val="0"/>
        <w:ind w:left="0" w:firstLine="709"/>
        <w:jc w:val="both"/>
        <w:rPr>
          <w:sz w:val="24"/>
          <w:szCs w:val="24"/>
        </w:rPr>
      </w:pPr>
      <w:r w:rsidRPr="0069304F">
        <w:rPr>
          <w:sz w:val="24"/>
          <w:szCs w:val="24"/>
        </w:rPr>
        <w:t>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в пределах средств бюджета МО МР «</w:t>
      </w:r>
      <w:proofErr w:type="spellStart"/>
      <w:r w:rsidRPr="0069304F">
        <w:rPr>
          <w:sz w:val="24"/>
          <w:szCs w:val="24"/>
        </w:rPr>
        <w:t>Сыктывдинский</w:t>
      </w:r>
      <w:proofErr w:type="spellEnd"/>
      <w:r w:rsidRPr="0069304F">
        <w:rPr>
          <w:sz w:val="24"/>
          <w:szCs w:val="24"/>
        </w:rPr>
        <w:t xml:space="preserve">», предусмотренных на реализацию </w:t>
      </w:r>
      <w:hyperlink w:anchor="P652" w:history="1">
        <w:r w:rsidRPr="0069304F">
          <w:rPr>
            <w:sz w:val="24"/>
            <w:szCs w:val="24"/>
          </w:rPr>
          <w:t>подпрограммы</w:t>
        </w:r>
      </w:hyperlink>
      <w:r w:rsidRPr="0069304F">
        <w:rPr>
          <w:sz w:val="24"/>
          <w:szCs w:val="24"/>
        </w:rPr>
        <w:t xml:space="preserve"> «Малое и среднее предпринимательство» муниципальной программы МО МР «</w:t>
      </w:r>
      <w:proofErr w:type="spellStart"/>
      <w:r w:rsidRPr="0069304F">
        <w:rPr>
          <w:sz w:val="24"/>
          <w:szCs w:val="24"/>
        </w:rPr>
        <w:t>Сыктывдинский</w:t>
      </w:r>
      <w:proofErr w:type="spellEnd"/>
      <w:r w:rsidRPr="0069304F">
        <w:rPr>
          <w:sz w:val="24"/>
          <w:szCs w:val="24"/>
        </w:rPr>
        <w:t xml:space="preserve">» «Развитие экономики» на соответствующий финансовый год. Оборудование определяется в соответствии с Общероссийским </w:t>
      </w:r>
      <w:hyperlink r:id="rId8" w:history="1">
        <w:r w:rsidRPr="0069304F">
          <w:rPr>
            <w:sz w:val="24"/>
            <w:szCs w:val="24"/>
          </w:rPr>
          <w:t>классификатором</w:t>
        </w:r>
      </w:hyperlink>
      <w:r w:rsidRPr="0069304F">
        <w:rPr>
          <w:sz w:val="24"/>
          <w:szCs w:val="24"/>
        </w:rPr>
        <w:t xml:space="preserve"> основных фондов ОК 013-2014 (СНС 2008), утвержденным Приказом Росстандарта от 12 декабря 2014 г. N 2018-ст. (далее - оборудование).</w:t>
      </w:r>
    </w:p>
    <w:p w14:paraId="5465CF56"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Субсидированию (далее - субсидия по первому взносу лизинга) подлежит часть затрат лизингополучателя на уплату первого взноса лизинга из расчета размера авансового платежа по договору лизинга, не превышающего 50 процентов общей стоимости оборудования, за вычетом налога на добавленную стоимость, но не более 70 процентов от фактически произведенных лизингополучателем затрат на уплату взноса (аванса) при заключении договора (договоров) лизинга.</w:t>
      </w:r>
    </w:p>
    <w:p w14:paraId="60CFF5B3"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Размер субсидии рассчитывается по формуле из расчета 500,0 тыс. руб. на одно создан</w:t>
      </w:r>
      <w:r>
        <w:rPr>
          <w:rFonts w:ascii="Times New Roman" w:hAnsi="Times New Roman" w:cs="Times New Roman"/>
          <w:sz w:val="24"/>
          <w:szCs w:val="24"/>
        </w:rPr>
        <w:t>н</w:t>
      </w:r>
      <w:r w:rsidRPr="006436A2">
        <w:rPr>
          <w:rFonts w:ascii="Times New Roman" w:hAnsi="Times New Roman" w:cs="Times New Roman"/>
          <w:sz w:val="24"/>
          <w:szCs w:val="24"/>
        </w:rPr>
        <w:t xml:space="preserve">ое рабочее место, но не может превышать размер затрат, указанных в абзаце 4 пункта 1 Порядка. </w:t>
      </w:r>
    </w:p>
    <w:p w14:paraId="2511BD9A" w14:textId="77777777" w:rsidR="009A02CB" w:rsidRPr="006436A2" w:rsidRDefault="009A02CB" w:rsidP="009A02CB">
      <w:pPr>
        <w:pStyle w:val="ConsPlusNormal"/>
        <w:ind w:firstLine="709"/>
        <w:jc w:val="center"/>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w:t>
      </w:r>
      <w:r w:rsidRPr="006436A2">
        <w:rPr>
          <w:rFonts w:ascii="Times New Roman" w:hAnsi="Times New Roman" w:cs="Times New Roman"/>
          <w:sz w:val="24"/>
          <w:szCs w:val="24"/>
          <w:lang w:val="en-US"/>
        </w:rPr>
        <w:t>K</w:t>
      </w:r>
      <w:r w:rsidRPr="006436A2">
        <w:rPr>
          <w:rFonts w:ascii="Times New Roman" w:hAnsi="Times New Roman" w:cs="Times New Roman"/>
          <w:sz w:val="24"/>
          <w:szCs w:val="24"/>
        </w:rPr>
        <w:t>*500.0 тыс. руб. где,</w:t>
      </w:r>
    </w:p>
    <w:p w14:paraId="34A3942A"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 сумма субсидии;</w:t>
      </w:r>
    </w:p>
    <w:p w14:paraId="0277D339"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K</w:t>
      </w:r>
      <w:r w:rsidRPr="006436A2">
        <w:rPr>
          <w:rFonts w:ascii="Times New Roman" w:hAnsi="Times New Roman" w:cs="Times New Roman"/>
          <w:sz w:val="24"/>
          <w:szCs w:val="24"/>
        </w:rPr>
        <w:t xml:space="preserve"> – количество созданных рабочих мест.</w:t>
      </w:r>
    </w:p>
    <w:p w14:paraId="49EEDB84"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Максимальный размер су</w:t>
      </w:r>
      <w:r>
        <w:rPr>
          <w:rFonts w:ascii="Times New Roman" w:hAnsi="Times New Roman" w:cs="Times New Roman"/>
          <w:sz w:val="24"/>
          <w:szCs w:val="24"/>
        </w:rPr>
        <w:t xml:space="preserve">бсидии, направляемой возмещение </w:t>
      </w:r>
      <w:r w:rsidRPr="006436A2">
        <w:rPr>
          <w:rFonts w:ascii="Times New Roman" w:hAnsi="Times New Roman" w:cs="Times New Roman"/>
          <w:sz w:val="24"/>
          <w:szCs w:val="24"/>
        </w:rPr>
        <w:t xml:space="preserve">части затрат на уплату </w:t>
      </w:r>
      <w:r w:rsidRPr="006436A2">
        <w:rPr>
          <w:rFonts w:ascii="Times New Roman" w:hAnsi="Times New Roman" w:cs="Times New Roman"/>
          <w:sz w:val="24"/>
          <w:szCs w:val="24"/>
        </w:rPr>
        <w:lastRenderedPageBreak/>
        <w:t xml:space="preserve">первого взноса (аванса) по договорам финансовой аренды (лизинга),  </w:t>
      </w:r>
      <w:r>
        <w:rPr>
          <w:rFonts w:ascii="Times New Roman" w:hAnsi="Times New Roman" w:cs="Times New Roman"/>
          <w:sz w:val="24"/>
          <w:szCs w:val="24"/>
        </w:rPr>
        <w:t xml:space="preserve">не должен превышать </w:t>
      </w:r>
      <w:r w:rsidRPr="006436A2">
        <w:rPr>
          <w:rFonts w:ascii="Times New Roman" w:hAnsi="Times New Roman" w:cs="Times New Roman"/>
          <w:sz w:val="24"/>
          <w:szCs w:val="24"/>
        </w:rPr>
        <w:t>1,0 млн. руб. на одного получателя поддержки.</w:t>
      </w:r>
    </w:p>
    <w:p w14:paraId="6B683E6E"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если сумма заявок на финансовую поддержку по данному виду субсидий превышает бюджетный лимит, администрация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имеет право </w:t>
      </w:r>
      <w:proofErr w:type="spellStart"/>
      <w:r w:rsidRPr="006436A2">
        <w:rPr>
          <w:rFonts w:ascii="Times New Roman" w:hAnsi="Times New Roman" w:cs="Times New Roman"/>
          <w:sz w:val="24"/>
          <w:szCs w:val="24"/>
        </w:rPr>
        <w:t>комиссионно</w:t>
      </w:r>
      <w:proofErr w:type="spellEnd"/>
      <w:r w:rsidRPr="006436A2">
        <w:rPr>
          <w:rFonts w:ascii="Times New Roman" w:hAnsi="Times New Roman" w:cs="Times New Roman"/>
          <w:sz w:val="24"/>
          <w:szCs w:val="24"/>
        </w:rPr>
        <w:t xml:space="preserve">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14:paraId="192FECE3"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 понесенные затраты (сумма, фактически уплаченная по договору), </w:t>
      </w:r>
    </w:p>
    <w:p w14:paraId="5E9F7BBB"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 создание и сохранение рабочих мест, </w:t>
      </w:r>
    </w:p>
    <w:p w14:paraId="275AA8C6"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средней заработной платы на 1 работника;</w:t>
      </w:r>
    </w:p>
    <w:p w14:paraId="5C0986B9" w14:textId="77777777" w:rsidR="009A02CB" w:rsidRPr="006436A2" w:rsidRDefault="009A02CB" w:rsidP="009A02CB">
      <w:pPr>
        <w:pStyle w:val="ConsPlusNormal"/>
        <w:ind w:firstLine="709"/>
        <w:jc w:val="both"/>
        <w:rPr>
          <w:rStyle w:val="a3"/>
          <w:rFonts w:ascii="Times New Roman" w:hAnsi="Times New Roman" w:cs="Times New Roman"/>
          <w:sz w:val="24"/>
          <w:szCs w:val="24"/>
        </w:rPr>
      </w:pPr>
      <w:r w:rsidRPr="006436A2">
        <w:rPr>
          <w:rFonts w:ascii="Times New Roman" w:hAnsi="Times New Roman" w:cs="Times New Roman"/>
          <w:sz w:val="24"/>
          <w:szCs w:val="24"/>
        </w:rPr>
        <w:t>Администрация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(далее – администрация района) является главным распорядителем бюджетных средств на субсидию на соответствующий </w:t>
      </w:r>
      <w:r>
        <w:rPr>
          <w:rFonts w:ascii="Times New Roman" w:hAnsi="Times New Roman" w:cs="Times New Roman"/>
          <w:sz w:val="24"/>
          <w:szCs w:val="24"/>
        </w:rPr>
        <w:t>финансовый год</w:t>
      </w:r>
      <w:r w:rsidRPr="006436A2">
        <w:rPr>
          <w:rFonts w:ascii="Times New Roman" w:hAnsi="Times New Roman" w:cs="Times New Roman"/>
          <w:sz w:val="24"/>
          <w:szCs w:val="24"/>
        </w:rPr>
        <w:t>. Администрация района размещает информацию о начале приема заявок от лизингополучателей на официальном сайте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w:t>
      </w:r>
      <w:hyperlink r:id="rId9" w:history="1">
        <w:r w:rsidRPr="006436A2">
          <w:rPr>
            <w:rStyle w:val="a3"/>
            <w:rFonts w:ascii="Times New Roman" w:hAnsi="Times New Roman" w:cs="Times New Roman"/>
            <w:sz w:val="24"/>
            <w:szCs w:val="24"/>
            <w:lang w:val="en-US"/>
          </w:rPr>
          <w:t>www</w:t>
        </w:r>
        <w:r w:rsidRPr="006436A2">
          <w:rPr>
            <w:rStyle w:val="a3"/>
            <w:rFonts w:ascii="Times New Roman" w:hAnsi="Times New Roman" w:cs="Times New Roman"/>
            <w:sz w:val="24"/>
            <w:szCs w:val="24"/>
          </w:rPr>
          <w:t>.</w:t>
        </w:r>
        <w:proofErr w:type="spellStart"/>
        <w:r w:rsidRPr="006436A2">
          <w:rPr>
            <w:rStyle w:val="a3"/>
            <w:rFonts w:ascii="Times New Roman" w:hAnsi="Times New Roman" w:cs="Times New Roman"/>
            <w:sz w:val="24"/>
            <w:szCs w:val="24"/>
            <w:lang w:val="en-US"/>
          </w:rPr>
          <w:t>syktyvdin</w:t>
        </w:r>
        <w:proofErr w:type="spellEnd"/>
        <w:r w:rsidRPr="006436A2">
          <w:rPr>
            <w:rStyle w:val="a3"/>
            <w:rFonts w:ascii="Times New Roman" w:hAnsi="Times New Roman" w:cs="Times New Roman"/>
            <w:sz w:val="24"/>
            <w:szCs w:val="24"/>
          </w:rPr>
          <w:t>.</w:t>
        </w:r>
        <w:proofErr w:type="spellStart"/>
        <w:r w:rsidRPr="006436A2">
          <w:rPr>
            <w:rStyle w:val="a3"/>
            <w:rFonts w:ascii="Times New Roman" w:hAnsi="Times New Roman" w:cs="Times New Roman"/>
            <w:sz w:val="24"/>
            <w:szCs w:val="24"/>
            <w:lang w:val="en-US"/>
          </w:rPr>
          <w:t>ru</w:t>
        </w:r>
        <w:proofErr w:type="spellEnd"/>
      </w:hyperlink>
      <w:r w:rsidRPr="006436A2">
        <w:rPr>
          <w:rStyle w:val="a3"/>
          <w:rFonts w:ascii="Times New Roman" w:hAnsi="Times New Roman" w:cs="Times New Roman"/>
          <w:sz w:val="24"/>
          <w:szCs w:val="24"/>
        </w:rPr>
        <w:t xml:space="preserve">. </w:t>
      </w:r>
    </w:p>
    <w:p w14:paraId="74825C64"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Получатель субсидии не должен получать средства из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на основании иных муниципальных правовых актов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на цели, указанные в </w:t>
      </w:r>
      <w:hyperlink w:anchor="P488" w:history="1">
        <w:r w:rsidRPr="006436A2">
          <w:rPr>
            <w:rFonts w:ascii="Times New Roman" w:hAnsi="Times New Roman" w:cs="Times New Roman"/>
            <w:sz w:val="24"/>
            <w:szCs w:val="24"/>
          </w:rPr>
          <w:t>абзаце первом пункта 1</w:t>
        </w:r>
      </w:hyperlink>
      <w:r w:rsidRPr="006436A2">
        <w:rPr>
          <w:rFonts w:ascii="Times New Roman" w:hAnsi="Times New Roman" w:cs="Times New Roman"/>
          <w:sz w:val="24"/>
          <w:szCs w:val="24"/>
        </w:rPr>
        <w:t xml:space="preserve"> настоящего Порядка.</w:t>
      </w:r>
    </w:p>
    <w:p w14:paraId="481F6BD4"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Предметом лизинга не может быть физически изношенное или морально устаревшее оборудование.</w:t>
      </w:r>
    </w:p>
    <w:p w14:paraId="78787576"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Субсидия по лизинговым платежам предоставляется лизингополучателям, одновременно отвечающим следующим требованиям на дату подачи заявки на получение субсидии:</w:t>
      </w:r>
    </w:p>
    <w:p w14:paraId="403F1AB7"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установленным Федеральным </w:t>
      </w:r>
      <w:hyperlink r:id="rId10"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4FF0B938"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зарегистрированным и осуществляющим свою деятельность на территории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60FE71E8"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C64C5F2"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610AA7A2"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(в ред. постановления от 23.12.2019 № 12/1722)</w:t>
      </w:r>
    </w:p>
    <w:p w14:paraId="70CDE012"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519F3CC"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не имеющим задолженности по заработной плате перед наемными работниками;</w:t>
      </w:r>
    </w:p>
    <w:p w14:paraId="6FAAAA41"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7) осуществляющим деятельность в сфере производства товаров (работ, услуг)</w:t>
      </w:r>
    </w:p>
    <w:p w14:paraId="015274F5"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p w14:paraId="535D7980" w14:textId="77777777" w:rsidR="009A02CB" w:rsidRPr="006436A2" w:rsidRDefault="009A02CB" w:rsidP="009A02CB">
      <w:pPr>
        <w:pStyle w:val="ConsPlusNormal"/>
        <w:numPr>
          <w:ilvl w:val="0"/>
          <w:numId w:val="4"/>
        </w:numPr>
        <w:tabs>
          <w:tab w:val="left" w:pos="993"/>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не </w:t>
      </w:r>
      <w:r w:rsidRPr="006436A2">
        <w:rPr>
          <w:rFonts w:ascii="Times New Roman" w:hAnsi="Times New Roman" w:cs="Times New Roman"/>
          <w:sz w:val="24"/>
          <w:szCs w:val="24"/>
        </w:rPr>
        <w:lastRenderedPageBreak/>
        <w:t>ранее 1 года до дня подачи заявки, при условии отсутствия просрочки по ежемесячным лизинговым платежам.</w:t>
      </w:r>
    </w:p>
    <w:p w14:paraId="440AFA91" w14:textId="77777777" w:rsidR="009A02CB" w:rsidRPr="006436A2" w:rsidRDefault="009A02CB" w:rsidP="009A02CB">
      <w:pPr>
        <w:pStyle w:val="ConsPlusNormal"/>
        <w:numPr>
          <w:ilvl w:val="0"/>
          <w:numId w:val="4"/>
        </w:numPr>
        <w:tabs>
          <w:tab w:val="left" w:pos="993"/>
        </w:tabs>
        <w:ind w:left="0" w:firstLine="709"/>
        <w:jc w:val="both"/>
        <w:rPr>
          <w:rFonts w:ascii="Times New Roman" w:hAnsi="Times New Roman" w:cs="Times New Roman"/>
          <w:sz w:val="24"/>
          <w:szCs w:val="24"/>
        </w:rPr>
      </w:pPr>
      <w:r w:rsidRPr="006436A2">
        <w:rPr>
          <w:rFonts w:ascii="Times New Roman" w:hAnsi="Times New Roman"/>
          <w:sz w:val="24"/>
          <w:szCs w:val="24"/>
        </w:rPr>
        <w:t>Уполномоченным органом по обеспечению взаимодействия с заявителями является от</w:t>
      </w:r>
      <w:r>
        <w:rPr>
          <w:rFonts w:ascii="Times New Roman" w:hAnsi="Times New Roman"/>
          <w:sz w:val="24"/>
          <w:szCs w:val="24"/>
        </w:rPr>
        <w:t>д</w:t>
      </w:r>
      <w:r w:rsidRPr="006436A2">
        <w:rPr>
          <w:rFonts w:ascii="Times New Roman" w:hAnsi="Times New Roman"/>
          <w:sz w:val="24"/>
          <w:szCs w:val="24"/>
        </w:rPr>
        <w:t>ел экономической развития администрации муниципального района «</w:t>
      </w:r>
      <w:proofErr w:type="spellStart"/>
      <w:r w:rsidRPr="006436A2">
        <w:rPr>
          <w:rFonts w:ascii="Times New Roman" w:hAnsi="Times New Roman"/>
          <w:sz w:val="24"/>
          <w:szCs w:val="24"/>
        </w:rPr>
        <w:t>Сыктывдинский</w:t>
      </w:r>
      <w:proofErr w:type="spellEnd"/>
      <w:r w:rsidRPr="006436A2">
        <w:rPr>
          <w:rFonts w:ascii="Times New Roman" w:hAnsi="Times New Roman"/>
          <w:sz w:val="24"/>
          <w:szCs w:val="24"/>
        </w:rPr>
        <w:t>» (далее – отдел экономического развития).</w:t>
      </w:r>
    </w:p>
    <w:p w14:paraId="743B7486"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Лизингополучатели представляют в управление организационной и кадровой работы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(далее – управление организационной и кадровой работы) следующие документы:</w:t>
      </w:r>
    </w:p>
    <w:p w14:paraId="27F22F71"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w:t>
      </w:r>
      <w:hyperlink w:anchor="P809" w:history="1">
        <w:r w:rsidRPr="006436A2">
          <w:rPr>
            <w:rFonts w:ascii="Times New Roman" w:hAnsi="Times New Roman" w:cs="Times New Roman"/>
            <w:sz w:val="24"/>
            <w:szCs w:val="24"/>
          </w:rPr>
          <w:t>заявку</w:t>
        </w:r>
      </w:hyperlink>
      <w:r w:rsidRPr="006436A2">
        <w:rPr>
          <w:rFonts w:ascii="Times New Roman" w:hAnsi="Times New Roman" w:cs="Times New Roman"/>
          <w:sz w:val="24"/>
          <w:szCs w:val="24"/>
        </w:rPr>
        <w:t xml:space="preserve"> на получение субсидии части затрат на уплату первого взноса (аванса) по договорам финансовой аренды (лизинга) по форме согласно приложению 3 к подпрограмме;</w:t>
      </w:r>
    </w:p>
    <w:p w14:paraId="1112D826" w14:textId="77777777" w:rsidR="009A02CB" w:rsidRPr="006436A2" w:rsidRDefault="009A02CB" w:rsidP="009A02CB">
      <w:pPr>
        <w:pStyle w:val="ConsPlusNormal"/>
        <w:ind w:firstLine="709"/>
        <w:jc w:val="both"/>
        <w:rPr>
          <w:rFonts w:ascii="Times New Roman" w:hAnsi="Times New Roman" w:cs="Times New Roman"/>
          <w:sz w:val="24"/>
          <w:szCs w:val="24"/>
        </w:rPr>
      </w:pPr>
      <w:bookmarkStart w:id="3" w:name="P514"/>
      <w:bookmarkEnd w:id="3"/>
      <w:r w:rsidRPr="006436A2">
        <w:rPr>
          <w:rFonts w:ascii="Times New Roman" w:hAnsi="Times New Roman" w:cs="Times New Roman"/>
          <w:sz w:val="24"/>
          <w:szCs w:val="24"/>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1AFAD1F8"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14:paraId="2355D85C"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w:t>
      </w:r>
      <w:bookmarkStart w:id="4" w:name="P518"/>
      <w:bookmarkEnd w:id="4"/>
      <w:r w:rsidRPr="006436A2">
        <w:rPr>
          <w:rFonts w:ascii="Times New Roman" w:hAnsi="Times New Roman" w:cs="Times New Roman"/>
          <w:sz w:val="24"/>
          <w:szCs w:val="24"/>
        </w:rPr>
        <w:t>)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14:paraId="2F59FCEB"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копию договора лизинга, заверенную лизингодателем (с предъявлением оригинала) или нотариально;</w:t>
      </w:r>
    </w:p>
    <w:p w14:paraId="2A487F64"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копии платежных документов, подтверждающих факт перечисления авансового платежа по договору финансовой аренды (лизинга) и ежемесячных платежей, с отметкой банка;</w:t>
      </w:r>
    </w:p>
    <w:p w14:paraId="3A4BE5C3"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7) копию паспорта оборудование, приобретаемого в рамках договора лизинга, с предъявлением оригинала для заверения специалистом, осуществляющим регистрацию заявки, или заверенную нотариально.</w:t>
      </w:r>
    </w:p>
    <w:p w14:paraId="0CBA39CB"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Заявка на получение субсидии представляются в администрацию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5F47CCF4"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Датой поступления заявки считается дата, указанная на штампе входящей регистрации.</w:t>
      </w:r>
    </w:p>
    <w:p w14:paraId="608E8CEC" w14:textId="77777777" w:rsidR="009A02CB" w:rsidRPr="006436A2" w:rsidRDefault="009A02CB" w:rsidP="009A02CB">
      <w:pPr>
        <w:pStyle w:val="ConsPlusNormal"/>
        <w:numPr>
          <w:ilvl w:val="0"/>
          <w:numId w:val="5"/>
        </w:numPr>
        <w:tabs>
          <w:tab w:val="left" w:pos="993"/>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Управление организационной и кадровой работы регистрирует заявку в день ее поступления и направляет её в течение рабочего дня в отдел экономического развития, который в течение 3 рабочих дня предварительно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p>
    <w:p w14:paraId="57C1233B"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Отдел экономического развития</w:t>
      </w:r>
      <w:r>
        <w:rPr>
          <w:rFonts w:ascii="Times New Roman" w:hAnsi="Times New Roman" w:cs="Times New Roman"/>
          <w:sz w:val="24"/>
          <w:szCs w:val="24"/>
        </w:rPr>
        <w:t>,</w:t>
      </w:r>
      <w:r w:rsidRPr="006436A2">
        <w:rPr>
          <w:rFonts w:ascii="Times New Roman" w:hAnsi="Times New Roman" w:cs="Times New Roman"/>
          <w:sz w:val="24"/>
          <w:szCs w:val="24"/>
        </w:rPr>
        <w:t xml:space="preserve">  в случае  обнаружения отсутствия того или иного документа или предоставления заявителем недостоверных сведений, а равно наличия у налогоплательщика – заявителя задолженности по уплате налогов, сборов, страховых взносов, пеней, штрафов, вправе  уведомить заявителя  в отказе  рассмотрения заявки и в течение 3 рабочих дней возвращает заявку и представленный пакет документов  с сопроводительным письмом  обратно заявителю.</w:t>
      </w:r>
    </w:p>
    <w:p w14:paraId="2771850C"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При соответствии заявки и пакета документов требованиям установленным Порядком, отдел экономического развития направляет их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(далее - Комиссия).</w:t>
      </w:r>
    </w:p>
    <w:p w14:paraId="4909E571"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lastRenderedPageBreak/>
        <w:t>Срок рассмотрения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представленных лизингополучателем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14:paraId="1BB3EFDA"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8. Персональный </w:t>
      </w:r>
      <w:hyperlink w:anchor="P1018" w:history="1">
        <w:r w:rsidRPr="006436A2">
          <w:rPr>
            <w:rFonts w:ascii="Times New Roman" w:hAnsi="Times New Roman" w:cs="Times New Roman"/>
            <w:sz w:val="24"/>
            <w:szCs w:val="24"/>
          </w:rPr>
          <w:t>состав</w:t>
        </w:r>
      </w:hyperlink>
      <w:r w:rsidRPr="006436A2">
        <w:rPr>
          <w:rFonts w:ascii="Times New Roman" w:hAnsi="Times New Roman" w:cs="Times New Roman"/>
          <w:sz w:val="24"/>
          <w:szCs w:val="24"/>
        </w:rPr>
        <w:t xml:space="preserve"> Комиссии и регламент ее работы представлены в Приложении 4 к подпрограмме.</w:t>
      </w:r>
    </w:p>
    <w:p w14:paraId="610542D4"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11"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p w14:paraId="21E1A78B"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10.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12"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оформляется протоколом.</w:t>
      </w:r>
    </w:p>
    <w:p w14:paraId="68E541E1"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11. На основании протокола Комиссии администрация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в срок не более 5 рабочих дней со дня его подписания принимает решение о предоставлении субсидии по лизинговым платежам.</w:t>
      </w:r>
    </w:p>
    <w:p w14:paraId="3E1D5265"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В оказании финансовой поддержки должно быть отказано в случае, если:</w:t>
      </w:r>
    </w:p>
    <w:p w14:paraId="05EEB7A0"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 не представлены (представлены не в полном объеме) документы, определенные Порядком, или представлены недостоверные сведения и документы;</w:t>
      </w:r>
    </w:p>
    <w:p w14:paraId="32071AD1"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не выполнены условия оказания финансовой поддержки, установленные Порядком;</w:t>
      </w:r>
    </w:p>
    <w:p w14:paraId="559C856A"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по государственными муниципальным программам, поддержка в рамках одного и того же договора финансовой аренды (лизинга) считается аналогичной;</w:t>
      </w:r>
    </w:p>
    <w:p w14:paraId="70B703E7"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чем три года.</w:t>
      </w:r>
    </w:p>
    <w:p w14:paraId="381DB14D"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Принятое решение в виде уведомления об отказе/одобрении в предоставлении субсидии по лизинговым платежам направляется отделом экономического развития за подписью председателя комиссии лизингополучателю в течение 3 рабочих дней со дня принятия решения.</w:t>
      </w:r>
    </w:p>
    <w:p w14:paraId="66279E87"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18F98CCB"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12. Субсидии предоставляются на основании Соглашения (договора) о предоставлении субсидий (далее - Договор), заключаемого между лизингополучателями и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в течение 10 рабочих дней со дня подписания Договора. </w:t>
      </w:r>
    </w:p>
    <w:p w14:paraId="389B02DE"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Типовая форма Договора, утверждена управлением финансов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2DC9BE30"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Срок подготовки Договора составляет не более 5 рабочих дней со дня принятия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решения о предоставлении субсидии по лизинговым платежам.</w:t>
      </w:r>
    </w:p>
    <w:p w14:paraId="2F92127A"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13. Субсидии предоставляются в пределах лимитов бюджетных обязательств на соответствующий финансовый год. Субсидия перечисляется не позднее 20 (двадцати) рабочих дней со дня принятия решения по результатам рассмотрения документов, 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11DBA066"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14. Отчет по использованию субсидии представляется в администрацию района е</w:t>
      </w:r>
      <w:r w:rsidRPr="006436A2">
        <w:rPr>
          <w:rFonts w:ascii="Times New Roman" w:hAnsi="Times New Roman"/>
          <w:sz w:val="24"/>
          <w:szCs w:val="24"/>
        </w:rPr>
        <w:t>жеквартально, до 15-го числа месяца, следующего за отчетным кварталом, в течении трёх лет со дня получения субсидии, по форме</w:t>
      </w:r>
      <w:r w:rsidRPr="006436A2">
        <w:rPr>
          <w:rFonts w:ascii="Times New Roman" w:hAnsi="Times New Roman" w:cs="Times New Roman"/>
          <w:sz w:val="24"/>
          <w:szCs w:val="24"/>
        </w:rPr>
        <w:t xml:space="preserve"> согласно Приложению 5.</w:t>
      </w:r>
    </w:p>
    <w:p w14:paraId="31A526DF"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lastRenderedPageBreak/>
        <w:t>15. При выявлении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факта нарушения Лизингополучателем условий, установленных настоящим Порядком при предоставлении субсидии, а также при недостижении показателей, установленных в Договоре, полученные бюджетные средства подлежат возврату лизингополучателем в бюджет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в течение 10 (десяти) рабочих дней со дня получения соответствующего требования о возврате субсидии.</w:t>
      </w:r>
    </w:p>
    <w:p w14:paraId="27D10D3C"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19F57092"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16. Контроль за целевым использованием субсидии осуществляется отделом экономического развития и управлением финансов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77EC463C" w14:textId="77777777" w:rsidR="009A02CB" w:rsidRPr="006436A2" w:rsidRDefault="009A02CB" w:rsidP="009A02CB">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17. Нормативные правовые акты, принимаемые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во исполнение настоящего Порядка, размещаются в установленном порядке на интернет-сайте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http:// </w:t>
      </w:r>
      <w:hyperlink r:id="rId13" w:history="1">
        <w:r w:rsidRPr="006436A2">
          <w:rPr>
            <w:rStyle w:val="a3"/>
            <w:rFonts w:ascii="Times New Roman" w:hAnsi="Times New Roman" w:cs="Times New Roman"/>
            <w:sz w:val="24"/>
            <w:szCs w:val="24"/>
          </w:rPr>
          <w:t>http://syktyvdin.ru</w:t>
        </w:r>
      </w:hyperlink>
      <w:r w:rsidRPr="006436A2">
        <w:rPr>
          <w:rFonts w:ascii="Times New Roman" w:hAnsi="Times New Roman" w:cs="Times New Roman"/>
          <w:sz w:val="24"/>
          <w:szCs w:val="24"/>
        </w:rPr>
        <w:t xml:space="preserve"> в течение трех рабочих дней со дня их принятия.</w:t>
      </w:r>
    </w:p>
    <w:p w14:paraId="3E4F6AA7" w14:textId="77777777" w:rsidR="009A02CB" w:rsidRPr="006436A2" w:rsidRDefault="009A02CB" w:rsidP="009A02CB">
      <w:pPr>
        <w:jc w:val="right"/>
        <w:rPr>
          <w:sz w:val="24"/>
          <w:szCs w:val="24"/>
        </w:rPr>
      </w:pPr>
    </w:p>
    <w:p w14:paraId="07BB5014" w14:textId="77777777" w:rsidR="009A02CB" w:rsidRPr="006436A2" w:rsidRDefault="009A02CB" w:rsidP="009A02CB">
      <w:pPr>
        <w:pStyle w:val="ConsPlusNormal"/>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3</w:t>
      </w:r>
    </w:p>
    <w:p w14:paraId="37FBC6B7" w14:textId="77777777" w:rsidR="009A02CB" w:rsidRPr="006436A2" w:rsidRDefault="009A02CB" w:rsidP="009A02CB">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к программе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w:t>
      </w:r>
    </w:p>
    <w:p w14:paraId="51031DD7" w14:textId="77777777" w:rsidR="009A02CB" w:rsidRPr="006436A2" w:rsidRDefault="009A02CB" w:rsidP="009A02CB">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«Развитие экономики» </w:t>
      </w:r>
    </w:p>
    <w:p w14:paraId="7F9CA641" w14:textId="77777777" w:rsidR="009A02CB" w:rsidRPr="006436A2" w:rsidRDefault="009A02CB" w:rsidP="009A02CB">
      <w:pPr>
        <w:rPr>
          <w:sz w:val="24"/>
          <w:szCs w:val="24"/>
        </w:rPr>
      </w:pPr>
    </w:p>
    <w:p w14:paraId="37A3140F" w14:textId="77777777" w:rsidR="009A02CB" w:rsidRPr="006436A2" w:rsidRDefault="009A02CB" w:rsidP="009A02CB">
      <w:pPr>
        <w:jc w:val="right"/>
        <w:rPr>
          <w:sz w:val="24"/>
          <w:szCs w:val="24"/>
        </w:rPr>
      </w:pPr>
    </w:p>
    <w:p w14:paraId="06455473" w14:textId="77777777" w:rsidR="009A02CB" w:rsidRPr="006436A2" w:rsidRDefault="009A02CB" w:rsidP="009A02CB">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 xml:space="preserve">  «В администрацию   МО МР «</w:t>
      </w:r>
      <w:proofErr w:type="spellStart"/>
      <w:r w:rsidRPr="006436A2">
        <w:rPr>
          <w:rFonts w:eastAsia="Courier New CYR"/>
          <w:sz w:val="24"/>
          <w:szCs w:val="24"/>
          <w:shd w:val="clear" w:color="auto" w:fill="FFFFFF"/>
        </w:rPr>
        <w:t>Сыктывдинский</w:t>
      </w:r>
      <w:proofErr w:type="spellEnd"/>
      <w:r w:rsidRPr="006436A2">
        <w:rPr>
          <w:rFonts w:eastAsia="Courier New CYR"/>
          <w:sz w:val="24"/>
          <w:szCs w:val="24"/>
          <w:shd w:val="clear" w:color="auto" w:fill="FFFFFF"/>
        </w:rPr>
        <w:t>»</w:t>
      </w:r>
    </w:p>
    <w:p w14:paraId="2CC580D1" w14:textId="77777777" w:rsidR="009A02CB" w:rsidRPr="006436A2" w:rsidRDefault="009A02CB" w:rsidP="009A02CB">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 xml:space="preserve"> 168220, Республика Коми,  </w:t>
      </w:r>
      <w:proofErr w:type="spellStart"/>
      <w:r w:rsidRPr="006436A2">
        <w:rPr>
          <w:rFonts w:eastAsia="Courier New CYR"/>
          <w:sz w:val="24"/>
          <w:szCs w:val="24"/>
          <w:shd w:val="clear" w:color="auto" w:fill="FFFFFF"/>
        </w:rPr>
        <w:t>Сыктывдинский</w:t>
      </w:r>
      <w:proofErr w:type="spellEnd"/>
      <w:r w:rsidRPr="006436A2">
        <w:rPr>
          <w:rFonts w:eastAsia="Courier New CYR"/>
          <w:sz w:val="24"/>
          <w:szCs w:val="24"/>
          <w:shd w:val="clear" w:color="auto" w:fill="FFFFFF"/>
        </w:rPr>
        <w:t xml:space="preserve"> район, </w:t>
      </w:r>
    </w:p>
    <w:p w14:paraId="2FEB9EE1" w14:textId="77777777" w:rsidR="009A02CB" w:rsidRPr="006436A2" w:rsidRDefault="009A02CB" w:rsidP="009A02CB">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 xml:space="preserve">с. </w:t>
      </w:r>
      <w:proofErr w:type="spellStart"/>
      <w:r w:rsidRPr="006436A2">
        <w:rPr>
          <w:rFonts w:eastAsia="Courier New CYR"/>
          <w:sz w:val="24"/>
          <w:szCs w:val="24"/>
          <w:shd w:val="clear" w:color="auto" w:fill="FFFFFF"/>
        </w:rPr>
        <w:t>Выльгорт</w:t>
      </w:r>
      <w:proofErr w:type="spellEnd"/>
      <w:r w:rsidRPr="006436A2">
        <w:rPr>
          <w:rFonts w:eastAsia="Courier New CYR"/>
          <w:sz w:val="24"/>
          <w:szCs w:val="24"/>
          <w:shd w:val="clear" w:color="auto" w:fill="FFFFFF"/>
        </w:rPr>
        <w:t xml:space="preserve">,  ул. Домны </w:t>
      </w:r>
      <w:proofErr w:type="spellStart"/>
      <w:r w:rsidRPr="006436A2">
        <w:rPr>
          <w:rFonts w:eastAsia="Courier New CYR"/>
          <w:sz w:val="24"/>
          <w:szCs w:val="24"/>
          <w:shd w:val="clear" w:color="auto" w:fill="FFFFFF"/>
        </w:rPr>
        <w:t>Каликовой</w:t>
      </w:r>
      <w:proofErr w:type="spellEnd"/>
      <w:r w:rsidRPr="006436A2">
        <w:rPr>
          <w:rFonts w:eastAsia="Courier New CYR"/>
          <w:sz w:val="24"/>
          <w:szCs w:val="24"/>
          <w:shd w:val="clear" w:color="auto" w:fill="FFFFFF"/>
        </w:rPr>
        <w:t>, д. 62</w:t>
      </w:r>
    </w:p>
    <w:p w14:paraId="7D3AE61E" w14:textId="77777777" w:rsidR="009A02CB" w:rsidRPr="006436A2" w:rsidRDefault="009A02CB" w:rsidP="009A02CB">
      <w:pPr>
        <w:autoSpaceDE w:val="0"/>
        <w:jc w:val="center"/>
        <w:rPr>
          <w:rFonts w:eastAsia="Courier New CYR"/>
          <w:b/>
          <w:bCs/>
          <w:sz w:val="24"/>
          <w:szCs w:val="24"/>
          <w:shd w:val="clear" w:color="auto" w:fill="FFFFFF"/>
        </w:rPr>
      </w:pPr>
    </w:p>
    <w:p w14:paraId="579AF892" w14:textId="77777777" w:rsidR="009A02CB" w:rsidRPr="006436A2" w:rsidRDefault="009A02CB" w:rsidP="009A02CB">
      <w:pPr>
        <w:autoSpaceDE w:val="0"/>
        <w:jc w:val="center"/>
        <w:rPr>
          <w:rFonts w:eastAsia="Courier New CYR"/>
          <w:b/>
          <w:bCs/>
          <w:sz w:val="24"/>
          <w:szCs w:val="24"/>
          <w:shd w:val="clear" w:color="auto" w:fill="FFFFFF"/>
        </w:rPr>
      </w:pPr>
      <w:r w:rsidRPr="006436A2">
        <w:rPr>
          <w:rFonts w:eastAsia="Courier New CYR"/>
          <w:b/>
          <w:bCs/>
          <w:sz w:val="24"/>
          <w:szCs w:val="24"/>
          <w:shd w:val="clear" w:color="auto" w:fill="FFFFFF"/>
        </w:rPr>
        <w:t xml:space="preserve">Заявка на получение финансовой поддержки- </w:t>
      </w:r>
    </w:p>
    <w:p w14:paraId="6F3ED3A0" w14:textId="77777777" w:rsidR="009A02CB" w:rsidRPr="006436A2" w:rsidRDefault="009A02CB" w:rsidP="009A02CB">
      <w:pPr>
        <w:autoSpaceDE w:val="0"/>
        <w:jc w:val="center"/>
        <w:rPr>
          <w:sz w:val="24"/>
          <w:szCs w:val="24"/>
        </w:rPr>
      </w:pPr>
      <w:r w:rsidRPr="006436A2">
        <w:rPr>
          <w:sz w:val="24"/>
          <w:szCs w:val="24"/>
        </w:rPr>
        <w:t>на субсидирование субъектам малого и среднего предпринимательства - _____________________________________________________________</w:t>
      </w:r>
    </w:p>
    <w:p w14:paraId="5849921E" w14:textId="77777777" w:rsidR="009A02CB" w:rsidRPr="006436A2" w:rsidRDefault="009A02CB" w:rsidP="009A02CB">
      <w:pPr>
        <w:autoSpaceDE w:val="0"/>
        <w:jc w:val="center"/>
        <w:rPr>
          <w:rFonts w:eastAsia="Courier New CYR"/>
          <w:bCs/>
          <w:shd w:val="clear" w:color="auto" w:fill="FFFFFF"/>
        </w:rPr>
      </w:pPr>
      <w:r w:rsidRPr="006436A2">
        <w:rPr>
          <w:rFonts w:eastAsia="Courier New CYR"/>
          <w:bCs/>
          <w:shd w:val="clear" w:color="auto" w:fill="FFFFFF"/>
        </w:rPr>
        <w:t>(вид субсидии)</w:t>
      </w:r>
    </w:p>
    <w:p w14:paraId="19775F71" w14:textId="77777777" w:rsidR="009A02CB" w:rsidRPr="006436A2" w:rsidRDefault="009A02CB" w:rsidP="009A02CB">
      <w:pPr>
        <w:autoSpaceDE w:val="0"/>
        <w:jc w:val="both"/>
        <w:rPr>
          <w:rFonts w:eastAsia="Courier New CYR"/>
          <w:shd w:val="clear" w:color="auto" w:fill="FFFFFF"/>
        </w:rPr>
      </w:pPr>
    </w:p>
    <w:p w14:paraId="13954406" w14:textId="77777777" w:rsidR="009A02CB" w:rsidRPr="006436A2" w:rsidRDefault="009A02CB" w:rsidP="009A02CB">
      <w:pPr>
        <w:autoSpaceDE w:val="0"/>
        <w:jc w:val="both"/>
        <w:rPr>
          <w:rFonts w:eastAsia="Courier New CYR"/>
          <w:shd w:val="clear" w:color="auto" w:fill="FFFFFF"/>
        </w:rPr>
      </w:pPr>
      <w:r w:rsidRPr="006436A2">
        <w:rPr>
          <w:rFonts w:eastAsia="Courier New CYR"/>
          <w:shd w:val="clear" w:color="auto" w:fill="FFFFFF"/>
        </w:rPr>
        <w:t>Наименование заявителя _______________________________________________________________________</w:t>
      </w:r>
    </w:p>
    <w:p w14:paraId="605F6914" w14:textId="77777777" w:rsidR="009A02CB" w:rsidRPr="006436A2" w:rsidRDefault="009A02CB" w:rsidP="009A02CB">
      <w:pPr>
        <w:autoSpaceDE w:val="0"/>
        <w:jc w:val="both"/>
        <w:rPr>
          <w:rFonts w:eastAsia="Courier New CYR"/>
          <w:shd w:val="clear" w:color="auto" w:fill="FFFFFF"/>
          <w:vertAlign w:val="superscript"/>
        </w:rPr>
      </w:pPr>
      <w:r w:rsidRPr="006436A2">
        <w:rPr>
          <w:rFonts w:eastAsia="Courier New CYR"/>
          <w:shd w:val="clear" w:color="auto" w:fill="FFFFFF"/>
          <w:vertAlign w:val="superscript"/>
        </w:rPr>
        <w:t xml:space="preserve"> (полное наименование)</w:t>
      </w:r>
    </w:p>
    <w:p w14:paraId="474F085F" w14:textId="77777777" w:rsidR="009A02CB" w:rsidRPr="006436A2" w:rsidRDefault="009A02CB" w:rsidP="009A02CB">
      <w:pPr>
        <w:autoSpaceDE w:val="0"/>
        <w:jc w:val="both"/>
        <w:rPr>
          <w:rFonts w:eastAsia="Courier New CYR"/>
          <w:shd w:val="clear" w:color="auto" w:fill="FFFFFF"/>
        </w:rPr>
      </w:pPr>
      <w:r w:rsidRPr="006436A2">
        <w:rPr>
          <w:rFonts w:eastAsia="Courier New CYR"/>
          <w:shd w:val="clear" w:color="auto" w:fill="FFFFFF"/>
        </w:rPr>
        <w:t>ОГРН _____________________________________ дата регистрации _________________________________</w:t>
      </w:r>
    </w:p>
    <w:p w14:paraId="3E00F1C3" w14:textId="77777777" w:rsidR="009A02CB" w:rsidRPr="006436A2" w:rsidRDefault="009A02CB" w:rsidP="009A02CB">
      <w:pPr>
        <w:autoSpaceDE w:val="0"/>
        <w:jc w:val="both"/>
        <w:rPr>
          <w:rFonts w:eastAsia="Courier New CYR"/>
          <w:shd w:val="clear" w:color="auto" w:fill="FFFFFF"/>
        </w:rPr>
      </w:pPr>
      <w:r w:rsidRPr="006436A2">
        <w:rPr>
          <w:rFonts w:eastAsia="Courier New CYR"/>
          <w:shd w:val="clear" w:color="auto" w:fill="FFFFFF"/>
        </w:rPr>
        <w:t>ИНН _____________________________ КПП (при наличии) ________________________________________</w:t>
      </w:r>
    </w:p>
    <w:p w14:paraId="4547AA18" w14:textId="77777777" w:rsidR="009A02CB" w:rsidRPr="006436A2" w:rsidRDefault="009A02CB" w:rsidP="009A02CB">
      <w:pPr>
        <w:autoSpaceDE w:val="0"/>
        <w:jc w:val="both"/>
        <w:rPr>
          <w:rFonts w:eastAsia="Courier New CYR"/>
          <w:shd w:val="clear" w:color="auto" w:fill="FFFFFF"/>
        </w:rPr>
      </w:pPr>
      <w:r w:rsidRPr="006436A2">
        <w:rPr>
          <w:rFonts w:eastAsia="Courier New CYR"/>
          <w:shd w:val="clear" w:color="auto" w:fill="FFFFFF"/>
        </w:rPr>
        <w:t>Расчетный счет N _____________________________________________________________________________</w:t>
      </w:r>
    </w:p>
    <w:p w14:paraId="695535E7" w14:textId="77777777" w:rsidR="009A02CB" w:rsidRPr="006436A2" w:rsidRDefault="009A02CB" w:rsidP="009A02CB">
      <w:pPr>
        <w:autoSpaceDE w:val="0"/>
        <w:jc w:val="both"/>
        <w:rPr>
          <w:rFonts w:eastAsia="Courier New CYR"/>
          <w:shd w:val="clear" w:color="auto" w:fill="FFFFFF"/>
        </w:rPr>
      </w:pPr>
      <w:r w:rsidRPr="006436A2">
        <w:rPr>
          <w:rFonts w:eastAsia="Courier New CYR"/>
          <w:shd w:val="clear" w:color="auto" w:fill="FFFFFF"/>
        </w:rPr>
        <w:t>в _________________________________________________ БИК ___________________________________</w:t>
      </w:r>
    </w:p>
    <w:p w14:paraId="0501E14C" w14:textId="77777777" w:rsidR="009A02CB" w:rsidRPr="006436A2" w:rsidRDefault="009A02CB" w:rsidP="009A02CB">
      <w:pPr>
        <w:autoSpaceDE w:val="0"/>
        <w:jc w:val="both"/>
        <w:rPr>
          <w:rFonts w:eastAsia="Courier New CYR"/>
          <w:shd w:val="clear" w:color="auto" w:fill="FFFFFF"/>
        </w:rPr>
      </w:pPr>
      <w:r w:rsidRPr="006436A2">
        <w:rPr>
          <w:rFonts w:eastAsia="Courier New CYR"/>
          <w:shd w:val="clear" w:color="auto" w:fill="FFFFFF"/>
        </w:rPr>
        <w:t>Корреспондентский счет N ____________________________________________________________________</w:t>
      </w:r>
    </w:p>
    <w:p w14:paraId="342CD62F" w14:textId="77777777" w:rsidR="009A02CB" w:rsidRPr="006436A2" w:rsidRDefault="009A02CB" w:rsidP="009A02CB">
      <w:pPr>
        <w:autoSpaceDE w:val="0"/>
        <w:jc w:val="both"/>
        <w:rPr>
          <w:rFonts w:eastAsia="Courier New CYR"/>
          <w:shd w:val="clear" w:color="auto" w:fill="FFFFFF"/>
        </w:rPr>
      </w:pPr>
      <w:r w:rsidRPr="006436A2">
        <w:rPr>
          <w:rFonts w:eastAsia="Courier New CYR"/>
          <w:shd w:val="clear" w:color="auto" w:fill="FFFFFF"/>
        </w:rPr>
        <w:t>Юридический адрес _________________________________________________________________________</w:t>
      </w:r>
    </w:p>
    <w:p w14:paraId="37219E0B" w14:textId="77777777" w:rsidR="009A02CB" w:rsidRPr="006436A2" w:rsidRDefault="009A02CB" w:rsidP="009A02CB">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___________________________________________________________________________________________</w:t>
      </w:r>
    </w:p>
    <w:p w14:paraId="1FB8E517" w14:textId="77777777" w:rsidR="009A02CB" w:rsidRPr="006436A2" w:rsidRDefault="009A02CB" w:rsidP="009A02CB">
      <w:pPr>
        <w:autoSpaceDE w:val="0"/>
        <w:jc w:val="both"/>
        <w:rPr>
          <w:rFonts w:eastAsia="Courier New CYR"/>
          <w:shd w:val="clear" w:color="auto" w:fill="FFFFFF"/>
        </w:rPr>
      </w:pPr>
      <w:r w:rsidRPr="006436A2">
        <w:rPr>
          <w:rFonts w:eastAsia="Courier New CYR"/>
          <w:shd w:val="clear" w:color="auto" w:fill="FFFFFF"/>
        </w:rPr>
        <w:t>Почтовый адрес (место нахождения) ____________________________________________________________</w:t>
      </w:r>
    </w:p>
    <w:p w14:paraId="133955B6" w14:textId="77777777" w:rsidR="009A02CB" w:rsidRPr="006436A2" w:rsidRDefault="009A02CB" w:rsidP="009A02CB">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___________________________________________________________________________________________</w:t>
      </w:r>
    </w:p>
    <w:p w14:paraId="1999DCFE" w14:textId="77777777" w:rsidR="009A02CB" w:rsidRPr="006436A2" w:rsidRDefault="009A02CB" w:rsidP="009A02CB">
      <w:pPr>
        <w:autoSpaceDE w:val="0"/>
        <w:jc w:val="both"/>
        <w:rPr>
          <w:rFonts w:eastAsia="Courier New CYR"/>
          <w:shd w:val="clear" w:color="auto" w:fill="FFFFFF"/>
        </w:rPr>
      </w:pPr>
      <w:r w:rsidRPr="006436A2">
        <w:rPr>
          <w:rFonts w:eastAsia="Courier New CYR"/>
          <w:shd w:val="clear" w:color="auto" w:fill="FFFFFF"/>
        </w:rPr>
        <w:t>Телефон (__________) ______________ Факс _____________ E-</w:t>
      </w:r>
      <w:proofErr w:type="spellStart"/>
      <w:r w:rsidRPr="006436A2">
        <w:rPr>
          <w:rFonts w:eastAsia="Courier New CYR"/>
          <w:shd w:val="clear" w:color="auto" w:fill="FFFFFF"/>
        </w:rPr>
        <w:t>mail</w:t>
      </w:r>
      <w:proofErr w:type="spellEnd"/>
      <w:r w:rsidRPr="006436A2">
        <w:rPr>
          <w:rFonts w:eastAsia="Courier New CYR"/>
          <w:shd w:val="clear" w:color="auto" w:fill="FFFFFF"/>
        </w:rPr>
        <w:t xml:space="preserve"> __________________________________</w:t>
      </w:r>
    </w:p>
    <w:p w14:paraId="3EBFC6C1" w14:textId="77777777" w:rsidR="009A02CB" w:rsidRPr="006436A2" w:rsidRDefault="009A02CB" w:rsidP="009A02CB">
      <w:pPr>
        <w:autoSpaceDE w:val="0"/>
        <w:jc w:val="both"/>
        <w:rPr>
          <w:rFonts w:eastAsia="Courier New CYR"/>
          <w:shd w:val="clear" w:color="auto" w:fill="FFFFFF"/>
        </w:rPr>
      </w:pPr>
      <w:r w:rsidRPr="006436A2">
        <w:rPr>
          <w:rFonts w:eastAsia="Courier New CYR"/>
          <w:shd w:val="clear" w:color="auto" w:fill="FFFFFF"/>
        </w:rPr>
        <w:t>Контактное лицо (ФИО, должность, телефон) _____________________________________________________</w:t>
      </w:r>
    </w:p>
    <w:p w14:paraId="5E38A2B8" w14:textId="77777777" w:rsidR="009A02CB" w:rsidRPr="006436A2" w:rsidRDefault="009A02CB" w:rsidP="009A02CB">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w:t>
      </w:r>
    </w:p>
    <w:p w14:paraId="3DC7470F" w14:textId="77777777" w:rsidR="009A02CB" w:rsidRPr="006436A2" w:rsidRDefault="009A02CB" w:rsidP="009A02CB">
      <w:pPr>
        <w:autoSpaceDE w:val="0"/>
        <w:ind w:firstLine="709"/>
        <w:jc w:val="both"/>
        <w:rPr>
          <w:b/>
        </w:rPr>
      </w:pPr>
      <w:r w:rsidRPr="006436A2">
        <w:rPr>
          <w:rFonts w:eastAsia="Courier New CYR"/>
          <w:shd w:val="clear" w:color="auto" w:fill="FFFFFF"/>
        </w:rPr>
        <w:t>Прошу   предоставить   финансовую   поддержку в форме ___________________________________</w:t>
      </w:r>
    </w:p>
    <w:p w14:paraId="20FDD89A" w14:textId="77777777" w:rsidR="009A02CB" w:rsidRPr="006436A2" w:rsidRDefault="009A02CB" w:rsidP="009A02CB">
      <w:pPr>
        <w:autoSpaceDE w:val="0"/>
        <w:jc w:val="both"/>
        <w:rPr>
          <w:b/>
        </w:rPr>
      </w:pPr>
      <w:r w:rsidRPr="006436A2">
        <w:rPr>
          <w:b/>
        </w:rPr>
        <w:t>_____________________________________________________________________________</w:t>
      </w:r>
      <w:r w:rsidRPr="006436A2">
        <w:rPr>
          <w:rFonts w:eastAsia="Courier New CYR"/>
          <w:shd w:val="clear" w:color="auto" w:fill="FFFFFF"/>
        </w:rPr>
        <w:t>______________</w:t>
      </w:r>
    </w:p>
    <w:p w14:paraId="456B50BB" w14:textId="77777777" w:rsidR="009A02CB" w:rsidRPr="006436A2" w:rsidRDefault="009A02CB" w:rsidP="009A02CB">
      <w:pPr>
        <w:autoSpaceDE w:val="0"/>
        <w:jc w:val="center"/>
      </w:pPr>
      <w:r w:rsidRPr="006436A2">
        <w:t>(указать наименование Порядка)</w:t>
      </w:r>
    </w:p>
    <w:p w14:paraId="4104E608" w14:textId="77777777" w:rsidR="009A02CB" w:rsidRPr="006436A2" w:rsidRDefault="009A02CB" w:rsidP="009A02CB">
      <w:pPr>
        <w:autoSpaceDE w:val="0"/>
        <w:jc w:val="both"/>
        <w:rPr>
          <w:rFonts w:eastAsia="Courier New CYR"/>
          <w:shd w:val="clear" w:color="auto" w:fill="FFFFFF"/>
        </w:rPr>
      </w:pPr>
      <w:r w:rsidRPr="006436A2">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14:paraId="73F9A169" w14:textId="77777777" w:rsidR="009A02CB" w:rsidRPr="006436A2" w:rsidRDefault="009A02CB" w:rsidP="009A02CB">
      <w:pPr>
        <w:autoSpaceDE w:val="0"/>
        <w:jc w:val="both"/>
        <w:rPr>
          <w:rFonts w:eastAsia="Courier New CYR"/>
          <w:shd w:val="clear" w:color="auto" w:fill="FFFFFF"/>
        </w:rPr>
      </w:pPr>
      <w:r w:rsidRPr="006436A2">
        <w:rPr>
          <w:rFonts w:eastAsia="Courier New CYR"/>
          <w:shd w:val="clear" w:color="auto" w:fill="FFFFFF"/>
        </w:rPr>
        <w:t xml:space="preserve"> __________________________________________________________________________________________:</w:t>
      </w:r>
    </w:p>
    <w:p w14:paraId="4AB2378C" w14:textId="77777777" w:rsidR="009A02CB" w:rsidRPr="006436A2" w:rsidRDefault="009A02CB" w:rsidP="009A02CB">
      <w:pPr>
        <w:autoSpaceDE w:val="0"/>
        <w:rPr>
          <w:rFonts w:eastAsia="Courier New CYR"/>
          <w:shd w:val="clear" w:color="auto" w:fill="FFFFFF"/>
          <w:vertAlign w:val="superscript"/>
        </w:rPr>
      </w:pPr>
      <w:r w:rsidRPr="006436A2">
        <w:rPr>
          <w:rFonts w:eastAsia="Courier New CYR"/>
          <w:shd w:val="clear" w:color="auto" w:fill="FFFFFF"/>
          <w:vertAlign w:val="superscript"/>
        </w:rPr>
        <w:t>(наименование заявителя)</w:t>
      </w:r>
    </w:p>
    <w:p w14:paraId="3209E02F" w14:textId="77777777" w:rsidR="009A02CB" w:rsidRPr="006436A2" w:rsidRDefault="009A02CB" w:rsidP="009A02CB">
      <w:pPr>
        <w:widowControl w:val="0"/>
        <w:numPr>
          <w:ilvl w:val="0"/>
          <w:numId w:val="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 xml:space="preserve">не является кредитной, страховой организацией, инвестиционным фондом, негосударственным пенсионным фондом, профессиональным участником рынка ценных </w:t>
      </w:r>
      <w:r w:rsidRPr="006436A2">
        <w:rPr>
          <w:rFonts w:eastAsia="Courier New CYR"/>
          <w:sz w:val="24"/>
          <w:shd w:val="clear" w:color="auto" w:fill="FFFFFF"/>
        </w:rPr>
        <w:lastRenderedPageBreak/>
        <w:t>бумаг, ломбардом; не является участником соглашений о разделе продукции;</w:t>
      </w:r>
    </w:p>
    <w:p w14:paraId="3FEA3B3F" w14:textId="77777777" w:rsidR="009A02CB" w:rsidRPr="006436A2" w:rsidRDefault="009A02CB" w:rsidP="009A02CB">
      <w:pPr>
        <w:widowControl w:val="0"/>
        <w:numPr>
          <w:ilvl w:val="0"/>
          <w:numId w:val="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осуществляет предпринимательскую деятельность в сфере игорного бизнеса;</w:t>
      </w:r>
    </w:p>
    <w:p w14:paraId="17EFC75E" w14:textId="77777777" w:rsidR="009A02CB" w:rsidRPr="006436A2" w:rsidRDefault="009A02CB" w:rsidP="009A02CB">
      <w:pPr>
        <w:widowControl w:val="0"/>
        <w:numPr>
          <w:ilvl w:val="0"/>
          <w:numId w:val="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64C00EB4" w14:textId="77777777" w:rsidR="009A02CB" w:rsidRPr="006436A2" w:rsidRDefault="009A02CB" w:rsidP="009A02CB">
      <w:pPr>
        <w:widowControl w:val="0"/>
        <w:numPr>
          <w:ilvl w:val="0"/>
          <w:numId w:val="2"/>
        </w:numPr>
        <w:tabs>
          <w:tab w:val="clear" w:pos="432"/>
          <w:tab w:val="num" w:pos="0"/>
        </w:tabs>
        <w:autoSpaceDE w:val="0"/>
        <w:ind w:left="0" w:firstLine="0"/>
        <w:jc w:val="both"/>
        <w:rPr>
          <w:rFonts w:eastAsia="Courier New CYR"/>
          <w:sz w:val="24"/>
          <w:shd w:val="clear" w:color="auto" w:fill="FFFFFF"/>
        </w:rPr>
      </w:pPr>
      <w:r w:rsidRPr="006436A2">
        <w:rPr>
          <w:sz w:val="24"/>
          <w:szCs w:val="24"/>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14:paraId="3700FA04" w14:textId="77777777" w:rsidR="009A02CB" w:rsidRPr="006436A2" w:rsidRDefault="009A02CB" w:rsidP="009A02CB">
      <w:pPr>
        <w:widowControl w:val="0"/>
        <w:numPr>
          <w:ilvl w:val="0"/>
          <w:numId w:val="2"/>
        </w:numPr>
        <w:tabs>
          <w:tab w:val="clear" w:pos="432"/>
          <w:tab w:val="num" w:pos="0"/>
        </w:tabs>
        <w:autoSpaceDE w:val="0"/>
        <w:ind w:left="0" w:firstLine="0"/>
        <w:jc w:val="both"/>
        <w:rPr>
          <w:rFonts w:eastAsia="Courier New CYR"/>
          <w:sz w:val="24"/>
          <w:shd w:val="clear" w:color="auto" w:fill="FFFFFF"/>
        </w:rPr>
      </w:pPr>
      <w:r w:rsidRPr="006436A2">
        <w:rPr>
          <w:sz w:val="24"/>
          <w:szCs w:val="24"/>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B843123" w14:textId="77777777" w:rsidR="009A02CB" w:rsidRPr="006436A2" w:rsidRDefault="009A02CB" w:rsidP="009A02CB">
      <w:pPr>
        <w:widowControl w:val="0"/>
        <w:numPr>
          <w:ilvl w:val="0"/>
          <w:numId w:val="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14:paraId="595DE2B5" w14:textId="77777777" w:rsidR="009A02CB" w:rsidRPr="006436A2" w:rsidRDefault="009A02CB" w:rsidP="009A02CB">
      <w:pPr>
        <w:widowControl w:val="0"/>
        <w:numPr>
          <w:ilvl w:val="0"/>
          <w:numId w:val="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имеет задолженности по заработной плате перед наемными работниками более 1 месяца.</w:t>
      </w:r>
    </w:p>
    <w:p w14:paraId="01CF0F2D" w14:textId="77777777" w:rsidR="009A02CB" w:rsidRPr="006436A2" w:rsidRDefault="009A02CB" w:rsidP="009A02CB">
      <w:pPr>
        <w:widowControl w:val="0"/>
        <w:autoSpaceDE w:val="0"/>
        <w:jc w:val="both"/>
        <w:rPr>
          <w:rFonts w:eastAsia="Courier New CYR"/>
          <w:sz w:val="24"/>
          <w:shd w:val="clear" w:color="auto" w:fill="FFFFFF"/>
        </w:rPr>
      </w:pPr>
      <w:r w:rsidRPr="006436A2">
        <w:rPr>
          <w:rFonts w:eastAsia="Courier New CYR"/>
          <w:sz w:val="24"/>
          <w:shd w:val="clear" w:color="auto" w:fill="FFFFFF"/>
        </w:rPr>
        <w:t>Сфера деятельности________________________________________________________:</w:t>
      </w:r>
    </w:p>
    <w:p w14:paraId="7F85E784" w14:textId="77777777" w:rsidR="009A02CB" w:rsidRPr="006436A2" w:rsidRDefault="009A02CB" w:rsidP="009A02CB">
      <w:pPr>
        <w:autoSpaceDE w:val="0"/>
        <w:jc w:val="both"/>
        <w:rPr>
          <w:rFonts w:eastAsia="Courier New CYR"/>
          <w:sz w:val="24"/>
          <w:shd w:val="clear" w:color="auto" w:fill="FFFFFF"/>
          <w:vertAlign w:val="superscript"/>
        </w:rPr>
      </w:pPr>
      <w:r w:rsidRPr="006436A2">
        <w:rPr>
          <w:rFonts w:eastAsia="Courier New CYR"/>
          <w:sz w:val="24"/>
          <w:shd w:val="clear" w:color="auto" w:fill="FFFFFF"/>
          <w:vertAlign w:val="superscript"/>
        </w:rPr>
        <w:t xml:space="preserve">                                                                                     (указать ОКВЭД основной и дополнительный)</w:t>
      </w:r>
    </w:p>
    <w:p w14:paraId="4F0FBFAC" w14:textId="77777777" w:rsidR="009A02CB" w:rsidRPr="006436A2" w:rsidRDefault="009A02CB" w:rsidP="009A02CB">
      <w:pPr>
        <w:autoSpaceDE w:val="0"/>
        <w:jc w:val="both"/>
        <w:rPr>
          <w:rFonts w:eastAsia="Courier New CYR"/>
          <w:sz w:val="24"/>
          <w:shd w:val="clear" w:color="auto" w:fill="FFFFFF"/>
          <w:vertAlign w:val="superscript"/>
        </w:rPr>
      </w:pPr>
      <w:r w:rsidRPr="006436A2">
        <w:rPr>
          <w:sz w:val="24"/>
          <w:shd w:val="clear" w:color="auto" w:fill="FFFFFF"/>
        </w:rPr>
        <w:t>Дополнительно сообщаем о себе следующую информацию:</w:t>
      </w:r>
    </w:p>
    <w:tbl>
      <w:tblPr>
        <w:tblStyle w:val="a6"/>
        <w:tblW w:w="9637" w:type="dxa"/>
        <w:tblLayout w:type="fixed"/>
        <w:tblLook w:val="04A0" w:firstRow="1" w:lastRow="0" w:firstColumn="1" w:lastColumn="0" w:noHBand="0" w:noVBand="1"/>
      </w:tblPr>
      <w:tblGrid>
        <w:gridCol w:w="6771"/>
        <w:gridCol w:w="1134"/>
        <w:gridCol w:w="1732"/>
      </w:tblGrid>
      <w:tr w:rsidR="009A02CB" w:rsidRPr="006436A2" w14:paraId="37DEF411" w14:textId="77777777" w:rsidTr="00222691">
        <w:trPr>
          <w:trHeight w:val="512"/>
        </w:trPr>
        <w:tc>
          <w:tcPr>
            <w:tcW w:w="6771" w:type="dxa"/>
          </w:tcPr>
          <w:p w14:paraId="2A38F8AF" w14:textId="77777777" w:rsidR="009A02CB" w:rsidRPr="006436A2" w:rsidRDefault="009A02CB" w:rsidP="00222691">
            <w:pPr>
              <w:widowControl w:val="0"/>
              <w:suppressLineNumbers/>
              <w:snapToGrid w:val="0"/>
              <w:jc w:val="both"/>
              <w:rPr>
                <w:rFonts w:eastAsia="Lucida Sans Unicode"/>
                <w:kern w:val="1"/>
                <w:sz w:val="24"/>
                <w:szCs w:val="24"/>
              </w:rPr>
            </w:pPr>
            <w:r w:rsidRPr="006436A2">
              <w:rPr>
                <w:rFonts w:eastAsia="Lucida Sans Unicode"/>
                <w:kern w:val="1"/>
                <w:sz w:val="24"/>
                <w:szCs w:val="24"/>
              </w:rPr>
              <w:t>Наименование показателя</w:t>
            </w:r>
          </w:p>
        </w:tc>
        <w:tc>
          <w:tcPr>
            <w:tcW w:w="1134" w:type="dxa"/>
          </w:tcPr>
          <w:p w14:paraId="66A92B30" w14:textId="77777777" w:rsidR="009A02CB" w:rsidRPr="006436A2" w:rsidRDefault="009A02CB" w:rsidP="00222691">
            <w:pPr>
              <w:widowControl w:val="0"/>
              <w:suppressLineNumbers/>
              <w:snapToGrid w:val="0"/>
              <w:jc w:val="both"/>
              <w:rPr>
                <w:rFonts w:eastAsia="Lucida Sans Unicode"/>
                <w:kern w:val="1"/>
                <w:sz w:val="24"/>
                <w:szCs w:val="24"/>
              </w:rPr>
            </w:pPr>
            <w:r w:rsidRPr="006436A2">
              <w:rPr>
                <w:rFonts w:eastAsia="Lucida Sans Unicode"/>
                <w:kern w:val="1"/>
                <w:sz w:val="24"/>
                <w:szCs w:val="24"/>
              </w:rPr>
              <w:t>Ед. изм.</w:t>
            </w:r>
          </w:p>
        </w:tc>
        <w:tc>
          <w:tcPr>
            <w:tcW w:w="1732" w:type="dxa"/>
          </w:tcPr>
          <w:p w14:paraId="02EAB392" w14:textId="77777777" w:rsidR="009A02CB" w:rsidRPr="006436A2" w:rsidRDefault="009A02CB" w:rsidP="00222691">
            <w:pPr>
              <w:widowControl w:val="0"/>
              <w:suppressLineNumbers/>
              <w:snapToGrid w:val="0"/>
              <w:jc w:val="both"/>
              <w:rPr>
                <w:rFonts w:eastAsia="Lucida Sans Unicode"/>
                <w:kern w:val="1"/>
                <w:sz w:val="24"/>
                <w:szCs w:val="24"/>
              </w:rPr>
            </w:pPr>
            <w:r w:rsidRPr="006436A2">
              <w:rPr>
                <w:rFonts w:eastAsia="Lucida Sans Unicode"/>
                <w:kern w:val="1"/>
                <w:sz w:val="24"/>
                <w:szCs w:val="24"/>
              </w:rPr>
              <w:t>Значение показателя за</w:t>
            </w:r>
          </w:p>
          <w:p w14:paraId="00F7A76F" w14:textId="77777777" w:rsidR="009A02CB" w:rsidRPr="006436A2" w:rsidRDefault="009A02CB" w:rsidP="00222691">
            <w:pPr>
              <w:widowControl w:val="0"/>
              <w:suppressLineNumbers/>
              <w:jc w:val="both"/>
              <w:rPr>
                <w:rFonts w:eastAsia="Lucida Sans Unicode"/>
                <w:kern w:val="1"/>
                <w:sz w:val="24"/>
                <w:szCs w:val="24"/>
              </w:rPr>
            </w:pPr>
            <w:r w:rsidRPr="006436A2">
              <w:rPr>
                <w:rFonts w:eastAsia="Lucida Sans Unicode"/>
                <w:kern w:val="1"/>
                <w:sz w:val="24"/>
                <w:szCs w:val="24"/>
              </w:rPr>
              <w:t>___ квартал 20___ года</w:t>
            </w:r>
          </w:p>
        </w:tc>
      </w:tr>
      <w:tr w:rsidR="009A02CB" w:rsidRPr="006436A2" w14:paraId="57973850" w14:textId="77777777" w:rsidTr="00222691">
        <w:tc>
          <w:tcPr>
            <w:tcW w:w="6771" w:type="dxa"/>
          </w:tcPr>
          <w:p w14:paraId="7F45F720" w14:textId="77777777" w:rsidR="009A02CB" w:rsidRPr="006436A2" w:rsidRDefault="009A02CB" w:rsidP="00222691">
            <w:pPr>
              <w:pStyle w:val="ConsPlusNormal"/>
              <w:ind w:firstLine="0"/>
              <w:jc w:val="both"/>
              <w:rPr>
                <w:rFonts w:ascii="Times New Roman" w:hAnsi="Times New Roman" w:cs="Times New Roman"/>
                <w:sz w:val="24"/>
              </w:rPr>
            </w:pPr>
            <w:r w:rsidRPr="006436A2">
              <w:rPr>
                <w:rFonts w:ascii="Times New Roman" w:eastAsia="Lucida Sans Unicode" w:hAnsi="Times New Roman" w:cs="Times New Roman"/>
                <w:kern w:val="1"/>
                <w:sz w:val="24"/>
                <w:szCs w:val="24"/>
              </w:rPr>
              <w:t>Сумма налоговых и неналоговых платежей в бюджеты разных уровней и внебюджетные фонды</w:t>
            </w:r>
          </w:p>
        </w:tc>
        <w:tc>
          <w:tcPr>
            <w:tcW w:w="1134" w:type="dxa"/>
          </w:tcPr>
          <w:p w14:paraId="3A26743F" w14:textId="77777777" w:rsidR="009A02CB" w:rsidRPr="006436A2" w:rsidRDefault="009A02CB" w:rsidP="00222691">
            <w:pPr>
              <w:pStyle w:val="ConsPlusNormal"/>
              <w:ind w:firstLine="34"/>
              <w:jc w:val="both"/>
              <w:rPr>
                <w:rFonts w:ascii="Times New Roman" w:hAnsi="Times New Roman" w:cs="Times New Roman"/>
                <w:sz w:val="24"/>
              </w:rPr>
            </w:pPr>
            <w:proofErr w:type="spellStart"/>
            <w:r w:rsidRPr="006436A2">
              <w:rPr>
                <w:rFonts w:ascii="Times New Roman" w:hAnsi="Times New Roman" w:cs="Times New Roman"/>
                <w:sz w:val="24"/>
              </w:rPr>
              <w:t>тыс.руб</w:t>
            </w:r>
            <w:proofErr w:type="spellEnd"/>
            <w:r w:rsidRPr="006436A2">
              <w:rPr>
                <w:rFonts w:ascii="Times New Roman" w:hAnsi="Times New Roman" w:cs="Times New Roman"/>
                <w:sz w:val="24"/>
              </w:rPr>
              <w:t>.</w:t>
            </w:r>
          </w:p>
        </w:tc>
        <w:tc>
          <w:tcPr>
            <w:tcW w:w="1732" w:type="dxa"/>
          </w:tcPr>
          <w:p w14:paraId="704664D5" w14:textId="77777777" w:rsidR="009A02CB" w:rsidRPr="006436A2" w:rsidRDefault="009A02CB" w:rsidP="00222691">
            <w:pPr>
              <w:pStyle w:val="a7"/>
              <w:autoSpaceDE w:val="0"/>
              <w:rPr>
                <w:rFonts w:ascii="Times New Roman" w:hAnsi="Times New Roman"/>
                <w:sz w:val="24"/>
                <w:shd w:val="clear" w:color="auto" w:fill="FFFFFF"/>
              </w:rPr>
            </w:pPr>
          </w:p>
        </w:tc>
      </w:tr>
      <w:tr w:rsidR="009A02CB" w:rsidRPr="006436A2" w14:paraId="362B2FF5" w14:textId="77777777" w:rsidTr="00222691">
        <w:tc>
          <w:tcPr>
            <w:tcW w:w="6771" w:type="dxa"/>
          </w:tcPr>
          <w:p w14:paraId="5F58357E" w14:textId="77777777" w:rsidR="009A02CB" w:rsidRPr="006436A2" w:rsidRDefault="009A02CB" w:rsidP="00222691">
            <w:pPr>
              <w:pStyle w:val="ConsPlusNormal"/>
              <w:ind w:firstLine="0"/>
              <w:jc w:val="both"/>
              <w:rPr>
                <w:rFonts w:ascii="Times New Roman" w:hAnsi="Times New Roman" w:cs="Times New Roman"/>
                <w:sz w:val="24"/>
                <w:szCs w:val="24"/>
              </w:rPr>
            </w:pPr>
            <w:r w:rsidRPr="006436A2">
              <w:rPr>
                <w:rFonts w:ascii="Times New Roman" w:hAnsi="Times New Roman" w:cs="Times New Roman"/>
                <w:sz w:val="24"/>
                <w:szCs w:val="24"/>
              </w:rPr>
              <w:t>Сведения о наличии (отсутствии) задолженности по налогам и платежам в бюджетную систему</w:t>
            </w:r>
          </w:p>
        </w:tc>
        <w:tc>
          <w:tcPr>
            <w:tcW w:w="1134" w:type="dxa"/>
          </w:tcPr>
          <w:p w14:paraId="56091A35" w14:textId="77777777" w:rsidR="009A02CB" w:rsidRPr="006436A2" w:rsidRDefault="009A02CB" w:rsidP="00222691">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да/нет</w:t>
            </w:r>
          </w:p>
        </w:tc>
        <w:tc>
          <w:tcPr>
            <w:tcW w:w="1732" w:type="dxa"/>
          </w:tcPr>
          <w:p w14:paraId="363F51A0" w14:textId="77777777" w:rsidR="009A02CB" w:rsidRPr="006436A2" w:rsidRDefault="009A02CB" w:rsidP="00222691">
            <w:pPr>
              <w:pStyle w:val="a7"/>
              <w:autoSpaceDE w:val="0"/>
              <w:rPr>
                <w:rFonts w:ascii="Times New Roman" w:hAnsi="Times New Roman"/>
                <w:sz w:val="24"/>
                <w:shd w:val="clear" w:color="auto" w:fill="FFFFFF"/>
              </w:rPr>
            </w:pPr>
          </w:p>
        </w:tc>
      </w:tr>
      <w:tr w:rsidR="009A02CB" w:rsidRPr="006436A2" w14:paraId="2288C097" w14:textId="77777777" w:rsidTr="00222691">
        <w:tc>
          <w:tcPr>
            <w:tcW w:w="6771" w:type="dxa"/>
          </w:tcPr>
          <w:p w14:paraId="31DB92C3" w14:textId="77777777" w:rsidR="009A02CB" w:rsidRPr="006436A2" w:rsidRDefault="009A02CB" w:rsidP="00222691">
            <w:pPr>
              <w:pStyle w:val="ConsPlusNormal"/>
              <w:ind w:firstLine="0"/>
              <w:jc w:val="both"/>
              <w:rPr>
                <w:rFonts w:ascii="Times New Roman" w:hAnsi="Times New Roman" w:cs="Times New Roman"/>
                <w:sz w:val="24"/>
                <w:szCs w:val="24"/>
              </w:rPr>
            </w:pPr>
            <w:r w:rsidRPr="006436A2">
              <w:rPr>
                <w:rFonts w:ascii="Times New Roman" w:eastAsia="Lucida Sans Unicode" w:hAnsi="Times New Roman" w:cs="Times New Roman"/>
                <w:kern w:val="1"/>
                <w:sz w:val="24"/>
                <w:szCs w:val="24"/>
              </w:rPr>
              <w:t>Среднесписочная численность работников  на дату подачи заявки</w:t>
            </w:r>
          </w:p>
        </w:tc>
        <w:tc>
          <w:tcPr>
            <w:tcW w:w="1134" w:type="dxa"/>
          </w:tcPr>
          <w:p w14:paraId="4F9A04A0" w14:textId="77777777" w:rsidR="009A02CB" w:rsidRPr="006436A2" w:rsidRDefault="009A02CB" w:rsidP="00222691">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человек</w:t>
            </w:r>
          </w:p>
        </w:tc>
        <w:tc>
          <w:tcPr>
            <w:tcW w:w="1732" w:type="dxa"/>
          </w:tcPr>
          <w:p w14:paraId="62B05A65" w14:textId="77777777" w:rsidR="009A02CB" w:rsidRPr="006436A2" w:rsidRDefault="009A02CB" w:rsidP="00222691">
            <w:pPr>
              <w:pStyle w:val="a7"/>
              <w:autoSpaceDE w:val="0"/>
              <w:rPr>
                <w:rFonts w:ascii="Times New Roman" w:hAnsi="Times New Roman"/>
                <w:sz w:val="24"/>
                <w:shd w:val="clear" w:color="auto" w:fill="FFFFFF"/>
              </w:rPr>
            </w:pPr>
          </w:p>
        </w:tc>
      </w:tr>
      <w:tr w:rsidR="009A02CB" w:rsidRPr="006436A2" w14:paraId="62940366" w14:textId="77777777" w:rsidTr="00222691">
        <w:tc>
          <w:tcPr>
            <w:tcW w:w="6771" w:type="dxa"/>
          </w:tcPr>
          <w:p w14:paraId="735129E8" w14:textId="77777777" w:rsidR="009A02CB" w:rsidRPr="006436A2" w:rsidRDefault="009A02CB" w:rsidP="00222691">
            <w:pPr>
              <w:pStyle w:val="ConsPlusNormal"/>
              <w:ind w:firstLine="0"/>
              <w:jc w:val="both"/>
              <w:rPr>
                <w:rFonts w:ascii="Times New Roman" w:eastAsia="Lucida Sans Unicode" w:hAnsi="Times New Roman" w:cs="Times New Roman"/>
                <w:kern w:val="1"/>
                <w:sz w:val="24"/>
                <w:szCs w:val="24"/>
              </w:rPr>
            </w:pPr>
            <w:r w:rsidRPr="006436A2">
              <w:rPr>
                <w:rFonts w:ascii="Times New Roman" w:eastAsia="Lucida Sans Unicode" w:hAnsi="Times New Roman" w:cs="Times New Roman"/>
                <w:kern w:val="1"/>
                <w:sz w:val="24"/>
                <w:szCs w:val="24"/>
              </w:rPr>
              <w:t>Прирост рабочих мест</w:t>
            </w:r>
          </w:p>
        </w:tc>
        <w:tc>
          <w:tcPr>
            <w:tcW w:w="1134" w:type="dxa"/>
          </w:tcPr>
          <w:p w14:paraId="0BC1AD4F" w14:textId="77777777" w:rsidR="009A02CB" w:rsidRPr="006436A2" w:rsidRDefault="009A02CB" w:rsidP="00222691">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человек</w:t>
            </w:r>
          </w:p>
        </w:tc>
        <w:tc>
          <w:tcPr>
            <w:tcW w:w="1732" w:type="dxa"/>
          </w:tcPr>
          <w:p w14:paraId="20226546" w14:textId="77777777" w:rsidR="009A02CB" w:rsidRPr="006436A2" w:rsidRDefault="009A02CB" w:rsidP="00222691">
            <w:pPr>
              <w:pStyle w:val="a7"/>
              <w:autoSpaceDE w:val="0"/>
              <w:rPr>
                <w:rFonts w:ascii="Times New Roman" w:hAnsi="Times New Roman"/>
                <w:sz w:val="24"/>
                <w:shd w:val="clear" w:color="auto" w:fill="FFFFFF"/>
              </w:rPr>
            </w:pPr>
          </w:p>
        </w:tc>
      </w:tr>
      <w:tr w:rsidR="009A02CB" w:rsidRPr="006436A2" w14:paraId="1ECC230C" w14:textId="77777777" w:rsidTr="00222691">
        <w:tc>
          <w:tcPr>
            <w:tcW w:w="6771" w:type="dxa"/>
          </w:tcPr>
          <w:p w14:paraId="63533925" w14:textId="77777777" w:rsidR="009A02CB" w:rsidRPr="006436A2" w:rsidRDefault="009A02CB" w:rsidP="00222691">
            <w:pPr>
              <w:pStyle w:val="ConsPlusNormal"/>
              <w:ind w:firstLine="0"/>
              <w:jc w:val="both"/>
              <w:rPr>
                <w:rFonts w:ascii="Times New Roman" w:hAnsi="Times New Roman" w:cs="Times New Roman"/>
                <w:sz w:val="24"/>
                <w:szCs w:val="24"/>
              </w:rPr>
            </w:pPr>
            <w:r w:rsidRPr="006436A2">
              <w:rPr>
                <w:rFonts w:ascii="Times New Roman" w:hAnsi="Times New Roman" w:cs="Times New Roman"/>
                <w:sz w:val="24"/>
                <w:szCs w:val="24"/>
              </w:rPr>
              <w:t>Средняя заработная плата на 1 работника</w:t>
            </w:r>
          </w:p>
        </w:tc>
        <w:tc>
          <w:tcPr>
            <w:tcW w:w="1134" w:type="dxa"/>
          </w:tcPr>
          <w:p w14:paraId="0AC41929" w14:textId="77777777" w:rsidR="009A02CB" w:rsidRPr="006436A2" w:rsidRDefault="009A02CB" w:rsidP="00222691">
            <w:pPr>
              <w:pStyle w:val="ConsPlusNormal"/>
              <w:ind w:firstLine="34"/>
              <w:jc w:val="center"/>
              <w:rPr>
                <w:rFonts w:ascii="Times New Roman" w:hAnsi="Times New Roman" w:cs="Times New Roman"/>
                <w:sz w:val="24"/>
                <w:szCs w:val="24"/>
              </w:rPr>
            </w:pPr>
            <w:proofErr w:type="spellStart"/>
            <w:r w:rsidRPr="006436A2">
              <w:rPr>
                <w:rFonts w:ascii="Times New Roman" w:hAnsi="Times New Roman" w:cs="Times New Roman"/>
                <w:sz w:val="24"/>
                <w:szCs w:val="24"/>
              </w:rPr>
              <w:t>тыс.руб</w:t>
            </w:r>
            <w:proofErr w:type="spellEnd"/>
            <w:r w:rsidRPr="006436A2">
              <w:rPr>
                <w:rFonts w:ascii="Times New Roman" w:hAnsi="Times New Roman" w:cs="Times New Roman"/>
                <w:sz w:val="24"/>
                <w:szCs w:val="24"/>
              </w:rPr>
              <w:t>.</w:t>
            </w:r>
          </w:p>
        </w:tc>
        <w:tc>
          <w:tcPr>
            <w:tcW w:w="1732" w:type="dxa"/>
          </w:tcPr>
          <w:p w14:paraId="2005EFC5" w14:textId="77777777" w:rsidR="009A02CB" w:rsidRPr="006436A2" w:rsidRDefault="009A02CB" w:rsidP="00222691">
            <w:pPr>
              <w:pStyle w:val="a7"/>
              <w:autoSpaceDE w:val="0"/>
              <w:rPr>
                <w:rFonts w:ascii="Times New Roman" w:hAnsi="Times New Roman"/>
                <w:sz w:val="24"/>
                <w:shd w:val="clear" w:color="auto" w:fill="FFFFFF"/>
              </w:rPr>
            </w:pPr>
          </w:p>
        </w:tc>
      </w:tr>
      <w:tr w:rsidR="009A02CB" w:rsidRPr="006436A2" w14:paraId="5F84D6F5" w14:textId="77777777" w:rsidTr="00222691">
        <w:tc>
          <w:tcPr>
            <w:tcW w:w="6771" w:type="dxa"/>
            <w:vAlign w:val="center"/>
          </w:tcPr>
          <w:p w14:paraId="18694BF8" w14:textId="77777777" w:rsidR="009A02CB" w:rsidRPr="006436A2" w:rsidRDefault="009A02CB" w:rsidP="00222691">
            <w:pPr>
              <w:widowControl w:val="0"/>
              <w:suppressLineNumbers/>
              <w:snapToGrid w:val="0"/>
              <w:rPr>
                <w:rFonts w:eastAsia="Lucida Sans Unicode"/>
                <w:kern w:val="1"/>
                <w:sz w:val="24"/>
                <w:szCs w:val="24"/>
              </w:rPr>
            </w:pPr>
            <w:r w:rsidRPr="006436A2">
              <w:rPr>
                <w:sz w:val="24"/>
                <w:szCs w:val="24"/>
              </w:rPr>
              <w:t>Сведения о наличии (отсутствии) задолженность по заработной плате более одного месяца (просроченная)</w:t>
            </w:r>
          </w:p>
        </w:tc>
        <w:tc>
          <w:tcPr>
            <w:tcW w:w="1134" w:type="dxa"/>
            <w:vAlign w:val="center"/>
          </w:tcPr>
          <w:p w14:paraId="1A941CF2" w14:textId="77777777" w:rsidR="009A02CB" w:rsidRPr="006436A2" w:rsidRDefault="009A02CB" w:rsidP="00222691">
            <w:pPr>
              <w:widowControl w:val="0"/>
              <w:suppressLineNumbers/>
              <w:snapToGrid w:val="0"/>
              <w:jc w:val="center"/>
              <w:rPr>
                <w:rFonts w:eastAsia="Lucida Sans Unicode"/>
                <w:kern w:val="1"/>
                <w:sz w:val="24"/>
                <w:szCs w:val="24"/>
              </w:rPr>
            </w:pPr>
            <w:r>
              <w:rPr>
                <w:rFonts w:eastAsia="Lucida Sans Unicode"/>
                <w:kern w:val="1"/>
                <w:sz w:val="24"/>
                <w:szCs w:val="24"/>
              </w:rPr>
              <w:t>д</w:t>
            </w:r>
            <w:r w:rsidRPr="006436A2">
              <w:rPr>
                <w:rFonts w:eastAsia="Lucida Sans Unicode"/>
                <w:kern w:val="1"/>
                <w:sz w:val="24"/>
                <w:szCs w:val="24"/>
              </w:rPr>
              <w:t>а (рублей)/нет</w:t>
            </w:r>
          </w:p>
        </w:tc>
        <w:tc>
          <w:tcPr>
            <w:tcW w:w="1732" w:type="dxa"/>
          </w:tcPr>
          <w:p w14:paraId="3F273E11" w14:textId="77777777" w:rsidR="009A02CB" w:rsidRPr="006436A2" w:rsidRDefault="009A02CB" w:rsidP="00222691">
            <w:pPr>
              <w:pStyle w:val="a7"/>
              <w:autoSpaceDE w:val="0"/>
              <w:rPr>
                <w:rFonts w:ascii="Times New Roman" w:hAnsi="Times New Roman"/>
                <w:sz w:val="24"/>
                <w:shd w:val="clear" w:color="auto" w:fill="FFFFFF"/>
              </w:rPr>
            </w:pPr>
          </w:p>
        </w:tc>
      </w:tr>
    </w:tbl>
    <w:tbl>
      <w:tblPr>
        <w:tblW w:w="10065" w:type="dxa"/>
        <w:tblLayout w:type="fixed"/>
        <w:tblCellMar>
          <w:left w:w="0" w:type="dxa"/>
          <w:right w:w="0" w:type="dxa"/>
        </w:tblCellMar>
        <w:tblLook w:val="0000" w:firstRow="0" w:lastRow="0" w:firstColumn="0" w:lastColumn="0" w:noHBand="0" w:noVBand="0"/>
      </w:tblPr>
      <w:tblGrid>
        <w:gridCol w:w="10065"/>
      </w:tblGrid>
      <w:tr w:rsidR="009A02CB" w:rsidRPr="006436A2" w14:paraId="172294BE" w14:textId="77777777" w:rsidTr="00222691">
        <w:tc>
          <w:tcPr>
            <w:tcW w:w="10065" w:type="dxa"/>
          </w:tcPr>
          <w:p w14:paraId="06376B78" w14:textId="77777777" w:rsidR="009A02CB" w:rsidRPr="006436A2" w:rsidRDefault="009A02CB" w:rsidP="00222691">
            <w:pPr>
              <w:widowControl w:val="0"/>
              <w:suppressLineNumbers/>
              <w:rPr>
                <w:rFonts w:eastAsia="Lucida Sans Unicode"/>
                <w:kern w:val="1"/>
                <w:sz w:val="24"/>
                <w:szCs w:val="24"/>
              </w:rPr>
            </w:pPr>
          </w:p>
        </w:tc>
      </w:tr>
    </w:tbl>
    <w:p w14:paraId="24B0EEB4"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Применяемая система налогообложения: ________________________________________</w:t>
      </w:r>
    </w:p>
    <w:p w14:paraId="32C23347"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w:t>
      </w:r>
    </w:p>
    <w:p w14:paraId="5F35F3FF" w14:textId="77777777" w:rsidR="009A02CB" w:rsidRPr="006436A2" w:rsidRDefault="009A02CB" w:rsidP="009A02CB">
      <w:pPr>
        <w:pStyle w:val="ConsPlusNormal"/>
        <w:ind w:firstLine="0"/>
        <w:jc w:val="both"/>
        <w:rPr>
          <w:rFonts w:ascii="Times New Roman" w:eastAsiaTheme="minorEastAsia" w:hAnsi="Times New Roman" w:cs="Times New Roman"/>
          <w:sz w:val="24"/>
          <w:szCs w:val="24"/>
          <w:lang w:eastAsia="ru-RU"/>
        </w:rPr>
      </w:pPr>
    </w:p>
    <w:p w14:paraId="33DE693C" w14:textId="77777777" w:rsidR="009A02CB" w:rsidRPr="006436A2" w:rsidRDefault="009A02CB" w:rsidP="009A02CB">
      <w:pPr>
        <w:pStyle w:val="ConsPlusNormal"/>
        <w:ind w:firstLine="0"/>
        <w:jc w:val="both"/>
        <w:rPr>
          <w:rFonts w:ascii="Times New Roman" w:hAnsi="Times New Roman" w:cs="Times New Roman"/>
          <w:sz w:val="24"/>
          <w:szCs w:val="24"/>
        </w:rPr>
      </w:pPr>
      <w:r w:rsidRPr="006436A2">
        <w:rPr>
          <w:rFonts w:ascii="Times New Roman" w:eastAsiaTheme="minorEastAsia" w:hAnsi="Times New Roman" w:cs="Times New Roman"/>
          <w:sz w:val="24"/>
          <w:szCs w:val="24"/>
          <w:lang w:eastAsia="ru-RU"/>
        </w:rPr>
        <w:t xml:space="preserve">Понесенные затраты </w:t>
      </w:r>
      <w:r w:rsidRPr="006436A2">
        <w:rPr>
          <w:rFonts w:ascii="Times New Roman" w:hAnsi="Times New Roman" w:cs="Times New Roman"/>
          <w:sz w:val="24"/>
          <w:szCs w:val="24"/>
        </w:rPr>
        <w:t>(сумма, фактически уплаченная по договору):</w:t>
      </w:r>
    </w:p>
    <w:p w14:paraId="7677F657"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Сумма первоначального взноса_______________________________________ тыс. рублей;</w:t>
      </w:r>
    </w:p>
    <w:p w14:paraId="733255BF"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Сумма уплаченных лизинговых платежей ______________________________ тыс. рублей.</w:t>
      </w:r>
    </w:p>
    <w:p w14:paraId="6D108130" w14:textId="77777777" w:rsidR="009A02CB" w:rsidRPr="006436A2" w:rsidRDefault="009A02CB" w:rsidP="009A02CB">
      <w:pPr>
        <w:pStyle w:val="ConsPlusNormal"/>
        <w:ind w:firstLine="0"/>
        <w:jc w:val="both"/>
        <w:rPr>
          <w:rFonts w:ascii="Times New Roman" w:hAnsi="Times New Roman" w:cs="Times New Roman"/>
          <w:sz w:val="24"/>
          <w:szCs w:val="24"/>
        </w:rPr>
      </w:pPr>
    </w:p>
    <w:p w14:paraId="2D38F192"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Описание оборудования и цель приобретения _______________________________________</w:t>
      </w:r>
    </w:p>
    <w:p w14:paraId="7C982D80"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751681EE"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7B83802B"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Амортизационная   группа  основного  средства  (</w:t>
      </w:r>
      <w:hyperlink r:id="rId14" w:history="1">
        <w:r w:rsidRPr="006436A2">
          <w:rPr>
            <w:rFonts w:ascii="Times New Roman" w:hAnsi="Times New Roman" w:cs="Times New Roman"/>
            <w:sz w:val="24"/>
            <w:szCs w:val="24"/>
          </w:rPr>
          <w:t>Классификация</w:t>
        </w:r>
      </w:hyperlink>
      <w:r w:rsidRPr="006436A2">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w:t>
      </w:r>
      <w:r w:rsidRPr="006436A2">
        <w:rPr>
          <w:rFonts w:ascii="Times New Roman" w:hAnsi="Times New Roman" w:cs="Times New Roman"/>
          <w:sz w:val="24"/>
          <w:szCs w:val="24"/>
        </w:rPr>
        <w:lastRenderedPageBreak/>
        <w:t>включаемых в амортизационные группы»__________________________________________</w:t>
      </w:r>
    </w:p>
    <w:p w14:paraId="7ED8E36F" w14:textId="77777777" w:rsidR="009A02CB" w:rsidRPr="006436A2" w:rsidRDefault="009A02CB" w:rsidP="009A02CB">
      <w:pPr>
        <w:pStyle w:val="ConsPlusNonformat"/>
        <w:jc w:val="both"/>
        <w:rPr>
          <w:rFonts w:ascii="Times New Roman" w:hAnsi="Times New Roman" w:cs="Times New Roman"/>
          <w:sz w:val="24"/>
          <w:szCs w:val="24"/>
        </w:rPr>
      </w:pPr>
    </w:p>
    <w:p w14:paraId="619A163A"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Достоверность представленных данных гарантирую.</w:t>
      </w:r>
    </w:p>
    <w:p w14:paraId="6F53A77A" w14:textId="77777777" w:rsidR="009A02CB" w:rsidRPr="006436A2" w:rsidRDefault="009A02CB" w:rsidP="009A02CB">
      <w:pPr>
        <w:pStyle w:val="ConsPlusNonformat"/>
        <w:jc w:val="both"/>
        <w:rPr>
          <w:rFonts w:ascii="Times New Roman" w:hAnsi="Times New Roman" w:cs="Times New Roman"/>
          <w:sz w:val="24"/>
          <w:szCs w:val="24"/>
        </w:rPr>
      </w:pPr>
    </w:p>
    <w:p w14:paraId="774CEF8C"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Все поля заявки должны быть заполнены.</w:t>
      </w:r>
    </w:p>
    <w:p w14:paraId="5D8ED45B"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К заявке прилагаются следующие документы на __________ листах:</w:t>
      </w:r>
    </w:p>
    <w:p w14:paraId="4B7582B2"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7623C61F"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55747CD6"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70E5F508"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40F62533"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3DFDE194"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4FC3D29E" w14:textId="77777777" w:rsidR="009A02CB" w:rsidRPr="006436A2" w:rsidRDefault="009A02CB" w:rsidP="009A02CB">
      <w:pPr>
        <w:pStyle w:val="ConsPlusNonformat"/>
        <w:jc w:val="both"/>
        <w:rPr>
          <w:rFonts w:ascii="Times New Roman" w:hAnsi="Times New Roman" w:cs="Times New Roman"/>
          <w:sz w:val="24"/>
          <w:szCs w:val="24"/>
        </w:rPr>
      </w:pPr>
    </w:p>
    <w:p w14:paraId="2673C7CC"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 _____ 20__ года _____________/_____________/______________________</w:t>
      </w:r>
    </w:p>
    <w:p w14:paraId="42C4B321"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(должность)    (подпись    (Фамилия Имя Отчество) руководителя)</w:t>
      </w:r>
    </w:p>
    <w:p w14:paraId="0F18C08C" w14:textId="77777777" w:rsidR="009A02CB" w:rsidRPr="006436A2" w:rsidRDefault="009A02CB" w:rsidP="009A02CB">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М.П.</w:t>
      </w:r>
    </w:p>
    <w:p w14:paraId="53EEBDA7" w14:textId="77777777" w:rsidR="009A02CB" w:rsidRDefault="009A02CB" w:rsidP="00967925">
      <w:pPr>
        <w:pStyle w:val="ConsPlusNormal"/>
        <w:jc w:val="right"/>
        <w:outlineLvl w:val="2"/>
        <w:rPr>
          <w:rFonts w:ascii="Times New Roman" w:hAnsi="Times New Roman" w:cs="Times New Roman"/>
          <w:sz w:val="24"/>
          <w:szCs w:val="24"/>
        </w:rPr>
      </w:pPr>
    </w:p>
    <w:p w14:paraId="631ABDF9" w14:textId="294EED34" w:rsidR="00967925" w:rsidRPr="006436A2" w:rsidRDefault="00967925" w:rsidP="00967925">
      <w:pPr>
        <w:pStyle w:val="ConsPlusNormal"/>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7</w:t>
      </w:r>
    </w:p>
    <w:p w14:paraId="13F6EA9A" w14:textId="77777777" w:rsidR="00967925" w:rsidRPr="006436A2" w:rsidRDefault="00967925" w:rsidP="00967925">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к программе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w:t>
      </w:r>
    </w:p>
    <w:p w14:paraId="0292D411" w14:textId="77777777" w:rsidR="00967925" w:rsidRPr="006436A2" w:rsidRDefault="00967925" w:rsidP="00967925">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период до 2020 года»</w:t>
      </w:r>
    </w:p>
    <w:p w14:paraId="55DE338A" w14:textId="77777777" w:rsidR="00967925" w:rsidRPr="006436A2" w:rsidRDefault="00967925" w:rsidP="00967925">
      <w:pPr>
        <w:pStyle w:val="ConsPlusNormal"/>
        <w:rPr>
          <w:rFonts w:ascii="Times New Roman" w:hAnsi="Times New Roman" w:cs="Times New Roman"/>
          <w:sz w:val="24"/>
          <w:szCs w:val="24"/>
        </w:rPr>
      </w:pPr>
    </w:p>
    <w:p w14:paraId="486C2B26" w14:textId="77777777" w:rsidR="00967925" w:rsidRPr="006436A2" w:rsidRDefault="00967925" w:rsidP="00967925">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 xml:space="preserve">ПОРЯДОК </w:t>
      </w:r>
    </w:p>
    <w:p w14:paraId="78C01E81" w14:textId="77777777" w:rsidR="00967925" w:rsidRPr="006436A2" w:rsidRDefault="00967925" w:rsidP="00967925">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СУБСИДИРОВАНИЯ ЧАСТИ РАСХОДОВ СУБЪЕКТОВ МАЛОГО И СРЕДНЕГО</w:t>
      </w:r>
    </w:p>
    <w:p w14:paraId="7D5F2290" w14:textId="77777777" w:rsidR="00967925" w:rsidRPr="006436A2" w:rsidRDefault="00967925" w:rsidP="00967925">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ПРЕДПРИНИМАТЕЛЬСТВА,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14:paraId="45BDD723" w14:textId="77777777" w:rsidR="00967925" w:rsidRPr="006436A2" w:rsidRDefault="00967925" w:rsidP="00967925">
      <w:pPr>
        <w:pStyle w:val="ConsPlusNormal"/>
        <w:ind w:firstLine="0"/>
        <w:jc w:val="center"/>
        <w:rPr>
          <w:rFonts w:ascii="Times New Roman" w:hAnsi="Times New Roman" w:cs="Times New Roman"/>
          <w:sz w:val="24"/>
          <w:szCs w:val="24"/>
        </w:rPr>
      </w:pPr>
    </w:p>
    <w:p w14:paraId="1EF3380D" w14:textId="77777777" w:rsidR="00967925" w:rsidRPr="006436A2" w:rsidRDefault="00967925" w:rsidP="00967925">
      <w:pPr>
        <w:pStyle w:val="ConsPlusNormal"/>
        <w:ind w:firstLine="709"/>
        <w:jc w:val="both"/>
        <w:rPr>
          <w:rFonts w:ascii="Times New Roman" w:hAnsi="Times New Roman" w:cs="Times New Roman"/>
          <w:sz w:val="24"/>
          <w:szCs w:val="24"/>
        </w:rPr>
      </w:pPr>
    </w:p>
    <w:p w14:paraId="006A7881" w14:textId="7B8D3C78" w:rsidR="0060720C" w:rsidRPr="0060720C" w:rsidRDefault="0060720C" w:rsidP="0060720C">
      <w:pPr>
        <w:pStyle w:val="a8"/>
        <w:numPr>
          <w:ilvl w:val="0"/>
          <w:numId w:val="3"/>
        </w:numPr>
        <w:tabs>
          <w:tab w:val="left" w:pos="993"/>
        </w:tabs>
        <w:autoSpaceDE w:val="0"/>
        <w:autoSpaceDN w:val="0"/>
        <w:adjustRightInd w:val="0"/>
        <w:ind w:left="0" w:firstLine="709"/>
        <w:jc w:val="both"/>
        <w:rPr>
          <w:sz w:val="24"/>
          <w:szCs w:val="24"/>
        </w:rPr>
      </w:pPr>
      <w:r w:rsidRPr="0060720C">
        <w:rPr>
          <w:sz w:val="24"/>
          <w:szCs w:val="24"/>
        </w:rPr>
        <w:t xml:space="preserve">Настоящий Порядок определяет механизм субсидирования части расходов субъектов малого и среднего предпринимательства, крестьянских (фермерских) хозяйств, сельскохозяйственных кооперативов (далее – субъекты малого и среднего предпринимательства), на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w:t>
      </w:r>
      <w:r w:rsidR="003B0C99" w:rsidRPr="006436A2">
        <w:rPr>
          <w:sz w:val="24"/>
          <w:szCs w:val="24"/>
        </w:rPr>
        <w:t>приборов, аппаратов, агрегатов, установок, машин</w:t>
      </w:r>
      <w:r w:rsidR="003B0C99">
        <w:rPr>
          <w:sz w:val="24"/>
          <w:szCs w:val="24"/>
        </w:rPr>
        <w:t>.</w:t>
      </w:r>
      <w:r w:rsidRPr="0060720C">
        <w:rPr>
          <w:sz w:val="24"/>
          <w:szCs w:val="24"/>
        </w:rPr>
        <w:t>, в пределах средств бюджета МО МР «</w:t>
      </w:r>
      <w:proofErr w:type="spellStart"/>
      <w:r w:rsidRPr="0060720C">
        <w:rPr>
          <w:sz w:val="24"/>
          <w:szCs w:val="24"/>
        </w:rPr>
        <w:t>Сыктывдинский</w:t>
      </w:r>
      <w:proofErr w:type="spellEnd"/>
      <w:r w:rsidRPr="0060720C">
        <w:rPr>
          <w:sz w:val="24"/>
          <w:szCs w:val="24"/>
        </w:rPr>
        <w:t xml:space="preserve">», предусмотренных на реализацию </w:t>
      </w:r>
      <w:hyperlink w:anchor="P652" w:history="1">
        <w:r w:rsidRPr="0060720C">
          <w:rPr>
            <w:sz w:val="24"/>
            <w:szCs w:val="24"/>
          </w:rPr>
          <w:t>подпрограммы</w:t>
        </w:r>
      </w:hyperlink>
      <w:r w:rsidRPr="0060720C">
        <w:rPr>
          <w:sz w:val="24"/>
          <w:szCs w:val="24"/>
        </w:rPr>
        <w:t xml:space="preserve"> «Малое и среднее предпринимательство» муниципальной программы МО МР «</w:t>
      </w:r>
      <w:proofErr w:type="spellStart"/>
      <w:r w:rsidRPr="0060720C">
        <w:rPr>
          <w:sz w:val="24"/>
          <w:szCs w:val="24"/>
        </w:rPr>
        <w:t>Сыктывдинский</w:t>
      </w:r>
      <w:proofErr w:type="spellEnd"/>
      <w:r w:rsidRPr="0060720C">
        <w:rPr>
          <w:sz w:val="24"/>
          <w:szCs w:val="24"/>
        </w:rPr>
        <w:t>» «Развитие экономики» на соответствующий финансовый год.</w:t>
      </w:r>
      <w:r w:rsidR="00C35EBF" w:rsidRPr="00C35EBF">
        <w:rPr>
          <w:sz w:val="24"/>
          <w:szCs w:val="24"/>
        </w:rPr>
        <w:t xml:space="preserve"> </w:t>
      </w:r>
      <w:r w:rsidR="00C35EBF" w:rsidRPr="0060720C">
        <w:rPr>
          <w:sz w:val="24"/>
          <w:szCs w:val="24"/>
        </w:rPr>
        <w:t xml:space="preserve">Оборудование определяется в соответствии с Общероссийским </w:t>
      </w:r>
      <w:hyperlink r:id="rId15" w:history="1">
        <w:r w:rsidR="00C35EBF" w:rsidRPr="0060720C">
          <w:rPr>
            <w:sz w:val="24"/>
            <w:szCs w:val="24"/>
          </w:rPr>
          <w:t>классификатором</w:t>
        </w:r>
      </w:hyperlink>
      <w:r w:rsidR="00C35EBF" w:rsidRPr="0060720C">
        <w:rPr>
          <w:sz w:val="24"/>
          <w:szCs w:val="24"/>
        </w:rPr>
        <w:t xml:space="preserve"> основных фондов ОК 013-2014 (СНС 2008), утвержденным Приказом Росстандарта от 12 декабря 2014 г. N 2018-ст. (далее - оборудование)</w:t>
      </w:r>
      <w:r w:rsidR="00C35EBF">
        <w:rPr>
          <w:sz w:val="24"/>
          <w:szCs w:val="24"/>
        </w:rPr>
        <w:t>.</w:t>
      </w:r>
    </w:p>
    <w:p w14:paraId="454AAECE" w14:textId="77777777" w:rsidR="00967925" w:rsidRPr="006436A2" w:rsidRDefault="00967925" w:rsidP="00967925">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Настоящий Порядок разработан в целях финансового обеспечения затрат в связи с производством (реализацией) товаров, выполнения работ, оказания услуг, с требованием подтверждения использования полученных субсидий в  соответствии со </w:t>
      </w:r>
      <w:hyperlink r:id="rId16" w:history="1">
        <w:r w:rsidRPr="006436A2">
          <w:rPr>
            <w:rFonts w:ascii="Times New Roman" w:hAnsi="Times New Roman" w:cs="Times New Roman"/>
            <w:sz w:val="24"/>
            <w:szCs w:val="24"/>
          </w:rPr>
          <w:t>статьей 78</w:t>
        </w:r>
      </w:hyperlink>
      <w:r w:rsidRPr="006436A2">
        <w:rPr>
          <w:rFonts w:ascii="Times New Roman" w:hAnsi="Times New Roman" w:cs="Times New Roman"/>
          <w:sz w:val="24"/>
          <w:szCs w:val="24"/>
        </w:rPr>
        <w:t xml:space="preserve"> Бюджетного Кодекса Российской Федерации, </w:t>
      </w:r>
      <w:hyperlink r:id="rId17" w:history="1">
        <w:r w:rsidRPr="006436A2">
          <w:rPr>
            <w:rFonts w:ascii="Times New Roman" w:hAnsi="Times New Roman" w:cs="Times New Roman"/>
            <w:sz w:val="24"/>
            <w:szCs w:val="24"/>
          </w:rPr>
          <w:t>постановлением</w:t>
        </w:r>
      </w:hyperlink>
      <w:r w:rsidRPr="006436A2">
        <w:rPr>
          <w:rFonts w:ascii="Times New Roman" w:hAnsi="Times New Roman" w:cs="Times New Roman"/>
          <w:sz w:val="24"/>
          <w:szCs w:val="24"/>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14:paraId="5D20F99D"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Предоставление субсидии осуществляется в рамках реализации регионального </w:t>
      </w:r>
      <w:r w:rsidRPr="006436A2">
        <w:rPr>
          <w:rFonts w:ascii="Times New Roman" w:hAnsi="Times New Roman" w:cs="Times New Roman"/>
          <w:sz w:val="24"/>
          <w:szCs w:val="24"/>
        </w:rPr>
        <w:lastRenderedPageBreak/>
        <w:t>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6436A2">
        <w:rPr>
          <w:rFonts w:ascii="Times New Roman" w:hAnsi="Times New Roman" w:cs="Times New Roman"/>
          <w:color w:val="263238"/>
          <w:sz w:val="24"/>
          <w:szCs w:val="24"/>
          <w:shd w:val="clear" w:color="auto" w:fill="FFFFFF"/>
        </w:rPr>
        <w:t xml:space="preserve">Расширение доступа субъектов МСП к финансовым ресурсам, в том числе льготному финансированию», </w:t>
      </w:r>
      <w:r w:rsidRPr="006436A2">
        <w:rPr>
          <w:rFonts w:ascii="Times New Roman" w:hAnsi="Times New Roman" w:cs="Times New Roman"/>
          <w:sz w:val="24"/>
          <w:szCs w:val="24"/>
        </w:rPr>
        <w:t>входящего в состав национального проекта «</w:t>
      </w:r>
      <w:hyperlink r:id="rId18" w:history="1">
        <w:r w:rsidRPr="006436A2">
          <w:rPr>
            <w:rStyle w:val="a3"/>
            <w:rFonts w:ascii="Times New Roman" w:hAnsi="Times New Roman" w:cs="Times New Roman"/>
            <w:sz w:val="24"/>
            <w:szCs w:val="24"/>
            <w:bdr w:val="none" w:sz="0" w:space="0" w:color="auto" w:frame="1"/>
            <w:shd w:val="clear" w:color="auto" w:fill="FFFFFF"/>
          </w:rPr>
          <w:t>Малое и среднее предпринимательство и поддержка индивидуальной предпринимательской инициативы</w:t>
        </w:r>
      </w:hyperlink>
      <w:r w:rsidRPr="006436A2">
        <w:rPr>
          <w:rFonts w:ascii="Times New Roman" w:hAnsi="Times New Roman" w:cs="Times New Roman"/>
          <w:sz w:val="24"/>
          <w:szCs w:val="24"/>
        </w:rPr>
        <w:t xml:space="preserve">», в рамках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в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муниципальной программы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«Развитие экономики» в целях развития малого и среднего предпринимательства на территории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5514E1A3" w14:textId="77777777" w:rsidR="00967925" w:rsidRPr="006436A2" w:rsidRDefault="00967925" w:rsidP="00967925">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Главным распорядителем средств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1D210FBF" w14:textId="77777777" w:rsidR="00967925" w:rsidRPr="006436A2" w:rsidRDefault="00967925" w:rsidP="00967925">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Уполномоченным органом по обеспечению взаимодействия с заявителями является отел экономической развития администрации муниципального района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1865CA96"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Субсидированию за счет средств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(далее - субсидия на приобретение оборудования) подлежит часть расходов субъектов малого и среднего предпринимательства, осуществивших 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за вычетом налога на добавленную стоимость на одного получателя поддержки.</w:t>
      </w:r>
    </w:p>
    <w:p w14:paraId="141998D0"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3. Размер субсидии рассчитывается по формуле из расчета 500,0 тыс. руб. на одно </w:t>
      </w:r>
      <w:proofErr w:type="spellStart"/>
      <w:r w:rsidRPr="006436A2">
        <w:rPr>
          <w:rFonts w:ascii="Times New Roman" w:hAnsi="Times New Roman" w:cs="Times New Roman"/>
          <w:sz w:val="24"/>
          <w:szCs w:val="24"/>
        </w:rPr>
        <w:t>созданое</w:t>
      </w:r>
      <w:proofErr w:type="spellEnd"/>
      <w:r w:rsidRPr="006436A2">
        <w:rPr>
          <w:rFonts w:ascii="Times New Roman" w:hAnsi="Times New Roman" w:cs="Times New Roman"/>
          <w:sz w:val="24"/>
          <w:szCs w:val="24"/>
        </w:rPr>
        <w:t xml:space="preserve"> рабочее место, но не может превышать размер затрат, указанных в пункте 2 Порядка. </w:t>
      </w:r>
    </w:p>
    <w:p w14:paraId="35081F82" w14:textId="77777777" w:rsidR="00967925" w:rsidRPr="006436A2" w:rsidRDefault="00967925" w:rsidP="00967925">
      <w:pPr>
        <w:pStyle w:val="ConsPlusNormal"/>
        <w:ind w:firstLine="709"/>
        <w:jc w:val="center"/>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w:t>
      </w:r>
      <w:r w:rsidRPr="006436A2">
        <w:rPr>
          <w:rFonts w:ascii="Times New Roman" w:hAnsi="Times New Roman" w:cs="Times New Roman"/>
          <w:sz w:val="24"/>
          <w:szCs w:val="24"/>
          <w:lang w:val="en-US"/>
        </w:rPr>
        <w:t>K</w:t>
      </w:r>
      <w:r w:rsidRPr="006436A2">
        <w:rPr>
          <w:rFonts w:ascii="Times New Roman" w:hAnsi="Times New Roman" w:cs="Times New Roman"/>
          <w:sz w:val="24"/>
          <w:szCs w:val="24"/>
        </w:rPr>
        <w:t>*500.0 тыс. руб. где,</w:t>
      </w:r>
    </w:p>
    <w:p w14:paraId="13AD7DB2"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 сумма субсидии;</w:t>
      </w:r>
    </w:p>
    <w:p w14:paraId="01BBC360"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K</w:t>
      </w:r>
      <w:r w:rsidRPr="006436A2">
        <w:rPr>
          <w:rFonts w:ascii="Times New Roman" w:hAnsi="Times New Roman" w:cs="Times New Roman"/>
          <w:sz w:val="24"/>
          <w:szCs w:val="24"/>
        </w:rPr>
        <w:t xml:space="preserve"> – количество созданных рабочих мест.</w:t>
      </w:r>
    </w:p>
    <w:p w14:paraId="1B42E5B6"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Максимальный размер субсидии для субсидирования части расходов субъектов малого и среднего предпринимательства, крестьянских (фермерских) хозяйств, сельскохозяйственных кооперативов на приобретенное оборудование составляет не более 1,5 млн. рублей на один субъект малого и среднего предпринимательства, крестьянское (фермерское) хозяйство, сельскохозяйственный потребительский кооператив. </w:t>
      </w:r>
    </w:p>
    <w:p w14:paraId="7073348F"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Субсидия на приобретение оборудования предоставляется субъектам малого и среднего предпринимательства, одновременно отвечающим следующим требованиям:</w:t>
      </w:r>
    </w:p>
    <w:p w14:paraId="0EB440B2"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установленным Федеральным </w:t>
      </w:r>
      <w:hyperlink r:id="rId19"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3422B220"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зарегистрированным и осуществляющим свою деятельность на территории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321837B7"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61E22E6"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2D2DACF8"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5) не являющимся иностранными юридическими лицами, а также российскими </w:t>
      </w:r>
      <w:r w:rsidRPr="006436A2">
        <w:rPr>
          <w:rFonts w:ascii="Times New Roman" w:hAnsi="Times New Roman" w:cs="Times New Roman"/>
          <w:sz w:val="24"/>
          <w:szCs w:val="24"/>
        </w:rPr>
        <w:lastRenderedPageBreak/>
        <w:t>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C5170A6"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не имеющим задолженности по заработной плате перед наемными работниками;</w:t>
      </w:r>
    </w:p>
    <w:p w14:paraId="6B5B5FE0"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7) осуществляющим деятельность в сфере производства товаров (работ, услуг).</w:t>
      </w:r>
    </w:p>
    <w:p w14:paraId="2B7A10D5"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p w14:paraId="04E489FC"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Субъекты малого и среднего предпринимательства представляют в управление организационной и кадровой работы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(далее - управление организационной и кадровой работы) следующие документы:</w:t>
      </w:r>
    </w:p>
    <w:p w14:paraId="4E8E2A6A"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w:t>
      </w:r>
      <w:hyperlink w:anchor="P809" w:history="1">
        <w:r w:rsidRPr="006436A2">
          <w:rPr>
            <w:rFonts w:ascii="Times New Roman" w:hAnsi="Times New Roman" w:cs="Times New Roman"/>
            <w:sz w:val="24"/>
            <w:szCs w:val="24"/>
          </w:rPr>
          <w:t>заявку</w:t>
        </w:r>
      </w:hyperlink>
      <w:r w:rsidRPr="006436A2">
        <w:rPr>
          <w:rFonts w:ascii="Times New Roman" w:hAnsi="Times New Roman" w:cs="Times New Roman"/>
          <w:sz w:val="24"/>
          <w:szCs w:val="24"/>
        </w:rPr>
        <w:t xml:space="preserve"> на получение субсидии части затрат на уплату первого взноса (аванса) по договорам финансовой аренды (лизинга) по форме согласно приложению 3 к программе;</w:t>
      </w:r>
    </w:p>
    <w:p w14:paraId="3EFE023E"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31A8E748"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14:paraId="37BD7811"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14:paraId="7AB405E1"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копию договора купли-продажи на приобретенное оборудования;</w:t>
      </w:r>
    </w:p>
    <w:p w14:paraId="6752838B"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копию паспорта оборудование, приобретаемого в рамках договора, с предъявлением оригинала для заверения специалистом, осуществляющим регистрацию заявки, или заверенную нотариально.</w:t>
      </w:r>
    </w:p>
    <w:p w14:paraId="638D609B"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7) копии документов, подтверждающих осуществление расходов субъектом малого и среднего предпринимательства на приобретение оборудования, в том числе копии платежных поручений, инкассовых поручений, платежных требований, платежных ордеров с оригинальной отметкой банка и бухгалтерские документы, подтверждающие постановку на баланс указанного оборудования.;</w:t>
      </w:r>
    </w:p>
    <w:p w14:paraId="41C016D7"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8) технико-экономическое </w:t>
      </w:r>
      <w:hyperlink w:anchor="P3365" w:history="1">
        <w:r w:rsidRPr="006436A2">
          <w:rPr>
            <w:rFonts w:ascii="Times New Roman" w:hAnsi="Times New Roman" w:cs="Times New Roman"/>
            <w:sz w:val="24"/>
            <w:szCs w:val="24"/>
          </w:rPr>
          <w:t>обоснование</w:t>
        </w:r>
      </w:hyperlink>
      <w:r w:rsidRPr="006436A2">
        <w:rPr>
          <w:rFonts w:ascii="Times New Roman" w:hAnsi="Times New Roman" w:cs="Times New Roman"/>
          <w:sz w:val="24"/>
          <w:szCs w:val="24"/>
        </w:rPr>
        <w:t xml:space="preserve"> приобретения оборудования в целях создания и (или) развития либо модернизации производства товаров (работ, услуг) по форме согласно приложению к настоящему порядку.</w:t>
      </w:r>
    </w:p>
    <w:p w14:paraId="01390B9A"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Документы, указанные в подпунктах 5-7, заверяются субъектом малого и среднего предпринимательства (с предъявлением оригинала) или нотариально.</w:t>
      </w:r>
    </w:p>
    <w:p w14:paraId="047ED017"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Заявка на получение субсидии представляются в администрацию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1001BE3A"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Датой поступления заявки считается дата, указанная на штампе входящей регистрации.</w:t>
      </w:r>
    </w:p>
    <w:p w14:paraId="2DEB7B11"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7. Управление организационной и кадровой работы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регистрирует заявку в день поступления и направляет её в отдел экономического развития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(далее - отдел </w:t>
      </w:r>
      <w:r w:rsidRPr="006436A2">
        <w:rPr>
          <w:rFonts w:ascii="Times New Roman" w:hAnsi="Times New Roman" w:cs="Times New Roman"/>
          <w:sz w:val="24"/>
          <w:szCs w:val="24"/>
        </w:rPr>
        <w:lastRenderedPageBreak/>
        <w:t xml:space="preserve">экономического развития). </w:t>
      </w:r>
    </w:p>
    <w:p w14:paraId="3DDCF407"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(далее - Комиссия).</w:t>
      </w:r>
    </w:p>
    <w:p w14:paraId="608A8D14"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14:paraId="3E531E9E"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8. Состав Комиссии и регламент ее работы представлены в приложении </w:t>
      </w:r>
      <w:hyperlink w:anchor="P1858" w:history="1">
        <w:r w:rsidRPr="006436A2">
          <w:rPr>
            <w:rFonts w:ascii="Times New Roman" w:hAnsi="Times New Roman" w:cs="Times New Roman"/>
            <w:sz w:val="24"/>
            <w:szCs w:val="24"/>
          </w:rPr>
          <w:t>4</w:t>
        </w:r>
      </w:hyperlink>
      <w:r w:rsidRPr="006436A2">
        <w:rPr>
          <w:rFonts w:ascii="Times New Roman" w:hAnsi="Times New Roman" w:cs="Times New Roman"/>
          <w:sz w:val="24"/>
          <w:szCs w:val="24"/>
        </w:rPr>
        <w:t xml:space="preserve"> к программе.</w:t>
      </w:r>
    </w:p>
    <w:p w14:paraId="15CA71E3"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9. Комиссия рассматривает документы и осуществляет оценку соответствия заявителя условиям предоставления субсидии на приобретение оборудования и требованиям, установленным Федеральным </w:t>
      </w:r>
      <w:hyperlink r:id="rId20"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в срок не более трех рабочих дней со дня поступления документов в Комиссию.</w:t>
      </w:r>
    </w:p>
    <w:p w14:paraId="127FC6D1"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10. Решение Комиссии о соответствии (несоответствии) заявителя условиям предоставления субсидии и требованиям, установленным Федеральным </w:t>
      </w:r>
      <w:hyperlink r:id="rId21"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оформляется протоколом, который готовится секретарем комиссии срок не более 5 рабочих дней и подписывается председательствующим комиссии.</w:t>
      </w:r>
    </w:p>
    <w:p w14:paraId="4AFAFFFD"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11. На основании протокола Комиссии руководитель администрация муниципального района в срок не более 5 рабочих дней со дня его подписания принимает решение о предоставлении субсидии на приобретение оборудования.</w:t>
      </w:r>
    </w:p>
    <w:p w14:paraId="1A3B725E"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Комиссия выносит решение об отказе в предоставлении субсидии в следующих случаях:</w:t>
      </w:r>
    </w:p>
    <w:p w14:paraId="759F3160"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 не представлены документы, определенные Порядком, или представлены недостоверные сведения и документы;</w:t>
      </w:r>
    </w:p>
    <w:p w14:paraId="773616AC"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не выполнены условия оказания финансовой поддержки, установленные Порядком;</w:t>
      </w:r>
    </w:p>
    <w:p w14:paraId="7110CCC7"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 при этом поддержка в рамках одного и того же договора (сделки) считается аналогичной;</w:t>
      </w:r>
    </w:p>
    <w:p w14:paraId="2C8CD7B8"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p>
    <w:p w14:paraId="323C7733"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Принятое решение об отказе/одобрении в предоставлении субсидии на приобретение оборудования направляется в виде уведомления заявителю в течение 3 рабочих дней со дня принятия решения.</w:t>
      </w:r>
    </w:p>
    <w:p w14:paraId="54B5B2B2"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59954854"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12. Субсидии предоставляются на основании Соглашения (договора) о предоставлении субсидий (далее - Договор), заключаемого между лизингополучателями и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в течение 10 рабочих дней со дня подписания Договора. </w:t>
      </w:r>
    </w:p>
    <w:p w14:paraId="4F04AD69"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Типовая форма Договора утверждена управлением финансов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017D6865"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Срок подготовки Договора составляет не более 5 рабочих дней со дня принятия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решения о предоставлении субсидии по лизинговым платежам.</w:t>
      </w:r>
    </w:p>
    <w:p w14:paraId="431A9699"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14. Субсидии предоставляются в пределах лимитов бюджетных обязательств на соответствующий финансовый год. Субсидия перечисляется не позднее 20 (двадцати) рабочих дней со дня принятия решения по результатам рассмотрения документов, </w:t>
      </w:r>
      <w:r w:rsidRPr="006436A2">
        <w:rPr>
          <w:rFonts w:ascii="Times New Roman" w:hAnsi="Times New Roman" w:cs="Times New Roman"/>
          <w:sz w:val="24"/>
          <w:szCs w:val="24"/>
        </w:rPr>
        <w:lastRenderedPageBreak/>
        <w:t>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6E10565B"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15. Отчет по использованию субсидии представляется в администрацию района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ежеквартально, до 15-го числа месяца, следующего за отчетным кварталом, в течении трёх лет со дня получения субсидии, по форме согласно Приложению 5 программе.</w:t>
      </w:r>
    </w:p>
    <w:p w14:paraId="03CDC026"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16. При выявлении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факта нарушения субъектами малого и среднего предпринимательства условий, установленных настоящим Порядком или договором при предоставлении субсидии, полученные бюджетные средства подлежат возврату субъектами малого и среднего предпринимательства в бюджет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в течение 10 (десяти) банковских дней со дня получения соответствующего требования о возврате субсидии.</w:t>
      </w:r>
    </w:p>
    <w:p w14:paraId="07511241"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4C35EDAD" w14:textId="77777777" w:rsidR="00967925" w:rsidRPr="006436A2" w:rsidRDefault="00967925" w:rsidP="0096792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17. Контроль за целевым использованием субсидии осуществляется отделом экономического развития и управлением финансов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4BEBEA2D" w14:textId="77777777" w:rsidR="00967925" w:rsidRPr="006436A2" w:rsidRDefault="00967925" w:rsidP="00967925">
      <w:pPr>
        <w:pStyle w:val="ConsPlusNormal"/>
        <w:ind w:firstLine="709"/>
        <w:outlineLvl w:val="3"/>
        <w:rPr>
          <w:rFonts w:ascii="Times New Roman" w:hAnsi="Times New Roman" w:cs="Times New Roman"/>
          <w:sz w:val="24"/>
          <w:szCs w:val="24"/>
        </w:rPr>
      </w:pPr>
      <w:r w:rsidRPr="006436A2">
        <w:rPr>
          <w:rFonts w:ascii="Times New Roman" w:hAnsi="Times New Roman" w:cs="Times New Roman"/>
          <w:sz w:val="24"/>
          <w:szCs w:val="24"/>
        </w:rPr>
        <w:t>18. Нормативные правовые акты, принимаемые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во исполнение настоящего Порядка, размещаются в установленном порядке на интернет-сайте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http://</w:t>
      </w:r>
      <w:r w:rsidRPr="006436A2">
        <w:rPr>
          <w:rFonts w:ascii="Times New Roman" w:hAnsi="Times New Roman" w:cs="Times New Roman"/>
          <w:sz w:val="24"/>
          <w:szCs w:val="24"/>
          <w:shd w:val="clear" w:color="auto" w:fill="FFFFFF"/>
        </w:rPr>
        <w:t xml:space="preserve"> syktyvdin.ru </w:t>
      </w:r>
      <w:r w:rsidRPr="006436A2">
        <w:rPr>
          <w:rFonts w:ascii="Times New Roman" w:hAnsi="Times New Roman" w:cs="Times New Roman"/>
          <w:sz w:val="24"/>
          <w:szCs w:val="24"/>
        </w:rPr>
        <w:t>в течение трех рабочих дней со дня их принятия.</w:t>
      </w:r>
    </w:p>
    <w:p w14:paraId="3483A281" w14:textId="77777777" w:rsidR="00967925" w:rsidRPr="006436A2" w:rsidRDefault="00967925" w:rsidP="00967925">
      <w:pPr>
        <w:pStyle w:val="ConsPlusNormal"/>
        <w:jc w:val="right"/>
        <w:outlineLvl w:val="3"/>
        <w:rPr>
          <w:rFonts w:ascii="Times New Roman" w:hAnsi="Times New Roman" w:cs="Times New Roman"/>
          <w:sz w:val="24"/>
          <w:szCs w:val="24"/>
        </w:rPr>
      </w:pPr>
    </w:p>
    <w:p w14:paraId="38FE06C1" w14:textId="77777777" w:rsidR="00967925" w:rsidRPr="006436A2" w:rsidRDefault="00967925" w:rsidP="00967925">
      <w:pPr>
        <w:pStyle w:val="ConsPlusNormal"/>
        <w:jc w:val="right"/>
        <w:outlineLvl w:val="3"/>
        <w:rPr>
          <w:rFonts w:ascii="Times New Roman" w:hAnsi="Times New Roman" w:cs="Times New Roman"/>
          <w:sz w:val="24"/>
          <w:szCs w:val="24"/>
        </w:rPr>
      </w:pPr>
    </w:p>
    <w:p w14:paraId="0455F66E" w14:textId="77777777" w:rsidR="00967925" w:rsidRPr="006436A2" w:rsidRDefault="00967925" w:rsidP="00967925">
      <w:pPr>
        <w:pStyle w:val="ConsPlusNormal"/>
        <w:jc w:val="right"/>
        <w:outlineLvl w:val="3"/>
        <w:rPr>
          <w:rFonts w:ascii="Times New Roman" w:hAnsi="Times New Roman" w:cs="Times New Roman"/>
          <w:sz w:val="24"/>
          <w:szCs w:val="24"/>
        </w:rPr>
      </w:pPr>
      <w:r w:rsidRPr="006436A2">
        <w:rPr>
          <w:rFonts w:ascii="Times New Roman" w:hAnsi="Times New Roman" w:cs="Times New Roman"/>
          <w:sz w:val="24"/>
          <w:szCs w:val="24"/>
        </w:rPr>
        <w:t>Приложение к Порядку</w:t>
      </w:r>
    </w:p>
    <w:p w14:paraId="70DB850B" w14:textId="77777777" w:rsidR="00967925" w:rsidRPr="006436A2" w:rsidRDefault="00967925" w:rsidP="00967925">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субсидирования части расходов</w:t>
      </w:r>
    </w:p>
    <w:p w14:paraId="308BE1D8" w14:textId="77777777" w:rsidR="00967925" w:rsidRPr="006436A2" w:rsidRDefault="00967925" w:rsidP="00967925">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субъектов малого и среднего предпринимательства</w:t>
      </w:r>
    </w:p>
    <w:p w14:paraId="0163F636" w14:textId="77777777" w:rsidR="00967925" w:rsidRPr="006436A2" w:rsidRDefault="00967925" w:rsidP="00967925">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на приобретение оборудования</w:t>
      </w:r>
    </w:p>
    <w:p w14:paraId="72E927D1" w14:textId="77777777" w:rsidR="00967925" w:rsidRPr="006436A2" w:rsidRDefault="00967925" w:rsidP="00967925">
      <w:pPr>
        <w:pStyle w:val="ConsPlusNormal"/>
        <w:rPr>
          <w:rFonts w:ascii="Times New Roman" w:hAnsi="Times New Roman" w:cs="Times New Roman"/>
        </w:rPr>
      </w:pPr>
    </w:p>
    <w:p w14:paraId="75A97196" w14:textId="77777777" w:rsidR="00967925" w:rsidRPr="006436A2" w:rsidRDefault="00967925" w:rsidP="00967925">
      <w:pPr>
        <w:pStyle w:val="ConsPlusNonformat"/>
        <w:jc w:val="center"/>
        <w:rPr>
          <w:rFonts w:ascii="Times New Roman" w:hAnsi="Times New Roman" w:cs="Times New Roman"/>
          <w:b/>
          <w:sz w:val="24"/>
          <w:szCs w:val="24"/>
        </w:rPr>
      </w:pPr>
      <w:bookmarkStart w:id="5" w:name="P3365"/>
      <w:bookmarkEnd w:id="5"/>
      <w:r w:rsidRPr="006436A2">
        <w:rPr>
          <w:rFonts w:ascii="Times New Roman" w:hAnsi="Times New Roman" w:cs="Times New Roman"/>
          <w:b/>
          <w:sz w:val="24"/>
          <w:szCs w:val="24"/>
        </w:rPr>
        <w:t>Технико-экономическое обоснование</w:t>
      </w:r>
    </w:p>
    <w:p w14:paraId="00778C32" w14:textId="77777777" w:rsidR="00967925" w:rsidRPr="006436A2" w:rsidRDefault="00967925" w:rsidP="00967925">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приобретения оборудования в целях создания и (или) развития</w:t>
      </w:r>
    </w:p>
    <w:p w14:paraId="054A01A8" w14:textId="77777777" w:rsidR="00967925" w:rsidRPr="006436A2" w:rsidRDefault="00967925" w:rsidP="00967925">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либо модернизации производства товаров (работ, услуг)</w:t>
      </w:r>
    </w:p>
    <w:p w14:paraId="032E32F3" w14:textId="77777777" w:rsidR="00967925" w:rsidRPr="006436A2" w:rsidRDefault="00967925" w:rsidP="00967925">
      <w:pPr>
        <w:pStyle w:val="ConsPlusNonformat"/>
        <w:jc w:val="both"/>
        <w:rPr>
          <w:rFonts w:ascii="Times New Roman" w:hAnsi="Times New Roman" w:cs="Times New Roman"/>
          <w:sz w:val="24"/>
          <w:szCs w:val="24"/>
        </w:rPr>
      </w:pPr>
    </w:p>
    <w:p w14:paraId="1E6533A2"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Наименование заявителя: _______________________________________________</w:t>
      </w:r>
    </w:p>
    <w:p w14:paraId="2B7A8D85"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Юридический адрес: ____________________________________________________</w:t>
      </w:r>
    </w:p>
    <w:p w14:paraId="17940129"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Почтовый адрес:__________________________________________________________</w:t>
      </w:r>
    </w:p>
    <w:p w14:paraId="23FD2D35"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Телефон: _____________________ Контактное лицо: _______________________</w:t>
      </w:r>
    </w:p>
    <w:p w14:paraId="42BBFD48"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lang w:val="en-US"/>
        </w:rPr>
        <w:t>Email</w:t>
      </w:r>
      <w:r w:rsidRPr="006436A2">
        <w:rPr>
          <w:rFonts w:ascii="Times New Roman" w:hAnsi="Times New Roman" w:cs="Times New Roman"/>
          <w:sz w:val="24"/>
          <w:szCs w:val="24"/>
        </w:rPr>
        <w:t>:___________________________________________________________________</w:t>
      </w:r>
    </w:p>
    <w:p w14:paraId="40F08162"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395"/>
        <w:gridCol w:w="4104"/>
      </w:tblGrid>
      <w:tr w:rsidR="00967925" w:rsidRPr="006436A2" w14:paraId="716F9DAF" w14:textId="77777777" w:rsidTr="006440B9">
        <w:tc>
          <w:tcPr>
            <w:tcW w:w="816" w:type="dxa"/>
          </w:tcPr>
          <w:p w14:paraId="65A0585A" w14:textId="77777777" w:rsidR="00967925" w:rsidRPr="006436A2" w:rsidRDefault="00967925" w:rsidP="006440B9">
            <w:pPr>
              <w:rPr>
                <w:sz w:val="24"/>
                <w:szCs w:val="24"/>
              </w:rPr>
            </w:pPr>
            <w:r w:rsidRPr="006436A2">
              <w:rPr>
                <w:sz w:val="24"/>
                <w:szCs w:val="24"/>
              </w:rPr>
              <w:t>1.</w:t>
            </w:r>
          </w:p>
        </w:tc>
        <w:tc>
          <w:tcPr>
            <w:tcW w:w="8499" w:type="dxa"/>
            <w:gridSpan w:val="2"/>
          </w:tcPr>
          <w:p w14:paraId="536A6709" w14:textId="77777777" w:rsidR="00967925" w:rsidRPr="006436A2" w:rsidRDefault="00967925" w:rsidP="006440B9">
            <w:pPr>
              <w:jc w:val="center"/>
              <w:rPr>
                <w:b/>
                <w:sz w:val="24"/>
                <w:szCs w:val="24"/>
              </w:rPr>
            </w:pPr>
            <w:r w:rsidRPr="006436A2">
              <w:rPr>
                <w:b/>
                <w:sz w:val="24"/>
                <w:szCs w:val="24"/>
              </w:rPr>
              <w:t>Характеристика приобретаемого оборудования</w:t>
            </w:r>
          </w:p>
          <w:p w14:paraId="33FFA527" w14:textId="77777777" w:rsidR="00967925" w:rsidRPr="006436A2" w:rsidRDefault="00967925" w:rsidP="006440B9">
            <w:pPr>
              <w:jc w:val="center"/>
              <w:rPr>
                <w:sz w:val="24"/>
                <w:szCs w:val="24"/>
              </w:rPr>
            </w:pPr>
            <w:r w:rsidRPr="006436A2">
              <w:rPr>
                <w:b/>
                <w:sz w:val="24"/>
                <w:szCs w:val="24"/>
              </w:rPr>
              <w:t>(заполняется отдельно по каждому наименованию оборудования)</w:t>
            </w:r>
          </w:p>
        </w:tc>
      </w:tr>
      <w:tr w:rsidR="00967925" w:rsidRPr="006436A2" w14:paraId="4FF8E006" w14:textId="77777777" w:rsidTr="006440B9">
        <w:tc>
          <w:tcPr>
            <w:tcW w:w="816" w:type="dxa"/>
          </w:tcPr>
          <w:p w14:paraId="62013E94" w14:textId="77777777" w:rsidR="00967925" w:rsidRPr="006436A2" w:rsidRDefault="00967925" w:rsidP="006440B9">
            <w:pPr>
              <w:rPr>
                <w:sz w:val="24"/>
                <w:szCs w:val="24"/>
              </w:rPr>
            </w:pPr>
            <w:r w:rsidRPr="006436A2">
              <w:rPr>
                <w:sz w:val="24"/>
                <w:szCs w:val="24"/>
              </w:rPr>
              <w:t>1.1</w:t>
            </w:r>
          </w:p>
        </w:tc>
        <w:tc>
          <w:tcPr>
            <w:tcW w:w="4395" w:type="dxa"/>
          </w:tcPr>
          <w:p w14:paraId="64CAA548" w14:textId="77777777" w:rsidR="00967925" w:rsidRPr="006436A2" w:rsidRDefault="00967925" w:rsidP="006440B9">
            <w:pPr>
              <w:rPr>
                <w:sz w:val="24"/>
                <w:szCs w:val="24"/>
              </w:rPr>
            </w:pPr>
            <w:r w:rsidRPr="006436A2">
              <w:rPr>
                <w:sz w:val="24"/>
                <w:szCs w:val="24"/>
              </w:rPr>
              <w:t>Наименование приобретаемого оборудования</w:t>
            </w:r>
          </w:p>
        </w:tc>
        <w:tc>
          <w:tcPr>
            <w:tcW w:w="4104" w:type="dxa"/>
          </w:tcPr>
          <w:p w14:paraId="4D339C1D" w14:textId="77777777" w:rsidR="00967925" w:rsidRPr="006436A2" w:rsidRDefault="00967925" w:rsidP="006440B9">
            <w:pPr>
              <w:rPr>
                <w:sz w:val="24"/>
                <w:szCs w:val="24"/>
              </w:rPr>
            </w:pPr>
          </w:p>
        </w:tc>
      </w:tr>
      <w:tr w:rsidR="00967925" w:rsidRPr="006436A2" w14:paraId="19CCFD32" w14:textId="77777777" w:rsidTr="006440B9">
        <w:tc>
          <w:tcPr>
            <w:tcW w:w="816" w:type="dxa"/>
          </w:tcPr>
          <w:p w14:paraId="19B717B4" w14:textId="77777777" w:rsidR="00967925" w:rsidRPr="006436A2" w:rsidRDefault="00967925" w:rsidP="006440B9">
            <w:pPr>
              <w:rPr>
                <w:sz w:val="24"/>
                <w:szCs w:val="24"/>
              </w:rPr>
            </w:pPr>
            <w:r w:rsidRPr="006436A2">
              <w:rPr>
                <w:sz w:val="24"/>
                <w:szCs w:val="24"/>
              </w:rPr>
              <w:t>1.2</w:t>
            </w:r>
          </w:p>
        </w:tc>
        <w:tc>
          <w:tcPr>
            <w:tcW w:w="4395" w:type="dxa"/>
          </w:tcPr>
          <w:p w14:paraId="20151FD8" w14:textId="77777777" w:rsidR="00967925" w:rsidRPr="006436A2" w:rsidRDefault="00967925" w:rsidP="006440B9">
            <w:pPr>
              <w:rPr>
                <w:sz w:val="24"/>
                <w:szCs w:val="24"/>
              </w:rPr>
            </w:pPr>
            <w:r w:rsidRPr="006436A2">
              <w:rPr>
                <w:sz w:val="24"/>
                <w:szCs w:val="24"/>
              </w:rPr>
              <w:t>Код ОКОФ *</w:t>
            </w:r>
          </w:p>
        </w:tc>
        <w:tc>
          <w:tcPr>
            <w:tcW w:w="4104" w:type="dxa"/>
          </w:tcPr>
          <w:p w14:paraId="657377EF" w14:textId="77777777" w:rsidR="00967925" w:rsidRPr="006436A2" w:rsidRDefault="00967925" w:rsidP="006440B9">
            <w:pPr>
              <w:rPr>
                <w:sz w:val="24"/>
                <w:szCs w:val="24"/>
              </w:rPr>
            </w:pPr>
          </w:p>
        </w:tc>
      </w:tr>
      <w:tr w:rsidR="00967925" w:rsidRPr="006436A2" w14:paraId="3C8B5E5A" w14:textId="77777777" w:rsidTr="006440B9">
        <w:tc>
          <w:tcPr>
            <w:tcW w:w="816" w:type="dxa"/>
          </w:tcPr>
          <w:p w14:paraId="681A13D2" w14:textId="77777777" w:rsidR="00967925" w:rsidRPr="006436A2" w:rsidRDefault="00967925" w:rsidP="006440B9">
            <w:pPr>
              <w:rPr>
                <w:sz w:val="24"/>
                <w:szCs w:val="24"/>
              </w:rPr>
            </w:pPr>
            <w:r w:rsidRPr="006436A2">
              <w:rPr>
                <w:sz w:val="24"/>
                <w:szCs w:val="24"/>
              </w:rPr>
              <w:t>1.3.</w:t>
            </w:r>
          </w:p>
        </w:tc>
        <w:tc>
          <w:tcPr>
            <w:tcW w:w="4395" w:type="dxa"/>
          </w:tcPr>
          <w:p w14:paraId="4B774305" w14:textId="77777777" w:rsidR="00967925" w:rsidRPr="006436A2" w:rsidRDefault="00967925" w:rsidP="006440B9">
            <w:pPr>
              <w:rPr>
                <w:sz w:val="24"/>
                <w:szCs w:val="24"/>
              </w:rPr>
            </w:pPr>
            <w:r w:rsidRPr="006436A2">
              <w:rPr>
                <w:sz w:val="24"/>
                <w:szCs w:val="24"/>
              </w:rPr>
              <w:t>Количество приобретаемого оборудования, ед.</w:t>
            </w:r>
          </w:p>
        </w:tc>
        <w:tc>
          <w:tcPr>
            <w:tcW w:w="4104" w:type="dxa"/>
          </w:tcPr>
          <w:p w14:paraId="3952E797" w14:textId="77777777" w:rsidR="00967925" w:rsidRPr="006436A2" w:rsidRDefault="00967925" w:rsidP="006440B9">
            <w:pPr>
              <w:rPr>
                <w:sz w:val="24"/>
                <w:szCs w:val="24"/>
              </w:rPr>
            </w:pPr>
          </w:p>
        </w:tc>
      </w:tr>
      <w:tr w:rsidR="00967925" w:rsidRPr="006436A2" w14:paraId="59BA8101" w14:textId="77777777" w:rsidTr="006440B9">
        <w:tc>
          <w:tcPr>
            <w:tcW w:w="816" w:type="dxa"/>
          </w:tcPr>
          <w:p w14:paraId="49AF7C02" w14:textId="77777777" w:rsidR="00967925" w:rsidRPr="006436A2" w:rsidRDefault="00967925" w:rsidP="006440B9">
            <w:pPr>
              <w:rPr>
                <w:sz w:val="24"/>
                <w:szCs w:val="24"/>
              </w:rPr>
            </w:pPr>
            <w:r w:rsidRPr="006436A2">
              <w:rPr>
                <w:sz w:val="24"/>
                <w:szCs w:val="24"/>
              </w:rPr>
              <w:t>1.4</w:t>
            </w:r>
          </w:p>
        </w:tc>
        <w:tc>
          <w:tcPr>
            <w:tcW w:w="4395" w:type="dxa"/>
          </w:tcPr>
          <w:p w14:paraId="6C354658" w14:textId="77777777" w:rsidR="00967925" w:rsidRPr="006436A2" w:rsidRDefault="00967925" w:rsidP="006440B9">
            <w:pPr>
              <w:rPr>
                <w:sz w:val="24"/>
                <w:szCs w:val="24"/>
              </w:rPr>
            </w:pPr>
            <w:r w:rsidRPr="006436A2">
              <w:rPr>
                <w:sz w:val="24"/>
                <w:szCs w:val="24"/>
              </w:rPr>
              <w:t>Цена за 1 ед. оборудования, тыс. рублей</w:t>
            </w:r>
          </w:p>
        </w:tc>
        <w:tc>
          <w:tcPr>
            <w:tcW w:w="4104" w:type="dxa"/>
          </w:tcPr>
          <w:p w14:paraId="52D89434" w14:textId="77777777" w:rsidR="00967925" w:rsidRPr="006436A2" w:rsidRDefault="00967925" w:rsidP="006440B9">
            <w:pPr>
              <w:rPr>
                <w:sz w:val="24"/>
                <w:szCs w:val="24"/>
              </w:rPr>
            </w:pPr>
          </w:p>
        </w:tc>
      </w:tr>
      <w:tr w:rsidR="00967925" w:rsidRPr="006436A2" w14:paraId="42179FEC" w14:textId="77777777" w:rsidTr="006440B9">
        <w:tc>
          <w:tcPr>
            <w:tcW w:w="816" w:type="dxa"/>
          </w:tcPr>
          <w:p w14:paraId="62F3F5B4" w14:textId="77777777" w:rsidR="00967925" w:rsidRPr="006436A2" w:rsidRDefault="00967925" w:rsidP="006440B9">
            <w:pPr>
              <w:rPr>
                <w:sz w:val="24"/>
                <w:szCs w:val="24"/>
              </w:rPr>
            </w:pPr>
            <w:r w:rsidRPr="006436A2">
              <w:rPr>
                <w:sz w:val="24"/>
                <w:szCs w:val="24"/>
              </w:rPr>
              <w:t>1.5</w:t>
            </w:r>
          </w:p>
        </w:tc>
        <w:tc>
          <w:tcPr>
            <w:tcW w:w="4395" w:type="dxa"/>
          </w:tcPr>
          <w:p w14:paraId="4425DB46" w14:textId="77777777" w:rsidR="00967925" w:rsidRPr="006436A2" w:rsidRDefault="00967925" w:rsidP="006440B9">
            <w:pPr>
              <w:rPr>
                <w:sz w:val="24"/>
                <w:szCs w:val="24"/>
              </w:rPr>
            </w:pPr>
            <w:r w:rsidRPr="006436A2">
              <w:rPr>
                <w:sz w:val="24"/>
                <w:szCs w:val="24"/>
              </w:rPr>
              <w:t>Общая стоимость оборудования, тыс. рублей</w:t>
            </w:r>
          </w:p>
        </w:tc>
        <w:tc>
          <w:tcPr>
            <w:tcW w:w="4104" w:type="dxa"/>
          </w:tcPr>
          <w:p w14:paraId="7B59E0F2" w14:textId="77777777" w:rsidR="00967925" w:rsidRPr="006436A2" w:rsidRDefault="00967925" w:rsidP="006440B9">
            <w:pPr>
              <w:rPr>
                <w:sz w:val="24"/>
                <w:szCs w:val="24"/>
              </w:rPr>
            </w:pPr>
          </w:p>
        </w:tc>
      </w:tr>
      <w:tr w:rsidR="00967925" w:rsidRPr="006436A2" w14:paraId="0B8690BC" w14:textId="77777777" w:rsidTr="006440B9">
        <w:tc>
          <w:tcPr>
            <w:tcW w:w="816" w:type="dxa"/>
          </w:tcPr>
          <w:p w14:paraId="1F5EEBE4" w14:textId="77777777" w:rsidR="00967925" w:rsidRPr="006436A2" w:rsidRDefault="00967925" w:rsidP="006440B9">
            <w:pPr>
              <w:rPr>
                <w:sz w:val="24"/>
                <w:szCs w:val="24"/>
              </w:rPr>
            </w:pPr>
            <w:r w:rsidRPr="006436A2">
              <w:rPr>
                <w:sz w:val="24"/>
                <w:szCs w:val="24"/>
              </w:rPr>
              <w:lastRenderedPageBreak/>
              <w:t>1.6</w:t>
            </w:r>
          </w:p>
        </w:tc>
        <w:tc>
          <w:tcPr>
            <w:tcW w:w="4395" w:type="dxa"/>
          </w:tcPr>
          <w:p w14:paraId="178C446D" w14:textId="77777777" w:rsidR="00967925" w:rsidRPr="006436A2" w:rsidRDefault="00967925" w:rsidP="006440B9">
            <w:pPr>
              <w:rPr>
                <w:sz w:val="24"/>
                <w:szCs w:val="24"/>
              </w:rPr>
            </w:pPr>
            <w:r w:rsidRPr="006436A2">
              <w:rPr>
                <w:sz w:val="24"/>
                <w:szCs w:val="24"/>
              </w:rPr>
              <w:t>Источники приобретения оборудования, всего, тыс. рублей, в том числе:</w:t>
            </w:r>
          </w:p>
        </w:tc>
        <w:tc>
          <w:tcPr>
            <w:tcW w:w="4104" w:type="dxa"/>
          </w:tcPr>
          <w:p w14:paraId="7B29BEB8" w14:textId="77777777" w:rsidR="00967925" w:rsidRPr="006436A2" w:rsidRDefault="00967925" w:rsidP="006440B9">
            <w:pPr>
              <w:rPr>
                <w:sz w:val="24"/>
                <w:szCs w:val="24"/>
              </w:rPr>
            </w:pPr>
          </w:p>
        </w:tc>
      </w:tr>
      <w:tr w:rsidR="00967925" w:rsidRPr="006436A2" w14:paraId="188DB38A" w14:textId="77777777" w:rsidTr="006440B9">
        <w:tc>
          <w:tcPr>
            <w:tcW w:w="816" w:type="dxa"/>
          </w:tcPr>
          <w:p w14:paraId="446B2163" w14:textId="77777777" w:rsidR="00967925" w:rsidRPr="006436A2" w:rsidRDefault="00967925" w:rsidP="006440B9">
            <w:pPr>
              <w:rPr>
                <w:sz w:val="24"/>
                <w:szCs w:val="24"/>
              </w:rPr>
            </w:pPr>
            <w:r w:rsidRPr="006436A2">
              <w:rPr>
                <w:sz w:val="24"/>
                <w:szCs w:val="24"/>
              </w:rPr>
              <w:t>1.6.1</w:t>
            </w:r>
          </w:p>
        </w:tc>
        <w:tc>
          <w:tcPr>
            <w:tcW w:w="4395" w:type="dxa"/>
          </w:tcPr>
          <w:p w14:paraId="5CECA96E" w14:textId="77777777" w:rsidR="00967925" w:rsidRPr="006436A2" w:rsidRDefault="00967925" w:rsidP="006440B9">
            <w:pPr>
              <w:rPr>
                <w:sz w:val="24"/>
                <w:szCs w:val="24"/>
              </w:rPr>
            </w:pPr>
            <w:r w:rsidRPr="006436A2">
              <w:rPr>
                <w:sz w:val="24"/>
                <w:szCs w:val="24"/>
              </w:rPr>
              <w:t>Лизинг, тыс. рублей</w:t>
            </w:r>
          </w:p>
        </w:tc>
        <w:tc>
          <w:tcPr>
            <w:tcW w:w="4104" w:type="dxa"/>
          </w:tcPr>
          <w:p w14:paraId="7E2CD253" w14:textId="77777777" w:rsidR="00967925" w:rsidRPr="006436A2" w:rsidRDefault="00967925" w:rsidP="006440B9">
            <w:pPr>
              <w:rPr>
                <w:sz w:val="24"/>
                <w:szCs w:val="24"/>
              </w:rPr>
            </w:pPr>
          </w:p>
        </w:tc>
      </w:tr>
      <w:tr w:rsidR="00967925" w:rsidRPr="006436A2" w14:paraId="57B78169" w14:textId="77777777" w:rsidTr="006440B9">
        <w:tc>
          <w:tcPr>
            <w:tcW w:w="816" w:type="dxa"/>
          </w:tcPr>
          <w:p w14:paraId="0F2D7281" w14:textId="77777777" w:rsidR="00967925" w:rsidRPr="006436A2" w:rsidRDefault="00967925" w:rsidP="006440B9">
            <w:pPr>
              <w:rPr>
                <w:sz w:val="24"/>
                <w:szCs w:val="24"/>
              </w:rPr>
            </w:pPr>
            <w:r w:rsidRPr="006436A2">
              <w:rPr>
                <w:sz w:val="24"/>
                <w:szCs w:val="24"/>
              </w:rPr>
              <w:t>1.6.2</w:t>
            </w:r>
          </w:p>
        </w:tc>
        <w:tc>
          <w:tcPr>
            <w:tcW w:w="4395" w:type="dxa"/>
          </w:tcPr>
          <w:p w14:paraId="5D8E6945" w14:textId="77777777" w:rsidR="00967925" w:rsidRPr="006436A2" w:rsidRDefault="00967925" w:rsidP="006440B9">
            <w:pPr>
              <w:rPr>
                <w:sz w:val="24"/>
                <w:szCs w:val="24"/>
              </w:rPr>
            </w:pPr>
            <w:r w:rsidRPr="006436A2">
              <w:rPr>
                <w:sz w:val="24"/>
                <w:szCs w:val="24"/>
              </w:rPr>
              <w:t>Кредит, тыс. рублей</w:t>
            </w:r>
          </w:p>
        </w:tc>
        <w:tc>
          <w:tcPr>
            <w:tcW w:w="4104" w:type="dxa"/>
          </w:tcPr>
          <w:p w14:paraId="3B6974ED" w14:textId="77777777" w:rsidR="00967925" w:rsidRPr="006436A2" w:rsidRDefault="00967925" w:rsidP="006440B9">
            <w:pPr>
              <w:rPr>
                <w:sz w:val="24"/>
                <w:szCs w:val="24"/>
              </w:rPr>
            </w:pPr>
          </w:p>
        </w:tc>
      </w:tr>
      <w:tr w:rsidR="00967925" w:rsidRPr="006436A2" w14:paraId="1A07100E" w14:textId="77777777" w:rsidTr="006440B9">
        <w:tc>
          <w:tcPr>
            <w:tcW w:w="816" w:type="dxa"/>
          </w:tcPr>
          <w:p w14:paraId="35EC86C4" w14:textId="77777777" w:rsidR="00967925" w:rsidRPr="006436A2" w:rsidRDefault="00967925" w:rsidP="006440B9">
            <w:pPr>
              <w:rPr>
                <w:sz w:val="24"/>
                <w:szCs w:val="24"/>
              </w:rPr>
            </w:pPr>
            <w:r w:rsidRPr="006436A2">
              <w:rPr>
                <w:sz w:val="24"/>
                <w:szCs w:val="24"/>
              </w:rPr>
              <w:t>1.6.3</w:t>
            </w:r>
          </w:p>
        </w:tc>
        <w:tc>
          <w:tcPr>
            <w:tcW w:w="4395" w:type="dxa"/>
          </w:tcPr>
          <w:p w14:paraId="4DFADD13" w14:textId="77777777" w:rsidR="00967925" w:rsidRPr="006436A2" w:rsidRDefault="00967925" w:rsidP="006440B9">
            <w:pPr>
              <w:rPr>
                <w:sz w:val="24"/>
                <w:szCs w:val="24"/>
              </w:rPr>
            </w:pPr>
            <w:r w:rsidRPr="006436A2">
              <w:rPr>
                <w:sz w:val="24"/>
                <w:szCs w:val="24"/>
              </w:rPr>
              <w:t>Собственные средства, тыс. рублей</w:t>
            </w:r>
          </w:p>
        </w:tc>
        <w:tc>
          <w:tcPr>
            <w:tcW w:w="4104" w:type="dxa"/>
          </w:tcPr>
          <w:p w14:paraId="2C0013DF" w14:textId="77777777" w:rsidR="00967925" w:rsidRPr="006436A2" w:rsidRDefault="00967925" w:rsidP="006440B9">
            <w:pPr>
              <w:rPr>
                <w:sz w:val="24"/>
                <w:szCs w:val="24"/>
              </w:rPr>
            </w:pPr>
          </w:p>
        </w:tc>
      </w:tr>
      <w:tr w:rsidR="00967925" w:rsidRPr="006436A2" w14:paraId="7FFBB3C6" w14:textId="77777777" w:rsidTr="006440B9">
        <w:tc>
          <w:tcPr>
            <w:tcW w:w="816" w:type="dxa"/>
          </w:tcPr>
          <w:p w14:paraId="1BFFABD9" w14:textId="77777777" w:rsidR="00967925" w:rsidRPr="006436A2" w:rsidRDefault="00967925" w:rsidP="006440B9">
            <w:pPr>
              <w:rPr>
                <w:sz w:val="24"/>
                <w:szCs w:val="24"/>
              </w:rPr>
            </w:pPr>
            <w:r w:rsidRPr="006436A2">
              <w:rPr>
                <w:sz w:val="24"/>
                <w:szCs w:val="24"/>
              </w:rPr>
              <w:t>1.7</w:t>
            </w:r>
          </w:p>
        </w:tc>
        <w:tc>
          <w:tcPr>
            <w:tcW w:w="4395" w:type="dxa"/>
          </w:tcPr>
          <w:p w14:paraId="3A70779A" w14:textId="77777777" w:rsidR="00967925" w:rsidRPr="006436A2" w:rsidRDefault="00967925" w:rsidP="006440B9">
            <w:pPr>
              <w:rPr>
                <w:sz w:val="24"/>
                <w:szCs w:val="24"/>
              </w:rPr>
            </w:pPr>
            <w:r w:rsidRPr="006436A2">
              <w:rPr>
                <w:sz w:val="24"/>
                <w:szCs w:val="24"/>
              </w:rPr>
              <w:t>Сфера предпринимательской  деятельности, в которой используется оборудование (отметить выбор знаком «V»)</w:t>
            </w:r>
          </w:p>
        </w:tc>
        <w:tc>
          <w:tcPr>
            <w:tcW w:w="4104" w:type="dxa"/>
          </w:tcPr>
          <w:p w14:paraId="07A92BA3" w14:textId="77777777" w:rsidR="00967925" w:rsidRPr="006436A2" w:rsidRDefault="00967925" w:rsidP="006440B9">
            <w:pPr>
              <w:rPr>
                <w:sz w:val="24"/>
                <w:szCs w:val="24"/>
              </w:rPr>
            </w:pPr>
          </w:p>
        </w:tc>
      </w:tr>
      <w:tr w:rsidR="00967925" w:rsidRPr="006436A2" w14:paraId="1DFF8B4C" w14:textId="77777777" w:rsidTr="006440B9">
        <w:tc>
          <w:tcPr>
            <w:tcW w:w="816" w:type="dxa"/>
          </w:tcPr>
          <w:p w14:paraId="762CAF88" w14:textId="77777777" w:rsidR="00967925" w:rsidRPr="006436A2" w:rsidRDefault="00967925" w:rsidP="006440B9">
            <w:pPr>
              <w:rPr>
                <w:sz w:val="24"/>
                <w:szCs w:val="24"/>
              </w:rPr>
            </w:pPr>
            <w:r w:rsidRPr="006436A2">
              <w:rPr>
                <w:sz w:val="24"/>
                <w:szCs w:val="24"/>
              </w:rPr>
              <w:t>1.7.1</w:t>
            </w:r>
          </w:p>
        </w:tc>
        <w:tc>
          <w:tcPr>
            <w:tcW w:w="4395" w:type="dxa"/>
          </w:tcPr>
          <w:p w14:paraId="2B56F74F" w14:textId="77777777" w:rsidR="00967925" w:rsidRPr="006436A2" w:rsidRDefault="00967925" w:rsidP="006440B9">
            <w:pPr>
              <w:rPr>
                <w:sz w:val="24"/>
                <w:szCs w:val="24"/>
              </w:rPr>
            </w:pPr>
            <w:r w:rsidRPr="006436A2">
              <w:rPr>
                <w:sz w:val="24"/>
                <w:szCs w:val="24"/>
              </w:rPr>
              <w:t>Сельское хозяйство, охота и лесное хозяйство</w:t>
            </w:r>
          </w:p>
        </w:tc>
        <w:tc>
          <w:tcPr>
            <w:tcW w:w="4104" w:type="dxa"/>
          </w:tcPr>
          <w:p w14:paraId="425A51C3" w14:textId="77777777" w:rsidR="00967925" w:rsidRPr="006436A2" w:rsidRDefault="00967925" w:rsidP="006440B9">
            <w:pPr>
              <w:rPr>
                <w:sz w:val="24"/>
                <w:szCs w:val="24"/>
              </w:rPr>
            </w:pPr>
          </w:p>
        </w:tc>
      </w:tr>
      <w:tr w:rsidR="00967925" w:rsidRPr="006436A2" w14:paraId="0A6CF406" w14:textId="77777777" w:rsidTr="006440B9">
        <w:tc>
          <w:tcPr>
            <w:tcW w:w="816" w:type="dxa"/>
          </w:tcPr>
          <w:p w14:paraId="6F8F93D6" w14:textId="77777777" w:rsidR="00967925" w:rsidRPr="006436A2" w:rsidRDefault="00967925" w:rsidP="006440B9">
            <w:pPr>
              <w:rPr>
                <w:sz w:val="24"/>
                <w:szCs w:val="24"/>
              </w:rPr>
            </w:pPr>
            <w:r w:rsidRPr="006436A2">
              <w:rPr>
                <w:sz w:val="24"/>
                <w:szCs w:val="24"/>
              </w:rPr>
              <w:t>1.7.2</w:t>
            </w:r>
          </w:p>
        </w:tc>
        <w:tc>
          <w:tcPr>
            <w:tcW w:w="4395" w:type="dxa"/>
          </w:tcPr>
          <w:p w14:paraId="72275F8B" w14:textId="77777777" w:rsidR="00967925" w:rsidRPr="006436A2" w:rsidRDefault="00967925" w:rsidP="006440B9">
            <w:pPr>
              <w:rPr>
                <w:sz w:val="24"/>
                <w:szCs w:val="24"/>
              </w:rPr>
            </w:pPr>
            <w:r w:rsidRPr="006436A2">
              <w:rPr>
                <w:sz w:val="24"/>
                <w:szCs w:val="24"/>
              </w:rPr>
              <w:t>Добыча полезных ископаемых</w:t>
            </w:r>
          </w:p>
        </w:tc>
        <w:tc>
          <w:tcPr>
            <w:tcW w:w="4104" w:type="dxa"/>
          </w:tcPr>
          <w:p w14:paraId="6B89396D" w14:textId="77777777" w:rsidR="00967925" w:rsidRPr="006436A2" w:rsidRDefault="00967925" w:rsidP="006440B9">
            <w:pPr>
              <w:rPr>
                <w:sz w:val="24"/>
                <w:szCs w:val="24"/>
              </w:rPr>
            </w:pPr>
          </w:p>
        </w:tc>
      </w:tr>
      <w:tr w:rsidR="00967925" w:rsidRPr="006436A2" w14:paraId="1F1F2B17" w14:textId="77777777" w:rsidTr="006440B9">
        <w:tc>
          <w:tcPr>
            <w:tcW w:w="816" w:type="dxa"/>
          </w:tcPr>
          <w:p w14:paraId="10DA538A" w14:textId="77777777" w:rsidR="00967925" w:rsidRPr="006436A2" w:rsidRDefault="00967925" w:rsidP="006440B9">
            <w:pPr>
              <w:rPr>
                <w:sz w:val="24"/>
                <w:szCs w:val="24"/>
              </w:rPr>
            </w:pPr>
            <w:r w:rsidRPr="006436A2">
              <w:rPr>
                <w:sz w:val="24"/>
                <w:szCs w:val="24"/>
              </w:rPr>
              <w:t>1.7.3</w:t>
            </w:r>
          </w:p>
        </w:tc>
        <w:tc>
          <w:tcPr>
            <w:tcW w:w="4395" w:type="dxa"/>
          </w:tcPr>
          <w:p w14:paraId="22C381F1" w14:textId="77777777" w:rsidR="00967925" w:rsidRPr="006436A2" w:rsidRDefault="00967925" w:rsidP="006440B9">
            <w:pPr>
              <w:rPr>
                <w:sz w:val="24"/>
                <w:szCs w:val="24"/>
              </w:rPr>
            </w:pPr>
            <w:r w:rsidRPr="006436A2">
              <w:rPr>
                <w:sz w:val="24"/>
                <w:szCs w:val="24"/>
              </w:rPr>
              <w:t>Обрабатывающие производства</w:t>
            </w:r>
          </w:p>
        </w:tc>
        <w:tc>
          <w:tcPr>
            <w:tcW w:w="4104" w:type="dxa"/>
          </w:tcPr>
          <w:p w14:paraId="415CC5DB" w14:textId="77777777" w:rsidR="00967925" w:rsidRPr="006436A2" w:rsidRDefault="00967925" w:rsidP="006440B9">
            <w:pPr>
              <w:rPr>
                <w:sz w:val="24"/>
                <w:szCs w:val="24"/>
              </w:rPr>
            </w:pPr>
          </w:p>
        </w:tc>
      </w:tr>
      <w:tr w:rsidR="00967925" w:rsidRPr="006436A2" w14:paraId="6EBF51BB" w14:textId="77777777" w:rsidTr="006440B9">
        <w:tc>
          <w:tcPr>
            <w:tcW w:w="816" w:type="dxa"/>
          </w:tcPr>
          <w:p w14:paraId="09C4E49B" w14:textId="77777777" w:rsidR="00967925" w:rsidRPr="006436A2" w:rsidRDefault="00967925" w:rsidP="006440B9">
            <w:pPr>
              <w:rPr>
                <w:sz w:val="24"/>
                <w:szCs w:val="24"/>
              </w:rPr>
            </w:pPr>
            <w:r w:rsidRPr="006436A2">
              <w:rPr>
                <w:sz w:val="24"/>
                <w:szCs w:val="24"/>
              </w:rPr>
              <w:t>1.7.4</w:t>
            </w:r>
          </w:p>
        </w:tc>
        <w:tc>
          <w:tcPr>
            <w:tcW w:w="4395" w:type="dxa"/>
          </w:tcPr>
          <w:p w14:paraId="6182BA37" w14:textId="77777777" w:rsidR="00967925" w:rsidRPr="006436A2" w:rsidRDefault="00967925" w:rsidP="006440B9">
            <w:pPr>
              <w:rPr>
                <w:sz w:val="24"/>
                <w:szCs w:val="24"/>
              </w:rPr>
            </w:pPr>
            <w:r w:rsidRPr="006436A2">
              <w:rPr>
                <w:sz w:val="24"/>
                <w:szCs w:val="24"/>
              </w:rPr>
              <w:t>Производство и перераспределение электроэнергии, газа и воды</w:t>
            </w:r>
          </w:p>
        </w:tc>
        <w:tc>
          <w:tcPr>
            <w:tcW w:w="4104" w:type="dxa"/>
          </w:tcPr>
          <w:p w14:paraId="6F2EBAC0" w14:textId="77777777" w:rsidR="00967925" w:rsidRPr="006436A2" w:rsidRDefault="00967925" w:rsidP="006440B9">
            <w:pPr>
              <w:rPr>
                <w:sz w:val="24"/>
                <w:szCs w:val="24"/>
              </w:rPr>
            </w:pPr>
          </w:p>
        </w:tc>
      </w:tr>
      <w:tr w:rsidR="00967925" w:rsidRPr="006436A2" w14:paraId="278EDF2B" w14:textId="77777777" w:rsidTr="006440B9">
        <w:tc>
          <w:tcPr>
            <w:tcW w:w="816" w:type="dxa"/>
          </w:tcPr>
          <w:p w14:paraId="3CAF680C" w14:textId="77777777" w:rsidR="00967925" w:rsidRPr="006436A2" w:rsidRDefault="00967925" w:rsidP="006440B9">
            <w:pPr>
              <w:rPr>
                <w:sz w:val="24"/>
                <w:szCs w:val="24"/>
              </w:rPr>
            </w:pPr>
            <w:r w:rsidRPr="006436A2">
              <w:rPr>
                <w:sz w:val="24"/>
                <w:szCs w:val="24"/>
              </w:rPr>
              <w:t>1.7.5</w:t>
            </w:r>
          </w:p>
        </w:tc>
        <w:tc>
          <w:tcPr>
            <w:tcW w:w="4395" w:type="dxa"/>
          </w:tcPr>
          <w:p w14:paraId="30376A9A" w14:textId="77777777" w:rsidR="00967925" w:rsidRPr="006436A2" w:rsidRDefault="00967925" w:rsidP="006440B9">
            <w:pPr>
              <w:rPr>
                <w:sz w:val="24"/>
                <w:szCs w:val="24"/>
              </w:rPr>
            </w:pPr>
            <w:r w:rsidRPr="006436A2">
              <w:rPr>
                <w:sz w:val="24"/>
                <w:szCs w:val="24"/>
              </w:rPr>
              <w:t>Строительство</w:t>
            </w:r>
          </w:p>
        </w:tc>
        <w:tc>
          <w:tcPr>
            <w:tcW w:w="4104" w:type="dxa"/>
          </w:tcPr>
          <w:p w14:paraId="59017268" w14:textId="77777777" w:rsidR="00967925" w:rsidRPr="006436A2" w:rsidRDefault="00967925" w:rsidP="006440B9">
            <w:pPr>
              <w:rPr>
                <w:sz w:val="24"/>
                <w:szCs w:val="24"/>
              </w:rPr>
            </w:pPr>
          </w:p>
        </w:tc>
      </w:tr>
      <w:tr w:rsidR="00967925" w:rsidRPr="006436A2" w14:paraId="3B6133D0" w14:textId="77777777" w:rsidTr="006440B9">
        <w:tc>
          <w:tcPr>
            <w:tcW w:w="816" w:type="dxa"/>
          </w:tcPr>
          <w:p w14:paraId="2F1430DD" w14:textId="77777777" w:rsidR="00967925" w:rsidRPr="006436A2" w:rsidRDefault="00967925" w:rsidP="006440B9">
            <w:pPr>
              <w:rPr>
                <w:sz w:val="24"/>
                <w:szCs w:val="24"/>
              </w:rPr>
            </w:pPr>
            <w:r w:rsidRPr="006436A2">
              <w:rPr>
                <w:sz w:val="24"/>
                <w:szCs w:val="24"/>
              </w:rPr>
              <w:t>1.7.6</w:t>
            </w:r>
          </w:p>
        </w:tc>
        <w:tc>
          <w:tcPr>
            <w:tcW w:w="4395" w:type="dxa"/>
          </w:tcPr>
          <w:p w14:paraId="34A369A0" w14:textId="77777777" w:rsidR="00967925" w:rsidRPr="006436A2" w:rsidRDefault="00967925" w:rsidP="006440B9">
            <w:pPr>
              <w:rPr>
                <w:sz w:val="24"/>
                <w:szCs w:val="24"/>
              </w:rPr>
            </w:pPr>
            <w:r w:rsidRPr="006436A2">
              <w:rPr>
                <w:sz w:val="24"/>
                <w:szCs w:val="24"/>
              </w:rPr>
              <w:t>Оптовая и розничная торговля</w:t>
            </w:r>
          </w:p>
        </w:tc>
        <w:tc>
          <w:tcPr>
            <w:tcW w:w="4104" w:type="dxa"/>
          </w:tcPr>
          <w:p w14:paraId="7C17E2B5" w14:textId="77777777" w:rsidR="00967925" w:rsidRPr="006436A2" w:rsidRDefault="00967925" w:rsidP="006440B9">
            <w:pPr>
              <w:rPr>
                <w:sz w:val="24"/>
                <w:szCs w:val="24"/>
              </w:rPr>
            </w:pPr>
          </w:p>
        </w:tc>
      </w:tr>
      <w:tr w:rsidR="00967925" w:rsidRPr="006436A2" w14:paraId="4DED86BD" w14:textId="77777777" w:rsidTr="006440B9">
        <w:tc>
          <w:tcPr>
            <w:tcW w:w="816" w:type="dxa"/>
          </w:tcPr>
          <w:p w14:paraId="1B0D885C" w14:textId="77777777" w:rsidR="00967925" w:rsidRPr="006436A2" w:rsidRDefault="00967925" w:rsidP="006440B9">
            <w:pPr>
              <w:rPr>
                <w:sz w:val="24"/>
                <w:szCs w:val="24"/>
              </w:rPr>
            </w:pPr>
            <w:r w:rsidRPr="006436A2">
              <w:rPr>
                <w:sz w:val="24"/>
                <w:szCs w:val="24"/>
              </w:rPr>
              <w:t>1.7.7</w:t>
            </w:r>
          </w:p>
        </w:tc>
        <w:tc>
          <w:tcPr>
            <w:tcW w:w="4395" w:type="dxa"/>
          </w:tcPr>
          <w:p w14:paraId="7134E412" w14:textId="77777777" w:rsidR="00967925" w:rsidRPr="006436A2" w:rsidRDefault="00967925" w:rsidP="006440B9">
            <w:pPr>
              <w:rPr>
                <w:sz w:val="24"/>
                <w:szCs w:val="24"/>
              </w:rPr>
            </w:pPr>
            <w:r w:rsidRPr="006436A2">
              <w:rPr>
                <w:sz w:val="24"/>
                <w:szCs w:val="24"/>
              </w:rPr>
              <w:t>Общественное питание</w:t>
            </w:r>
          </w:p>
        </w:tc>
        <w:tc>
          <w:tcPr>
            <w:tcW w:w="4104" w:type="dxa"/>
          </w:tcPr>
          <w:p w14:paraId="151E7EA7" w14:textId="77777777" w:rsidR="00967925" w:rsidRPr="006436A2" w:rsidRDefault="00967925" w:rsidP="006440B9">
            <w:pPr>
              <w:rPr>
                <w:sz w:val="24"/>
                <w:szCs w:val="24"/>
              </w:rPr>
            </w:pPr>
          </w:p>
        </w:tc>
      </w:tr>
      <w:tr w:rsidR="00967925" w:rsidRPr="006436A2" w14:paraId="2432D861" w14:textId="77777777" w:rsidTr="006440B9">
        <w:tc>
          <w:tcPr>
            <w:tcW w:w="816" w:type="dxa"/>
          </w:tcPr>
          <w:p w14:paraId="2C56D1BC" w14:textId="77777777" w:rsidR="00967925" w:rsidRPr="006436A2" w:rsidRDefault="00967925" w:rsidP="006440B9">
            <w:pPr>
              <w:rPr>
                <w:sz w:val="24"/>
                <w:szCs w:val="24"/>
              </w:rPr>
            </w:pPr>
            <w:r w:rsidRPr="006436A2">
              <w:rPr>
                <w:sz w:val="24"/>
                <w:szCs w:val="24"/>
              </w:rPr>
              <w:t>1.7.8</w:t>
            </w:r>
          </w:p>
        </w:tc>
        <w:tc>
          <w:tcPr>
            <w:tcW w:w="4395" w:type="dxa"/>
          </w:tcPr>
          <w:p w14:paraId="19B8E14E" w14:textId="77777777" w:rsidR="00967925" w:rsidRPr="006436A2" w:rsidRDefault="00967925" w:rsidP="006440B9">
            <w:pPr>
              <w:rPr>
                <w:sz w:val="24"/>
                <w:szCs w:val="24"/>
              </w:rPr>
            </w:pPr>
            <w:r w:rsidRPr="006436A2">
              <w:rPr>
                <w:sz w:val="24"/>
                <w:szCs w:val="24"/>
              </w:rPr>
              <w:t>Транспортные услуги</w:t>
            </w:r>
          </w:p>
        </w:tc>
        <w:tc>
          <w:tcPr>
            <w:tcW w:w="4104" w:type="dxa"/>
          </w:tcPr>
          <w:p w14:paraId="64A8362A" w14:textId="77777777" w:rsidR="00967925" w:rsidRPr="006436A2" w:rsidRDefault="00967925" w:rsidP="006440B9">
            <w:pPr>
              <w:rPr>
                <w:sz w:val="24"/>
                <w:szCs w:val="24"/>
              </w:rPr>
            </w:pPr>
          </w:p>
        </w:tc>
      </w:tr>
      <w:tr w:rsidR="00967925" w:rsidRPr="006436A2" w14:paraId="3C5391E7" w14:textId="77777777" w:rsidTr="006440B9">
        <w:tc>
          <w:tcPr>
            <w:tcW w:w="816" w:type="dxa"/>
          </w:tcPr>
          <w:p w14:paraId="4DA3C306" w14:textId="77777777" w:rsidR="00967925" w:rsidRPr="006436A2" w:rsidRDefault="00967925" w:rsidP="006440B9">
            <w:pPr>
              <w:rPr>
                <w:sz w:val="24"/>
                <w:szCs w:val="24"/>
              </w:rPr>
            </w:pPr>
            <w:r w:rsidRPr="006436A2">
              <w:rPr>
                <w:sz w:val="24"/>
                <w:szCs w:val="24"/>
              </w:rPr>
              <w:t>1.7.9</w:t>
            </w:r>
          </w:p>
        </w:tc>
        <w:tc>
          <w:tcPr>
            <w:tcW w:w="4395" w:type="dxa"/>
          </w:tcPr>
          <w:p w14:paraId="1E7DA974" w14:textId="77777777" w:rsidR="00967925" w:rsidRPr="006436A2" w:rsidRDefault="00967925" w:rsidP="006440B9">
            <w:pPr>
              <w:rPr>
                <w:sz w:val="24"/>
                <w:szCs w:val="24"/>
              </w:rPr>
            </w:pPr>
            <w:r w:rsidRPr="006436A2">
              <w:rPr>
                <w:sz w:val="24"/>
                <w:szCs w:val="24"/>
              </w:rPr>
              <w:t>Бытовые услуги населению</w:t>
            </w:r>
          </w:p>
        </w:tc>
        <w:tc>
          <w:tcPr>
            <w:tcW w:w="4104" w:type="dxa"/>
          </w:tcPr>
          <w:p w14:paraId="55DA8CAC" w14:textId="77777777" w:rsidR="00967925" w:rsidRPr="006436A2" w:rsidRDefault="00967925" w:rsidP="006440B9">
            <w:pPr>
              <w:rPr>
                <w:sz w:val="24"/>
                <w:szCs w:val="24"/>
              </w:rPr>
            </w:pPr>
          </w:p>
        </w:tc>
      </w:tr>
      <w:tr w:rsidR="00967925" w:rsidRPr="006436A2" w14:paraId="68575D99" w14:textId="77777777" w:rsidTr="006440B9">
        <w:tc>
          <w:tcPr>
            <w:tcW w:w="816" w:type="dxa"/>
          </w:tcPr>
          <w:p w14:paraId="6D112893" w14:textId="77777777" w:rsidR="00967925" w:rsidRPr="006436A2" w:rsidRDefault="00967925" w:rsidP="006440B9">
            <w:pPr>
              <w:rPr>
                <w:sz w:val="24"/>
                <w:szCs w:val="24"/>
              </w:rPr>
            </w:pPr>
            <w:r w:rsidRPr="006436A2">
              <w:rPr>
                <w:sz w:val="24"/>
                <w:szCs w:val="24"/>
              </w:rPr>
              <w:t>1.7.10</w:t>
            </w:r>
          </w:p>
        </w:tc>
        <w:tc>
          <w:tcPr>
            <w:tcW w:w="4395" w:type="dxa"/>
          </w:tcPr>
          <w:p w14:paraId="464E918D" w14:textId="77777777" w:rsidR="00967925" w:rsidRPr="006436A2" w:rsidRDefault="00967925" w:rsidP="006440B9">
            <w:pPr>
              <w:rPr>
                <w:sz w:val="24"/>
                <w:szCs w:val="24"/>
              </w:rPr>
            </w:pPr>
            <w:r w:rsidRPr="006436A2">
              <w:rPr>
                <w:sz w:val="24"/>
                <w:szCs w:val="24"/>
              </w:rPr>
              <w:t>Инновации</w:t>
            </w:r>
          </w:p>
        </w:tc>
        <w:tc>
          <w:tcPr>
            <w:tcW w:w="4104" w:type="dxa"/>
          </w:tcPr>
          <w:p w14:paraId="4F32BBB1" w14:textId="77777777" w:rsidR="00967925" w:rsidRPr="006436A2" w:rsidRDefault="00967925" w:rsidP="006440B9">
            <w:pPr>
              <w:rPr>
                <w:sz w:val="24"/>
                <w:szCs w:val="24"/>
              </w:rPr>
            </w:pPr>
          </w:p>
        </w:tc>
      </w:tr>
      <w:tr w:rsidR="00967925" w:rsidRPr="006436A2" w14:paraId="746BEE34" w14:textId="77777777" w:rsidTr="006440B9">
        <w:tc>
          <w:tcPr>
            <w:tcW w:w="816" w:type="dxa"/>
          </w:tcPr>
          <w:p w14:paraId="7AAEB0C9" w14:textId="77777777" w:rsidR="00967925" w:rsidRPr="006436A2" w:rsidRDefault="00967925" w:rsidP="006440B9">
            <w:pPr>
              <w:rPr>
                <w:sz w:val="24"/>
                <w:szCs w:val="24"/>
              </w:rPr>
            </w:pPr>
            <w:r w:rsidRPr="006436A2">
              <w:rPr>
                <w:sz w:val="24"/>
                <w:szCs w:val="24"/>
              </w:rPr>
              <w:t>1.7.11</w:t>
            </w:r>
          </w:p>
        </w:tc>
        <w:tc>
          <w:tcPr>
            <w:tcW w:w="4395" w:type="dxa"/>
          </w:tcPr>
          <w:p w14:paraId="1AC1190A" w14:textId="77777777" w:rsidR="00967925" w:rsidRPr="006436A2" w:rsidRDefault="00967925" w:rsidP="006440B9">
            <w:pPr>
              <w:rPr>
                <w:sz w:val="24"/>
                <w:szCs w:val="24"/>
              </w:rPr>
            </w:pPr>
            <w:r w:rsidRPr="006436A2">
              <w:rPr>
                <w:sz w:val="24"/>
                <w:szCs w:val="24"/>
              </w:rPr>
              <w:t>Иное (указать)</w:t>
            </w:r>
          </w:p>
          <w:p w14:paraId="7CEA5E95" w14:textId="77777777" w:rsidR="00967925" w:rsidRPr="006436A2" w:rsidRDefault="00967925" w:rsidP="006440B9">
            <w:pPr>
              <w:rPr>
                <w:sz w:val="24"/>
                <w:szCs w:val="24"/>
              </w:rPr>
            </w:pPr>
          </w:p>
        </w:tc>
        <w:tc>
          <w:tcPr>
            <w:tcW w:w="4104" w:type="dxa"/>
          </w:tcPr>
          <w:p w14:paraId="463B850C" w14:textId="77777777" w:rsidR="00967925" w:rsidRPr="006436A2" w:rsidRDefault="00967925" w:rsidP="006440B9">
            <w:pPr>
              <w:rPr>
                <w:sz w:val="24"/>
                <w:szCs w:val="24"/>
              </w:rPr>
            </w:pPr>
          </w:p>
        </w:tc>
      </w:tr>
      <w:tr w:rsidR="00967925" w:rsidRPr="006436A2" w14:paraId="25F963B5" w14:textId="77777777" w:rsidTr="006440B9">
        <w:tc>
          <w:tcPr>
            <w:tcW w:w="816" w:type="dxa"/>
          </w:tcPr>
          <w:p w14:paraId="6B9E40B7" w14:textId="77777777" w:rsidR="00967925" w:rsidRPr="006436A2" w:rsidRDefault="00967925" w:rsidP="006440B9">
            <w:pPr>
              <w:rPr>
                <w:sz w:val="24"/>
                <w:szCs w:val="24"/>
              </w:rPr>
            </w:pPr>
            <w:r w:rsidRPr="006436A2">
              <w:rPr>
                <w:b/>
                <w:sz w:val="24"/>
                <w:szCs w:val="24"/>
              </w:rPr>
              <w:t>2</w:t>
            </w:r>
            <w:r w:rsidRPr="006436A2">
              <w:rPr>
                <w:sz w:val="24"/>
                <w:szCs w:val="24"/>
              </w:rPr>
              <w:t>.</w:t>
            </w:r>
          </w:p>
        </w:tc>
        <w:tc>
          <w:tcPr>
            <w:tcW w:w="8499" w:type="dxa"/>
            <w:gridSpan w:val="2"/>
          </w:tcPr>
          <w:p w14:paraId="3125A830" w14:textId="77777777" w:rsidR="00967925" w:rsidRPr="006436A2" w:rsidRDefault="00967925" w:rsidP="006440B9">
            <w:pPr>
              <w:jc w:val="center"/>
              <w:rPr>
                <w:b/>
                <w:sz w:val="24"/>
                <w:szCs w:val="24"/>
              </w:rPr>
            </w:pPr>
            <w:r w:rsidRPr="006436A2">
              <w:rPr>
                <w:b/>
                <w:sz w:val="24"/>
                <w:szCs w:val="24"/>
              </w:rPr>
              <w:t>Цель приобретения оборудования</w:t>
            </w:r>
          </w:p>
          <w:p w14:paraId="0CB20F16" w14:textId="77777777" w:rsidR="00967925" w:rsidRPr="006436A2" w:rsidRDefault="00967925" w:rsidP="006440B9">
            <w:pPr>
              <w:jc w:val="center"/>
              <w:rPr>
                <w:sz w:val="24"/>
                <w:szCs w:val="24"/>
              </w:rPr>
            </w:pPr>
            <w:r w:rsidRPr="006436A2">
              <w:rPr>
                <w:b/>
                <w:sz w:val="24"/>
                <w:szCs w:val="24"/>
              </w:rPr>
              <w:t>(заполняется отдельно по каждому наименованию оборудования)</w:t>
            </w:r>
          </w:p>
        </w:tc>
      </w:tr>
      <w:tr w:rsidR="00967925" w:rsidRPr="006436A2" w14:paraId="2F434EFA" w14:textId="77777777" w:rsidTr="006440B9">
        <w:tc>
          <w:tcPr>
            <w:tcW w:w="816" w:type="dxa"/>
          </w:tcPr>
          <w:p w14:paraId="6B72F0BE" w14:textId="77777777" w:rsidR="00967925" w:rsidRPr="006436A2" w:rsidRDefault="00967925" w:rsidP="006440B9">
            <w:pPr>
              <w:rPr>
                <w:sz w:val="24"/>
                <w:szCs w:val="24"/>
              </w:rPr>
            </w:pPr>
            <w:r w:rsidRPr="006436A2">
              <w:rPr>
                <w:sz w:val="24"/>
                <w:szCs w:val="24"/>
              </w:rPr>
              <w:t>2.1</w:t>
            </w:r>
          </w:p>
        </w:tc>
        <w:tc>
          <w:tcPr>
            <w:tcW w:w="4395" w:type="dxa"/>
          </w:tcPr>
          <w:p w14:paraId="338A88A2" w14:textId="77777777" w:rsidR="00967925" w:rsidRPr="006436A2" w:rsidRDefault="00967925" w:rsidP="006440B9">
            <w:pPr>
              <w:rPr>
                <w:sz w:val="24"/>
                <w:szCs w:val="24"/>
              </w:rPr>
            </w:pPr>
            <w:r w:rsidRPr="006436A2">
              <w:rPr>
                <w:sz w:val="24"/>
                <w:szCs w:val="24"/>
              </w:rPr>
              <w:t>Внедрение в производство новых видов продукции (услуг) (указать какие)</w:t>
            </w:r>
          </w:p>
        </w:tc>
        <w:tc>
          <w:tcPr>
            <w:tcW w:w="4104" w:type="dxa"/>
          </w:tcPr>
          <w:p w14:paraId="64A87FFF" w14:textId="77777777" w:rsidR="00967925" w:rsidRPr="006436A2" w:rsidRDefault="00967925" w:rsidP="006440B9">
            <w:pPr>
              <w:rPr>
                <w:sz w:val="24"/>
                <w:szCs w:val="24"/>
              </w:rPr>
            </w:pPr>
          </w:p>
        </w:tc>
      </w:tr>
      <w:tr w:rsidR="00967925" w:rsidRPr="006436A2" w14:paraId="3A9E11BD" w14:textId="77777777" w:rsidTr="006440B9">
        <w:tc>
          <w:tcPr>
            <w:tcW w:w="816" w:type="dxa"/>
          </w:tcPr>
          <w:p w14:paraId="44399188" w14:textId="77777777" w:rsidR="00967925" w:rsidRPr="006436A2" w:rsidRDefault="00967925" w:rsidP="006440B9">
            <w:pPr>
              <w:rPr>
                <w:sz w:val="24"/>
                <w:szCs w:val="24"/>
              </w:rPr>
            </w:pPr>
            <w:r w:rsidRPr="006436A2">
              <w:rPr>
                <w:sz w:val="24"/>
                <w:szCs w:val="24"/>
              </w:rPr>
              <w:t>2.2</w:t>
            </w:r>
          </w:p>
        </w:tc>
        <w:tc>
          <w:tcPr>
            <w:tcW w:w="4395" w:type="dxa"/>
          </w:tcPr>
          <w:p w14:paraId="6F90D789" w14:textId="77777777" w:rsidR="00967925" w:rsidRPr="006436A2" w:rsidRDefault="00967925" w:rsidP="006440B9">
            <w:pPr>
              <w:rPr>
                <w:sz w:val="24"/>
                <w:szCs w:val="24"/>
              </w:rPr>
            </w:pPr>
            <w:r w:rsidRPr="006436A2">
              <w:rPr>
                <w:sz w:val="24"/>
                <w:szCs w:val="24"/>
              </w:rPr>
              <w:t xml:space="preserve">Увеличение объемов производства продукции (услуг) </w:t>
            </w:r>
          </w:p>
          <w:p w14:paraId="22A98766" w14:textId="77777777" w:rsidR="00967925" w:rsidRPr="006436A2" w:rsidRDefault="00967925" w:rsidP="006440B9">
            <w:pPr>
              <w:rPr>
                <w:sz w:val="24"/>
                <w:szCs w:val="24"/>
              </w:rPr>
            </w:pPr>
          </w:p>
          <w:p w14:paraId="5CBC2BCB" w14:textId="77777777" w:rsidR="00967925" w:rsidRPr="006436A2" w:rsidRDefault="00967925" w:rsidP="006440B9">
            <w:pPr>
              <w:rPr>
                <w:sz w:val="24"/>
                <w:szCs w:val="24"/>
              </w:rPr>
            </w:pPr>
            <w:r w:rsidRPr="006436A2">
              <w:rPr>
                <w:sz w:val="24"/>
                <w:szCs w:val="24"/>
              </w:rPr>
              <w:t>(указать ожидаемый рост)</w:t>
            </w:r>
          </w:p>
        </w:tc>
        <w:tc>
          <w:tcPr>
            <w:tcW w:w="4104" w:type="dxa"/>
          </w:tcPr>
          <w:p w14:paraId="39E8FF7C" w14:textId="77777777" w:rsidR="00967925" w:rsidRPr="006436A2" w:rsidRDefault="00967925" w:rsidP="006440B9">
            <w:pPr>
              <w:rPr>
                <w:sz w:val="24"/>
                <w:szCs w:val="24"/>
              </w:rPr>
            </w:pPr>
          </w:p>
        </w:tc>
      </w:tr>
      <w:tr w:rsidR="00967925" w:rsidRPr="006436A2" w14:paraId="691D8B09" w14:textId="77777777" w:rsidTr="006440B9">
        <w:tc>
          <w:tcPr>
            <w:tcW w:w="816" w:type="dxa"/>
          </w:tcPr>
          <w:p w14:paraId="5D1B4365" w14:textId="77777777" w:rsidR="00967925" w:rsidRPr="006436A2" w:rsidRDefault="00967925" w:rsidP="006440B9">
            <w:pPr>
              <w:rPr>
                <w:sz w:val="24"/>
                <w:szCs w:val="24"/>
              </w:rPr>
            </w:pPr>
            <w:r w:rsidRPr="006436A2">
              <w:rPr>
                <w:sz w:val="24"/>
                <w:szCs w:val="24"/>
              </w:rPr>
              <w:t>2.3</w:t>
            </w:r>
          </w:p>
        </w:tc>
        <w:tc>
          <w:tcPr>
            <w:tcW w:w="4395" w:type="dxa"/>
          </w:tcPr>
          <w:p w14:paraId="79F55B52" w14:textId="77777777" w:rsidR="00967925" w:rsidRPr="006436A2" w:rsidRDefault="00967925" w:rsidP="006440B9">
            <w:pPr>
              <w:rPr>
                <w:sz w:val="24"/>
                <w:szCs w:val="24"/>
              </w:rPr>
            </w:pPr>
            <w:r w:rsidRPr="006436A2">
              <w:rPr>
                <w:sz w:val="24"/>
                <w:szCs w:val="24"/>
              </w:rPr>
              <w:t xml:space="preserve">Снижение затрат на производство продукции (услуг) </w:t>
            </w:r>
          </w:p>
          <w:p w14:paraId="54BD4CA1" w14:textId="77777777" w:rsidR="00967925" w:rsidRPr="006436A2" w:rsidRDefault="00967925" w:rsidP="006440B9">
            <w:pPr>
              <w:rPr>
                <w:sz w:val="24"/>
                <w:szCs w:val="24"/>
              </w:rPr>
            </w:pPr>
          </w:p>
          <w:p w14:paraId="7D318F6E" w14:textId="77777777" w:rsidR="00967925" w:rsidRPr="006436A2" w:rsidRDefault="00967925" w:rsidP="006440B9">
            <w:pPr>
              <w:rPr>
                <w:sz w:val="24"/>
                <w:szCs w:val="24"/>
              </w:rPr>
            </w:pPr>
            <w:r w:rsidRPr="006436A2">
              <w:rPr>
                <w:sz w:val="24"/>
                <w:szCs w:val="24"/>
              </w:rPr>
              <w:t>(указать ожидаемое снижение)</w:t>
            </w:r>
          </w:p>
        </w:tc>
        <w:tc>
          <w:tcPr>
            <w:tcW w:w="4104" w:type="dxa"/>
          </w:tcPr>
          <w:p w14:paraId="71587215" w14:textId="77777777" w:rsidR="00967925" w:rsidRPr="006436A2" w:rsidRDefault="00967925" w:rsidP="006440B9">
            <w:pPr>
              <w:rPr>
                <w:sz w:val="24"/>
                <w:szCs w:val="24"/>
              </w:rPr>
            </w:pPr>
          </w:p>
        </w:tc>
      </w:tr>
      <w:tr w:rsidR="00967925" w:rsidRPr="006436A2" w14:paraId="0E8BE72F" w14:textId="77777777" w:rsidTr="006440B9">
        <w:tc>
          <w:tcPr>
            <w:tcW w:w="816" w:type="dxa"/>
          </w:tcPr>
          <w:p w14:paraId="2D6BB867" w14:textId="77777777" w:rsidR="00967925" w:rsidRPr="006436A2" w:rsidRDefault="00967925" w:rsidP="006440B9">
            <w:pPr>
              <w:rPr>
                <w:sz w:val="24"/>
                <w:szCs w:val="24"/>
              </w:rPr>
            </w:pPr>
            <w:r w:rsidRPr="006436A2">
              <w:rPr>
                <w:sz w:val="24"/>
                <w:szCs w:val="24"/>
              </w:rPr>
              <w:t>2.4</w:t>
            </w:r>
          </w:p>
        </w:tc>
        <w:tc>
          <w:tcPr>
            <w:tcW w:w="4395" w:type="dxa"/>
          </w:tcPr>
          <w:p w14:paraId="188E22FC" w14:textId="77777777" w:rsidR="00967925" w:rsidRPr="006436A2" w:rsidRDefault="00967925" w:rsidP="006440B9">
            <w:pPr>
              <w:rPr>
                <w:sz w:val="24"/>
                <w:szCs w:val="24"/>
              </w:rPr>
            </w:pPr>
            <w:r w:rsidRPr="006436A2">
              <w:rPr>
                <w:sz w:val="24"/>
                <w:szCs w:val="24"/>
              </w:rPr>
              <w:t>Иные цели (расшифровать)</w:t>
            </w:r>
          </w:p>
        </w:tc>
        <w:tc>
          <w:tcPr>
            <w:tcW w:w="4104" w:type="dxa"/>
          </w:tcPr>
          <w:p w14:paraId="1FE0CFAD" w14:textId="77777777" w:rsidR="00967925" w:rsidRPr="006436A2" w:rsidRDefault="00967925" w:rsidP="006440B9">
            <w:pPr>
              <w:rPr>
                <w:sz w:val="24"/>
                <w:szCs w:val="24"/>
              </w:rPr>
            </w:pPr>
          </w:p>
        </w:tc>
      </w:tr>
      <w:tr w:rsidR="00967925" w:rsidRPr="006436A2" w14:paraId="7AE12B51" w14:textId="77777777" w:rsidTr="006440B9">
        <w:tc>
          <w:tcPr>
            <w:tcW w:w="816" w:type="dxa"/>
          </w:tcPr>
          <w:p w14:paraId="2830A68E" w14:textId="77777777" w:rsidR="00967925" w:rsidRPr="006436A2" w:rsidRDefault="00967925" w:rsidP="006440B9">
            <w:pPr>
              <w:rPr>
                <w:b/>
                <w:sz w:val="24"/>
                <w:szCs w:val="24"/>
              </w:rPr>
            </w:pPr>
            <w:r w:rsidRPr="006436A2">
              <w:rPr>
                <w:b/>
                <w:sz w:val="24"/>
                <w:szCs w:val="24"/>
              </w:rPr>
              <w:t>3.</w:t>
            </w:r>
          </w:p>
        </w:tc>
        <w:tc>
          <w:tcPr>
            <w:tcW w:w="8499" w:type="dxa"/>
            <w:gridSpan w:val="2"/>
          </w:tcPr>
          <w:p w14:paraId="6D725D11" w14:textId="77777777" w:rsidR="00967925" w:rsidRPr="006436A2" w:rsidRDefault="00967925" w:rsidP="006440B9">
            <w:pPr>
              <w:jc w:val="center"/>
              <w:rPr>
                <w:b/>
                <w:sz w:val="24"/>
                <w:szCs w:val="24"/>
              </w:rPr>
            </w:pPr>
            <w:r w:rsidRPr="006436A2">
              <w:rPr>
                <w:b/>
                <w:sz w:val="24"/>
                <w:szCs w:val="24"/>
              </w:rPr>
              <w:t xml:space="preserve">Плановые показатели от эффективности использования оборудования  </w:t>
            </w:r>
          </w:p>
          <w:p w14:paraId="576939F4" w14:textId="77777777" w:rsidR="00967925" w:rsidRPr="006436A2" w:rsidRDefault="00967925" w:rsidP="006440B9">
            <w:pPr>
              <w:jc w:val="center"/>
              <w:rPr>
                <w:b/>
                <w:sz w:val="24"/>
                <w:szCs w:val="24"/>
              </w:rPr>
            </w:pPr>
            <w:r w:rsidRPr="006436A2">
              <w:rPr>
                <w:b/>
                <w:sz w:val="24"/>
                <w:szCs w:val="24"/>
              </w:rPr>
              <w:t>(на период не менее трех лет с даты заключения договора лизинга)</w:t>
            </w:r>
          </w:p>
        </w:tc>
      </w:tr>
      <w:tr w:rsidR="00967925" w:rsidRPr="006436A2" w14:paraId="51EE6B91" w14:textId="77777777" w:rsidTr="006440B9">
        <w:tc>
          <w:tcPr>
            <w:tcW w:w="816" w:type="dxa"/>
          </w:tcPr>
          <w:p w14:paraId="2B47AEEC" w14:textId="77777777" w:rsidR="00967925" w:rsidRPr="006436A2" w:rsidRDefault="00967925" w:rsidP="006440B9">
            <w:pPr>
              <w:rPr>
                <w:bCs/>
                <w:sz w:val="24"/>
                <w:szCs w:val="24"/>
              </w:rPr>
            </w:pPr>
            <w:r w:rsidRPr="006436A2">
              <w:rPr>
                <w:bCs/>
                <w:sz w:val="24"/>
                <w:szCs w:val="24"/>
              </w:rPr>
              <w:t>3.1</w:t>
            </w:r>
          </w:p>
        </w:tc>
        <w:tc>
          <w:tcPr>
            <w:tcW w:w="4395" w:type="dxa"/>
          </w:tcPr>
          <w:p w14:paraId="780E6E2B" w14:textId="77777777" w:rsidR="00967925" w:rsidRPr="006436A2" w:rsidRDefault="00967925" w:rsidP="006440B9">
            <w:pPr>
              <w:rPr>
                <w:bCs/>
                <w:sz w:val="24"/>
                <w:szCs w:val="24"/>
              </w:rPr>
            </w:pPr>
            <w:r w:rsidRPr="006436A2">
              <w:rPr>
                <w:bCs/>
                <w:sz w:val="24"/>
                <w:szCs w:val="24"/>
              </w:rPr>
              <w:t>Создание рабочих мест (чел.)</w:t>
            </w:r>
          </w:p>
        </w:tc>
        <w:tc>
          <w:tcPr>
            <w:tcW w:w="4104" w:type="dxa"/>
          </w:tcPr>
          <w:p w14:paraId="5CA5710A" w14:textId="77777777" w:rsidR="00967925" w:rsidRPr="006436A2" w:rsidRDefault="00967925" w:rsidP="006440B9">
            <w:pPr>
              <w:jc w:val="center"/>
              <w:rPr>
                <w:bCs/>
                <w:sz w:val="24"/>
                <w:szCs w:val="24"/>
              </w:rPr>
            </w:pPr>
          </w:p>
        </w:tc>
      </w:tr>
      <w:tr w:rsidR="00967925" w:rsidRPr="006436A2" w14:paraId="39BD6491" w14:textId="77777777" w:rsidTr="006440B9">
        <w:tc>
          <w:tcPr>
            <w:tcW w:w="816" w:type="dxa"/>
          </w:tcPr>
          <w:p w14:paraId="42A178D6" w14:textId="77777777" w:rsidR="00967925" w:rsidRPr="006436A2" w:rsidRDefault="00967925" w:rsidP="006440B9">
            <w:pPr>
              <w:rPr>
                <w:sz w:val="24"/>
                <w:szCs w:val="24"/>
              </w:rPr>
            </w:pPr>
            <w:r w:rsidRPr="006436A2">
              <w:rPr>
                <w:sz w:val="24"/>
                <w:szCs w:val="24"/>
              </w:rPr>
              <w:t>3.2</w:t>
            </w:r>
          </w:p>
        </w:tc>
        <w:tc>
          <w:tcPr>
            <w:tcW w:w="4395" w:type="dxa"/>
          </w:tcPr>
          <w:p w14:paraId="47A57771" w14:textId="77777777" w:rsidR="00967925" w:rsidRPr="006436A2" w:rsidRDefault="00967925" w:rsidP="006440B9">
            <w:pPr>
              <w:rPr>
                <w:sz w:val="24"/>
                <w:szCs w:val="24"/>
              </w:rPr>
            </w:pPr>
            <w:r w:rsidRPr="006436A2">
              <w:rPr>
                <w:sz w:val="24"/>
                <w:szCs w:val="24"/>
              </w:rPr>
              <w:t xml:space="preserve">Среднесписочная численность работников, человек  </w:t>
            </w:r>
          </w:p>
          <w:p w14:paraId="31E411C1" w14:textId="77777777" w:rsidR="00967925" w:rsidRPr="006436A2" w:rsidRDefault="00967925" w:rsidP="006440B9">
            <w:pPr>
              <w:rPr>
                <w:sz w:val="24"/>
                <w:szCs w:val="24"/>
              </w:rPr>
            </w:pPr>
          </w:p>
          <w:p w14:paraId="1589DB94" w14:textId="77777777" w:rsidR="00967925" w:rsidRPr="006436A2" w:rsidRDefault="00967925" w:rsidP="006440B9">
            <w:pPr>
              <w:rPr>
                <w:sz w:val="24"/>
                <w:szCs w:val="24"/>
              </w:rPr>
            </w:pPr>
            <w:r w:rsidRPr="006436A2">
              <w:rPr>
                <w:sz w:val="24"/>
                <w:szCs w:val="24"/>
              </w:rPr>
              <w:t>(указать ожидаемые показатели)</w:t>
            </w:r>
          </w:p>
        </w:tc>
        <w:tc>
          <w:tcPr>
            <w:tcW w:w="4104" w:type="dxa"/>
          </w:tcPr>
          <w:p w14:paraId="64B974A9" w14:textId="77777777" w:rsidR="00967925" w:rsidRPr="006436A2" w:rsidRDefault="00967925" w:rsidP="006440B9">
            <w:pPr>
              <w:rPr>
                <w:sz w:val="24"/>
                <w:szCs w:val="24"/>
              </w:rPr>
            </w:pPr>
          </w:p>
        </w:tc>
      </w:tr>
      <w:tr w:rsidR="00967925" w:rsidRPr="006436A2" w14:paraId="032BD1E3" w14:textId="77777777" w:rsidTr="006440B9">
        <w:tc>
          <w:tcPr>
            <w:tcW w:w="816" w:type="dxa"/>
          </w:tcPr>
          <w:p w14:paraId="31C7DB1B" w14:textId="77777777" w:rsidR="00967925" w:rsidRPr="006436A2" w:rsidRDefault="00967925" w:rsidP="006440B9">
            <w:pPr>
              <w:rPr>
                <w:sz w:val="24"/>
                <w:szCs w:val="24"/>
              </w:rPr>
            </w:pPr>
          </w:p>
        </w:tc>
        <w:tc>
          <w:tcPr>
            <w:tcW w:w="4395" w:type="dxa"/>
          </w:tcPr>
          <w:p w14:paraId="5B2D58C6" w14:textId="77777777" w:rsidR="00967925" w:rsidRPr="006436A2" w:rsidRDefault="00967925" w:rsidP="006440B9">
            <w:pPr>
              <w:rPr>
                <w:sz w:val="24"/>
                <w:szCs w:val="24"/>
              </w:rPr>
            </w:pPr>
            <w:r w:rsidRPr="006436A2">
              <w:rPr>
                <w:sz w:val="24"/>
                <w:szCs w:val="24"/>
              </w:rPr>
              <w:t>20__ год (с даты предоставления субсидии)</w:t>
            </w:r>
          </w:p>
        </w:tc>
        <w:tc>
          <w:tcPr>
            <w:tcW w:w="4104" w:type="dxa"/>
          </w:tcPr>
          <w:p w14:paraId="75B38615" w14:textId="77777777" w:rsidR="00967925" w:rsidRPr="006436A2" w:rsidRDefault="00967925" w:rsidP="006440B9">
            <w:pPr>
              <w:rPr>
                <w:sz w:val="24"/>
                <w:szCs w:val="24"/>
              </w:rPr>
            </w:pPr>
          </w:p>
        </w:tc>
      </w:tr>
      <w:tr w:rsidR="00967925" w:rsidRPr="006436A2" w14:paraId="10DFDB80" w14:textId="77777777" w:rsidTr="006440B9">
        <w:tc>
          <w:tcPr>
            <w:tcW w:w="816" w:type="dxa"/>
          </w:tcPr>
          <w:p w14:paraId="431FA77D" w14:textId="77777777" w:rsidR="00967925" w:rsidRPr="006436A2" w:rsidRDefault="00967925" w:rsidP="006440B9">
            <w:pPr>
              <w:rPr>
                <w:sz w:val="24"/>
                <w:szCs w:val="24"/>
              </w:rPr>
            </w:pPr>
          </w:p>
        </w:tc>
        <w:tc>
          <w:tcPr>
            <w:tcW w:w="4395" w:type="dxa"/>
          </w:tcPr>
          <w:p w14:paraId="30693ED4" w14:textId="77777777" w:rsidR="00967925" w:rsidRPr="006436A2" w:rsidRDefault="00967925" w:rsidP="006440B9">
            <w:pPr>
              <w:rPr>
                <w:sz w:val="24"/>
                <w:szCs w:val="24"/>
              </w:rPr>
            </w:pPr>
            <w:r w:rsidRPr="006436A2">
              <w:rPr>
                <w:sz w:val="24"/>
                <w:szCs w:val="24"/>
              </w:rPr>
              <w:t>20</w:t>
            </w:r>
            <w:r w:rsidRPr="006436A2">
              <w:rPr>
                <w:sz w:val="24"/>
                <w:szCs w:val="24"/>
                <w:lang w:val="en-US"/>
              </w:rPr>
              <w:t>__</w:t>
            </w:r>
            <w:r w:rsidRPr="006436A2">
              <w:rPr>
                <w:sz w:val="24"/>
                <w:szCs w:val="24"/>
              </w:rPr>
              <w:t>год (2 год)</w:t>
            </w:r>
          </w:p>
        </w:tc>
        <w:tc>
          <w:tcPr>
            <w:tcW w:w="4104" w:type="dxa"/>
          </w:tcPr>
          <w:p w14:paraId="509C2262" w14:textId="77777777" w:rsidR="00967925" w:rsidRPr="006436A2" w:rsidRDefault="00967925" w:rsidP="006440B9">
            <w:pPr>
              <w:rPr>
                <w:sz w:val="24"/>
                <w:szCs w:val="24"/>
              </w:rPr>
            </w:pPr>
          </w:p>
        </w:tc>
      </w:tr>
      <w:tr w:rsidR="00967925" w:rsidRPr="006436A2" w14:paraId="7BA927B5" w14:textId="77777777" w:rsidTr="006440B9">
        <w:tc>
          <w:tcPr>
            <w:tcW w:w="816" w:type="dxa"/>
          </w:tcPr>
          <w:p w14:paraId="76F4856E" w14:textId="77777777" w:rsidR="00967925" w:rsidRPr="006436A2" w:rsidRDefault="00967925" w:rsidP="006440B9">
            <w:pPr>
              <w:rPr>
                <w:sz w:val="24"/>
                <w:szCs w:val="24"/>
              </w:rPr>
            </w:pPr>
          </w:p>
        </w:tc>
        <w:tc>
          <w:tcPr>
            <w:tcW w:w="4395" w:type="dxa"/>
          </w:tcPr>
          <w:p w14:paraId="1DAFB530" w14:textId="77777777" w:rsidR="00967925" w:rsidRPr="006436A2" w:rsidRDefault="00967925" w:rsidP="006440B9">
            <w:pPr>
              <w:rPr>
                <w:sz w:val="24"/>
                <w:szCs w:val="24"/>
              </w:rPr>
            </w:pPr>
            <w:r w:rsidRPr="006436A2">
              <w:rPr>
                <w:sz w:val="24"/>
                <w:szCs w:val="24"/>
              </w:rPr>
              <w:t>20</w:t>
            </w:r>
            <w:r w:rsidRPr="006436A2">
              <w:rPr>
                <w:sz w:val="24"/>
                <w:szCs w:val="24"/>
                <w:lang w:val="en-US"/>
              </w:rPr>
              <w:t>__</w:t>
            </w:r>
            <w:r w:rsidRPr="006436A2">
              <w:rPr>
                <w:sz w:val="24"/>
                <w:szCs w:val="24"/>
              </w:rPr>
              <w:t xml:space="preserve"> год (3 (год)</w:t>
            </w:r>
          </w:p>
        </w:tc>
        <w:tc>
          <w:tcPr>
            <w:tcW w:w="4104" w:type="dxa"/>
          </w:tcPr>
          <w:p w14:paraId="78C6BF63" w14:textId="77777777" w:rsidR="00967925" w:rsidRPr="006436A2" w:rsidRDefault="00967925" w:rsidP="006440B9">
            <w:pPr>
              <w:rPr>
                <w:sz w:val="24"/>
                <w:szCs w:val="24"/>
              </w:rPr>
            </w:pPr>
          </w:p>
        </w:tc>
      </w:tr>
      <w:tr w:rsidR="00967925" w:rsidRPr="006436A2" w14:paraId="5AD74D46" w14:textId="77777777" w:rsidTr="006440B9">
        <w:tc>
          <w:tcPr>
            <w:tcW w:w="816" w:type="dxa"/>
          </w:tcPr>
          <w:p w14:paraId="23653694" w14:textId="77777777" w:rsidR="00967925" w:rsidRPr="006436A2" w:rsidRDefault="00967925" w:rsidP="006440B9">
            <w:pPr>
              <w:rPr>
                <w:sz w:val="24"/>
                <w:szCs w:val="24"/>
              </w:rPr>
            </w:pPr>
            <w:r w:rsidRPr="006436A2">
              <w:rPr>
                <w:sz w:val="24"/>
                <w:szCs w:val="24"/>
              </w:rPr>
              <w:t>3.3</w:t>
            </w:r>
          </w:p>
        </w:tc>
        <w:tc>
          <w:tcPr>
            <w:tcW w:w="4395" w:type="dxa"/>
          </w:tcPr>
          <w:p w14:paraId="7CEB8DED" w14:textId="77777777" w:rsidR="00967925" w:rsidRPr="006436A2" w:rsidRDefault="00967925" w:rsidP="006440B9">
            <w:pPr>
              <w:rPr>
                <w:sz w:val="24"/>
                <w:szCs w:val="24"/>
              </w:rPr>
            </w:pPr>
            <w:r w:rsidRPr="006436A2">
              <w:rPr>
                <w:sz w:val="24"/>
                <w:szCs w:val="24"/>
              </w:rPr>
              <w:t>Окупаемость проекта (год)</w:t>
            </w:r>
          </w:p>
        </w:tc>
        <w:tc>
          <w:tcPr>
            <w:tcW w:w="4104" w:type="dxa"/>
          </w:tcPr>
          <w:p w14:paraId="73B0A5D8" w14:textId="77777777" w:rsidR="00967925" w:rsidRPr="006436A2" w:rsidRDefault="00967925" w:rsidP="006440B9">
            <w:pPr>
              <w:rPr>
                <w:sz w:val="24"/>
                <w:szCs w:val="24"/>
              </w:rPr>
            </w:pPr>
          </w:p>
        </w:tc>
      </w:tr>
      <w:tr w:rsidR="00967925" w:rsidRPr="006436A2" w14:paraId="61F3819A" w14:textId="77777777" w:rsidTr="006440B9">
        <w:tc>
          <w:tcPr>
            <w:tcW w:w="816" w:type="dxa"/>
          </w:tcPr>
          <w:p w14:paraId="10BC4F5F" w14:textId="77777777" w:rsidR="00967925" w:rsidRPr="006436A2" w:rsidRDefault="00967925" w:rsidP="006440B9">
            <w:pPr>
              <w:rPr>
                <w:sz w:val="24"/>
                <w:szCs w:val="24"/>
              </w:rPr>
            </w:pPr>
            <w:r w:rsidRPr="006436A2">
              <w:rPr>
                <w:sz w:val="24"/>
                <w:szCs w:val="24"/>
              </w:rPr>
              <w:t>3.4.</w:t>
            </w:r>
          </w:p>
        </w:tc>
        <w:tc>
          <w:tcPr>
            <w:tcW w:w="4395" w:type="dxa"/>
          </w:tcPr>
          <w:p w14:paraId="233DBA4B" w14:textId="77777777" w:rsidR="00967925" w:rsidRPr="006436A2" w:rsidRDefault="00967925" w:rsidP="006440B9">
            <w:pPr>
              <w:jc w:val="both"/>
              <w:rPr>
                <w:sz w:val="24"/>
                <w:szCs w:val="24"/>
              </w:rPr>
            </w:pPr>
            <w:r w:rsidRPr="006436A2">
              <w:rPr>
                <w:sz w:val="24"/>
                <w:szCs w:val="24"/>
              </w:rPr>
              <w:t>Платежи в бюджет и страховые взносы во внебюджетные фонды, тыс. рублей</w:t>
            </w:r>
          </w:p>
          <w:p w14:paraId="12208D5D" w14:textId="77777777" w:rsidR="00967925" w:rsidRPr="006436A2" w:rsidRDefault="00967925" w:rsidP="006440B9">
            <w:pPr>
              <w:jc w:val="both"/>
              <w:rPr>
                <w:sz w:val="24"/>
                <w:szCs w:val="24"/>
              </w:rPr>
            </w:pPr>
            <w:r w:rsidRPr="006436A2">
              <w:rPr>
                <w:sz w:val="24"/>
                <w:szCs w:val="24"/>
              </w:rPr>
              <w:t>(указать ожидаемые показатели)</w:t>
            </w:r>
          </w:p>
        </w:tc>
        <w:tc>
          <w:tcPr>
            <w:tcW w:w="4104" w:type="dxa"/>
          </w:tcPr>
          <w:p w14:paraId="05DBF285" w14:textId="77777777" w:rsidR="00967925" w:rsidRPr="006436A2" w:rsidRDefault="00967925" w:rsidP="006440B9">
            <w:pPr>
              <w:rPr>
                <w:sz w:val="24"/>
                <w:szCs w:val="24"/>
              </w:rPr>
            </w:pPr>
          </w:p>
        </w:tc>
      </w:tr>
      <w:tr w:rsidR="00967925" w:rsidRPr="006436A2" w14:paraId="76D5B23E" w14:textId="77777777" w:rsidTr="006440B9">
        <w:tc>
          <w:tcPr>
            <w:tcW w:w="816" w:type="dxa"/>
          </w:tcPr>
          <w:p w14:paraId="55BFCE01" w14:textId="77777777" w:rsidR="00967925" w:rsidRPr="006436A2" w:rsidRDefault="00967925" w:rsidP="006440B9">
            <w:pPr>
              <w:rPr>
                <w:sz w:val="24"/>
                <w:szCs w:val="24"/>
              </w:rPr>
            </w:pPr>
          </w:p>
        </w:tc>
        <w:tc>
          <w:tcPr>
            <w:tcW w:w="4395" w:type="dxa"/>
          </w:tcPr>
          <w:p w14:paraId="3A4EED22" w14:textId="77777777" w:rsidR="00967925" w:rsidRPr="006436A2" w:rsidRDefault="00967925" w:rsidP="006440B9">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00EBF2FE" w14:textId="77777777" w:rsidR="00967925" w:rsidRPr="006436A2" w:rsidRDefault="00967925" w:rsidP="006440B9">
            <w:pPr>
              <w:rPr>
                <w:sz w:val="24"/>
                <w:szCs w:val="24"/>
              </w:rPr>
            </w:pPr>
          </w:p>
        </w:tc>
      </w:tr>
      <w:tr w:rsidR="00967925" w:rsidRPr="006436A2" w14:paraId="19C0759F" w14:textId="77777777" w:rsidTr="006440B9">
        <w:tc>
          <w:tcPr>
            <w:tcW w:w="816" w:type="dxa"/>
          </w:tcPr>
          <w:p w14:paraId="7F23E8A9" w14:textId="77777777" w:rsidR="00967925" w:rsidRPr="006436A2" w:rsidRDefault="00967925" w:rsidP="006440B9">
            <w:pPr>
              <w:rPr>
                <w:sz w:val="24"/>
                <w:szCs w:val="24"/>
              </w:rPr>
            </w:pPr>
          </w:p>
        </w:tc>
        <w:tc>
          <w:tcPr>
            <w:tcW w:w="4395" w:type="dxa"/>
          </w:tcPr>
          <w:p w14:paraId="1FA1959B" w14:textId="77777777" w:rsidR="00967925" w:rsidRPr="006436A2" w:rsidRDefault="00967925" w:rsidP="006440B9">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14F518AE" w14:textId="77777777" w:rsidR="00967925" w:rsidRPr="006436A2" w:rsidRDefault="00967925" w:rsidP="006440B9">
            <w:pPr>
              <w:rPr>
                <w:sz w:val="24"/>
                <w:szCs w:val="24"/>
              </w:rPr>
            </w:pPr>
          </w:p>
        </w:tc>
      </w:tr>
      <w:tr w:rsidR="00967925" w:rsidRPr="006436A2" w14:paraId="256EC0BD" w14:textId="77777777" w:rsidTr="006440B9">
        <w:tc>
          <w:tcPr>
            <w:tcW w:w="816" w:type="dxa"/>
          </w:tcPr>
          <w:p w14:paraId="076D2743" w14:textId="77777777" w:rsidR="00967925" w:rsidRPr="006436A2" w:rsidRDefault="00967925" w:rsidP="006440B9">
            <w:pPr>
              <w:rPr>
                <w:sz w:val="24"/>
                <w:szCs w:val="24"/>
              </w:rPr>
            </w:pPr>
          </w:p>
        </w:tc>
        <w:tc>
          <w:tcPr>
            <w:tcW w:w="4395" w:type="dxa"/>
          </w:tcPr>
          <w:p w14:paraId="0187E84C" w14:textId="77777777" w:rsidR="00967925" w:rsidRPr="006436A2" w:rsidRDefault="00967925" w:rsidP="006440B9">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55E74C80" w14:textId="77777777" w:rsidR="00967925" w:rsidRPr="006436A2" w:rsidRDefault="00967925" w:rsidP="006440B9">
            <w:pPr>
              <w:rPr>
                <w:sz w:val="24"/>
                <w:szCs w:val="24"/>
              </w:rPr>
            </w:pPr>
          </w:p>
        </w:tc>
      </w:tr>
      <w:tr w:rsidR="00967925" w:rsidRPr="006436A2" w14:paraId="3521C28C" w14:textId="77777777" w:rsidTr="006440B9">
        <w:tc>
          <w:tcPr>
            <w:tcW w:w="816" w:type="dxa"/>
          </w:tcPr>
          <w:p w14:paraId="24E4E9BB" w14:textId="77777777" w:rsidR="00967925" w:rsidRPr="006436A2" w:rsidRDefault="00967925" w:rsidP="006440B9">
            <w:pPr>
              <w:rPr>
                <w:sz w:val="24"/>
                <w:szCs w:val="24"/>
              </w:rPr>
            </w:pPr>
            <w:r w:rsidRPr="006436A2">
              <w:rPr>
                <w:sz w:val="24"/>
                <w:szCs w:val="24"/>
              </w:rPr>
              <w:t>3.3</w:t>
            </w:r>
          </w:p>
        </w:tc>
        <w:tc>
          <w:tcPr>
            <w:tcW w:w="4395" w:type="dxa"/>
          </w:tcPr>
          <w:p w14:paraId="7CE760F4" w14:textId="77777777" w:rsidR="00967925" w:rsidRPr="006436A2" w:rsidRDefault="00967925" w:rsidP="006440B9">
            <w:pPr>
              <w:jc w:val="both"/>
            </w:pPr>
            <w:r w:rsidRPr="006436A2">
              <w:rPr>
                <w:sz w:val="24"/>
                <w:szCs w:val="24"/>
              </w:rPr>
              <w:t>Средняя заработная плата на 1 работника</w:t>
            </w:r>
            <w:r w:rsidRPr="006436A2">
              <w:t xml:space="preserve"> </w:t>
            </w:r>
            <w:r w:rsidRPr="006436A2">
              <w:rPr>
                <w:sz w:val="24"/>
                <w:szCs w:val="24"/>
              </w:rPr>
              <w:t>(руб.)</w:t>
            </w:r>
          </w:p>
          <w:p w14:paraId="537F6F6B" w14:textId="77777777" w:rsidR="00967925" w:rsidRPr="006436A2" w:rsidRDefault="00967925" w:rsidP="006440B9">
            <w:pPr>
              <w:jc w:val="both"/>
              <w:rPr>
                <w:sz w:val="24"/>
                <w:szCs w:val="24"/>
              </w:rPr>
            </w:pPr>
            <w:r w:rsidRPr="006436A2">
              <w:rPr>
                <w:sz w:val="24"/>
                <w:szCs w:val="24"/>
              </w:rPr>
              <w:t>(указать ожидаемые показатели)</w:t>
            </w:r>
          </w:p>
        </w:tc>
        <w:tc>
          <w:tcPr>
            <w:tcW w:w="4104" w:type="dxa"/>
          </w:tcPr>
          <w:p w14:paraId="5AE24299" w14:textId="77777777" w:rsidR="00967925" w:rsidRPr="006436A2" w:rsidRDefault="00967925" w:rsidP="006440B9">
            <w:pPr>
              <w:rPr>
                <w:sz w:val="24"/>
                <w:szCs w:val="24"/>
              </w:rPr>
            </w:pPr>
          </w:p>
        </w:tc>
      </w:tr>
      <w:tr w:rsidR="00967925" w:rsidRPr="006436A2" w14:paraId="7CA24A67" w14:textId="77777777" w:rsidTr="006440B9">
        <w:tc>
          <w:tcPr>
            <w:tcW w:w="816" w:type="dxa"/>
          </w:tcPr>
          <w:p w14:paraId="6B313BF7" w14:textId="77777777" w:rsidR="00967925" w:rsidRPr="006436A2" w:rsidRDefault="00967925" w:rsidP="006440B9">
            <w:pPr>
              <w:rPr>
                <w:sz w:val="24"/>
                <w:szCs w:val="24"/>
              </w:rPr>
            </w:pPr>
          </w:p>
        </w:tc>
        <w:tc>
          <w:tcPr>
            <w:tcW w:w="4395" w:type="dxa"/>
          </w:tcPr>
          <w:p w14:paraId="5AD65B08" w14:textId="77777777" w:rsidR="00967925" w:rsidRPr="006436A2" w:rsidRDefault="00967925" w:rsidP="006440B9">
            <w:pPr>
              <w:rPr>
                <w:sz w:val="24"/>
                <w:szCs w:val="24"/>
              </w:rPr>
            </w:pPr>
            <w:r w:rsidRPr="006436A2">
              <w:rPr>
                <w:sz w:val="24"/>
                <w:szCs w:val="24"/>
              </w:rPr>
              <w:t>20__ год (с даты предоставления субсидии)</w:t>
            </w:r>
          </w:p>
        </w:tc>
        <w:tc>
          <w:tcPr>
            <w:tcW w:w="4104" w:type="dxa"/>
          </w:tcPr>
          <w:p w14:paraId="6C6F15C0" w14:textId="77777777" w:rsidR="00967925" w:rsidRPr="006436A2" w:rsidRDefault="00967925" w:rsidP="006440B9">
            <w:pPr>
              <w:rPr>
                <w:sz w:val="24"/>
                <w:szCs w:val="24"/>
              </w:rPr>
            </w:pPr>
          </w:p>
        </w:tc>
      </w:tr>
      <w:tr w:rsidR="00967925" w:rsidRPr="006436A2" w14:paraId="0857EA7C" w14:textId="77777777" w:rsidTr="006440B9">
        <w:tc>
          <w:tcPr>
            <w:tcW w:w="816" w:type="dxa"/>
          </w:tcPr>
          <w:p w14:paraId="790D41BB" w14:textId="77777777" w:rsidR="00967925" w:rsidRPr="006436A2" w:rsidRDefault="00967925" w:rsidP="006440B9">
            <w:pPr>
              <w:rPr>
                <w:sz w:val="24"/>
                <w:szCs w:val="24"/>
              </w:rPr>
            </w:pPr>
          </w:p>
        </w:tc>
        <w:tc>
          <w:tcPr>
            <w:tcW w:w="4395" w:type="dxa"/>
          </w:tcPr>
          <w:p w14:paraId="0C9FADEE" w14:textId="77777777" w:rsidR="00967925" w:rsidRPr="006436A2" w:rsidRDefault="00967925" w:rsidP="006440B9">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64E034D6" w14:textId="77777777" w:rsidR="00967925" w:rsidRPr="006436A2" w:rsidRDefault="00967925" w:rsidP="006440B9">
            <w:pPr>
              <w:rPr>
                <w:sz w:val="24"/>
                <w:szCs w:val="24"/>
              </w:rPr>
            </w:pPr>
          </w:p>
        </w:tc>
      </w:tr>
      <w:tr w:rsidR="00967925" w:rsidRPr="006436A2" w14:paraId="4537BFD0" w14:textId="77777777" w:rsidTr="006440B9">
        <w:tc>
          <w:tcPr>
            <w:tcW w:w="816" w:type="dxa"/>
          </w:tcPr>
          <w:p w14:paraId="2FCB4A60" w14:textId="77777777" w:rsidR="00967925" w:rsidRPr="006436A2" w:rsidRDefault="00967925" w:rsidP="006440B9">
            <w:pPr>
              <w:rPr>
                <w:sz w:val="24"/>
                <w:szCs w:val="24"/>
              </w:rPr>
            </w:pPr>
          </w:p>
        </w:tc>
        <w:tc>
          <w:tcPr>
            <w:tcW w:w="4395" w:type="dxa"/>
          </w:tcPr>
          <w:p w14:paraId="24F1089D" w14:textId="77777777" w:rsidR="00967925" w:rsidRPr="006436A2" w:rsidRDefault="00967925" w:rsidP="006440B9">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4DE42A4E" w14:textId="77777777" w:rsidR="00967925" w:rsidRPr="006436A2" w:rsidRDefault="00967925" w:rsidP="006440B9">
            <w:pPr>
              <w:rPr>
                <w:sz w:val="24"/>
                <w:szCs w:val="24"/>
              </w:rPr>
            </w:pPr>
          </w:p>
        </w:tc>
      </w:tr>
    </w:tbl>
    <w:p w14:paraId="06C6615D" w14:textId="77777777" w:rsidR="00967925" w:rsidRPr="006436A2" w:rsidRDefault="00967925" w:rsidP="00967925">
      <w:pPr>
        <w:rPr>
          <w:szCs w:val="28"/>
        </w:rPr>
      </w:pPr>
      <w:r w:rsidRPr="006436A2">
        <w:rPr>
          <w:szCs w:val="28"/>
        </w:rPr>
        <w:t>&lt;*&gt; Общероссийский классификатор основных фондов (ОКОФ)</w:t>
      </w:r>
    </w:p>
    <w:p w14:paraId="0391D540"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Достоверность представленных сведений гарантирую.</w:t>
      </w:r>
    </w:p>
    <w:p w14:paraId="0CAEAF07" w14:textId="77777777" w:rsidR="00967925" w:rsidRPr="006436A2" w:rsidRDefault="00967925" w:rsidP="00967925">
      <w:pPr>
        <w:pStyle w:val="ConsPlusNonformat"/>
        <w:jc w:val="both"/>
        <w:rPr>
          <w:rFonts w:ascii="Times New Roman" w:hAnsi="Times New Roman" w:cs="Times New Roman"/>
          <w:sz w:val="24"/>
          <w:szCs w:val="24"/>
        </w:rPr>
      </w:pPr>
    </w:p>
    <w:p w14:paraId="247D4A8E"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Руководитель: _________________ ________________ ______________________</w:t>
      </w:r>
    </w:p>
    <w:p w14:paraId="75A1E719" w14:textId="77777777" w:rsidR="00967925" w:rsidRPr="006436A2" w:rsidRDefault="00967925" w:rsidP="00967925">
      <w:pPr>
        <w:pStyle w:val="ConsPlusNonformat"/>
        <w:jc w:val="center"/>
        <w:rPr>
          <w:rFonts w:ascii="Times New Roman" w:hAnsi="Times New Roman" w:cs="Times New Roman"/>
        </w:rPr>
      </w:pPr>
      <w:r w:rsidRPr="006436A2">
        <w:rPr>
          <w:rFonts w:ascii="Times New Roman" w:hAnsi="Times New Roman" w:cs="Times New Roman"/>
        </w:rPr>
        <w:t>(должность)       (подпись)     (расшифровка подписи)</w:t>
      </w:r>
    </w:p>
    <w:p w14:paraId="5F2BAF27" w14:textId="77777777" w:rsidR="00967925" w:rsidRPr="006436A2" w:rsidRDefault="00967925" w:rsidP="00967925">
      <w:pPr>
        <w:pStyle w:val="ConsPlusNonformat"/>
        <w:jc w:val="both"/>
        <w:rPr>
          <w:rFonts w:ascii="Times New Roman" w:hAnsi="Times New Roman" w:cs="Times New Roman"/>
          <w:sz w:val="24"/>
          <w:szCs w:val="24"/>
        </w:rPr>
      </w:pPr>
    </w:p>
    <w:p w14:paraId="29EB5BC9"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"___" ______________ 20</w:t>
      </w:r>
      <w:r w:rsidRPr="006436A2">
        <w:rPr>
          <w:sz w:val="24"/>
          <w:szCs w:val="24"/>
        </w:rPr>
        <w:t>__</w:t>
      </w:r>
      <w:r w:rsidRPr="006436A2">
        <w:rPr>
          <w:rFonts w:ascii="Times New Roman" w:hAnsi="Times New Roman" w:cs="Times New Roman"/>
          <w:sz w:val="24"/>
          <w:szCs w:val="24"/>
        </w:rPr>
        <w:t xml:space="preserve"> г.</w:t>
      </w:r>
    </w:p>
    <w:p w14:paraId="452D0815" w14:textId="77777777" w:rsidR="00967925" w:rsidRPr="006436A2" w:rsidRDefault="00967925" w:rsidP="00967925">
      <w:pPr>
        <w:pStyle w:val="ConsPlusNonformat"/>
        <w:jc w:val="both"/>
        <w:rPr>
          <w:rFonts w:ascii="Times New Roman" w:hAnsi="Times New Roman" w:cs="Times New Roman"/>
          <w:sz w:val="24"/>
          <w:szCs w:val="24"/>
        </w:rPr>
      </w:pPr>
    </w:p>
    <w:p w14:paraId="6B9BF434" w14:textId="77777777" w:rsidR="00967925" w:rsidRPr="006F097C"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М.П</w:t>
      </w:r>
      <w:r w:rsidRPr="006F097C">
        <w:rPr>
          <w:rFonts w:ascii="Times New Roman" w:hAnsi="Times New Roman" w:cs="Times New Roman"/>
          <w:sz w:val="24"/>
          <w:szCs w:val="24"/>
        </w:rPr>
        <w:t>.</w:t>
      </w:r>
    </w:p>
    <w:p w14:paraId="5053BF99" w14:textId="77777777" w:rsidR="009A02CB" w:rsidRPr="006436A2" w:rsidRDefault="009A02CB" w:rsidP="009A02CB">
      <w:pPr>
        <w:pStyle w:val="ConsPlusNormal"/>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3</w:t>
      </w:r>
    </w:p>
    <w:p w14:paraId="37EA2BD8" w14:textId="77777777" w:rsidR="009A02CB" w:rsidRPr="006436A2" w:rsidRDefault="009A02CB" w:rsidP="009A02CB">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к программе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w:t>
      </w:r>
    </w:p>
    <w:p w14:paraId="2DA0E073" w14:textId="77777777" w:rsidR="009A02CB" w:rsidRPr="006436A2" w:rsidRDefault="009A02CB" w:rsidP="009A02CB">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«Развитие экономики» </w:t>
      </w:r>
    </w:p>
    <w:p w14:paraId="1BACD428" w14:textId="77777777" w:rsidR="009A02CB" w:rsidRDefault="00967925" w:rsidP="00967925">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 xml:space="preserve">  </w:t>
      </w:r>
    </w:p>
    <w:p w14:paraId="1666B649" w14:textId="3255ABCE" w:rsidR="00967925" w:rsidRPr="006436A2" w:rsidRDefault="00967925" w:rsidP="00967925">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«В администрацию   МО МР «</w:t>
      </w:r>
      <w:proofErr w:type="spellStart"/>
      <w:r w:rsidRPr="006436A2">
        <w:rPr>
          <w:rFonts w:eastAsia="Courier New CYR"/>
          <w:sz w:val="24"/>
          <w:szCs w:val="24"/>
          <w:shd w:val="clear" w:color="auto" w:fill="FFFFFF"/>
        </w:rPr>
        <w:t>Сыктывдинский</w:t>
      </w:r>
      <w:proofErr w:type="spellEnd"/>
      <w:r w:rsidRPr="006436A2">
        <w:rPr>
          <w:rFonts w:eastAsia="Courier New CYR"/>
          <w:sz w:val="24"/>
          <w:szCs w:val="24"/>
          <w:shd w:val="clear" w:color="auto" w:fill="FFFFFF"/>
        </w:rPr>
        <w:t>»</w:t>
      </w:r>
    </w:p>
    <w:p w14:paraId="7D6BD386" w14:textId="77777777" w:rsidR="00967925" w:rsidRPr="006436A2" w:rsidRDefault="00967925" w:rsidP="00967925">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 xml:space="preserve"> 168220, Республика Коми,  </w:t>
      </w:r>
      <w:proofErr w:type="spellStart"/>
      <w:r w:rsidRPr="006436A2">
        <w:rPr>
          <w:rFonts w:eastAsia="Courier New CYR"/>
          <w:sz w:val="24"/>
          <w:szCs w:val="24"/>
          <w:shd w:val="clear" w:color="auto" w:fill="FFFFFF"/>
        </w:rPr>
        <w:t>Сыктывдинский</w:t>
      </w:r>
      <w:proofErr w:type="spellEnd"/>
      <w:r w:rsidRPr="006436A2">
        <w:rPr>
          <w:rFonts w:eastAsia="Courier New CYR"/>
          <w:sz w:val="24"/>
          <w:szCs w:val="24"/>
          <w:shd w:val="clear" w:color="auto" w:fill="FFFFFF"/>
        </w:rPr>
        <w:t xml:space="preserve"> район, </w:t>
      </w:r>
    </w:p>
    <w:p w14:paraId="2C9EC70C" w14:textId="77777777" w:rsidR="00967925" w:rsidRPr="006436A2" w:rsidRDefault="00967925" w:rsidP="00967925">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 xml:space="preserve">с. </w:t>
      </w:r>
      <w:proofErr w:type="spellStart"/>
      <w:r w:rsidRPr="006436A2">
        <w:rPr>
          <w:rFonts w:eastAsia="Courier New CYR"/>
          <w:sz w:val="24"/>
          <w:szCs w:val="24"/>
          <w:shd w:val="clear" w:color="auto" w:fill="FFFFFF"/>
        </w:rPr>
        <w:t>Выльгорт</w:t>
      </w:r>
      <w:proofErr w:type="spellEnd"/>
      <w:r w:rsidRPr="006436A2">
        <w:rPr>
          <w:rFonts w:eastAsia="Courier New CYR"/>
          <w:sz w:val="24"/>
          <w:szCs w:val="24"/>
          <w:shd w:val="clear" w:color="auto" w:fill="FFFFFF"/>
        </w:rPr>
        <w:t xml:space="preserve">,  ул. Домны </w:t>
      </w:r>
      <w:proofErr w:type="spellStart"/>
      <w:r w:rsidRPr="006436A2">
        <w:rPr>
          <w:rFonts w:eastAsia="Courier New CYR"/>
          <w:sz w:val="24"/>
          <w:szCs w:val="24"/>
          <w:shd w:val="clear" w:color="auto" w:fill="FFFFFF"/>
        </w:rPr>
        <w:t>Каликовой</w:t>
      </w:r>
      <w:proofErr w:type="spellEnd"/>
      <w:r w:rsidRPr="006436A2">
        <w:rPr>
          <w:rFonts w:eastAsia="Courier New CYR"/>
          <w:sz w:val="24"/>
          <w:szCs w:val="24"/>
          <w:shd w:val="clear" w:color="auto" w:fill="FFFFFF"/>
        </w:rPr>
        <w:t>, д. 62</w:t>
      </w:r>
    </w:p>
    <w:p w14:paraId="6246EB81" w14:textId="77777777" w:rsidR="00967925" w:rsidRPr="006436A2" w:rsidRDefault="00967925" w:rsidP="00967925">
      <w:pPr>
        <w:autoSpaceDE w:val="0"/>
        <w:jc w:val="center"/>
        <w:rPr>
          <w:rFonts w:eastAsia="Courier New CYR"/>
          <w:b/>
          <w:bCs/>
          <w:sz w:val="24"/>
          <w:szCs w:val="24"/>
          <w:shd w:val="clear" w:color="auto" w:fill="FFFFFF"/>
        </w:rPr>
      </w:pPr>
    </w:p>
    <w:p w14:paraId="55C58D07" w14:textId="77777777" w:rsidR="00967925" w:rsidRPr="006436A2" w:rsidRDefault="00967925" w:rsidP="00967925">
      <w:pPr>
        <w:autoSpaceDE w:val="0"/>
        <w:jc w:val="center"/>
        <w:rPr>
          <w:rFonts w:eastAsia="Courier New CYR"/>
          <w:b/>
          <w:bCs/>
          <w:sz w:val="24"/>
          <w:szCs w:val="24"/>
          <w:shd w:val="clear" w:color="auto" w:fill="FFFFFF"/>
        </w:rPr>
      </w:pPr>
      <w:r w:rsidRPr="006436A2">
        <w:rPr>
          <w:rFonts w:eastAsia="Courier New CYR"/>
          <w:b/>
          <w:bCs/>
          <w:sz w:val="24"/>
          <w:szCs w:val="24"/>
          <w:shd w:val="clear" w:color="auto" w:fill="FFFFFF"/>
        </w:rPr>
        <w:t xml:space="preserve">Заявка на получение финансовой поддержки- </w:t>
      </w:r>
    </w:p>
    <w:p w14:paraId="16C0253B" w14:textId="77777777" w:rsidR="00967925" w:rsidRPr="006436A2" w:rsidRDefault="00967925" w:rsidP="00967925">
      <w:pPr>
        <w:autoSpaceDE w:val="0"/>
        <w:jc w:val="center"/>
        <w:rPr>
          <w:sz w:val="24"/>
          <w:szCs w:val="24"/>
        </w:rPr>
      </w:pPr>
      <w:r w:rsidRPr="006436A2">
        <w:rPr>
          <w:sz w:val="24"/>
          <w:szCs w:val="24"/>
        </w:rPr>
        <w:t>на субсидирование субъектам малого и среднего предпринимательства - _____________________________________________________________</w:t>
      </w:r>
    </w:p>
    <w:p w14:paraId="6460FA2F" w14:textId="77777777" w:rsidR="00967925" w:rsidRPr="006436A2" w:rsidRDefault="00967925" w:rsidP="00967925">
      <w:pPr>
        <w:autoSpaceDE w:val="0"/>
        <w:jc w:val="center"/>
        <w:rPr>
          <w:rFonts w:eastAsia="Courier New CYR"/>
          <w:bCs/>
          <w:shd w:val="clear" w:color="auto" w:fill="FFFFFF"/>
        </w:rPr>
      </w:pPr>
      <w:r w:rsidRPr="006436A2">
        <w:rPr>
          <w:rFonts w:eastAsia="Courier New CYR"/>
          <w:bCs/>
          <w:shd w:val="clear" w:color="auto" w:fill="FFFFFF"/>
        </w:rPr>
        <w:t>(вид субсидии)</w:t>
      </w:r>
    </w:p>
    <w:p w14:paraId="776ACE4A" w14:textId="77777777" w:rsidR="00967925" w:rsidRPr="006436A2" w:rsidRDefault="00967925" w:rsidP="00967925">
      <w:pPr>
        <w:autoSpaceDE w:val="0"/>
        <w:jc w:val="both"/>
        <w:rPr>
          <w:rFonts w:eastAsia="Courier New CYR"/>
          <w:shd w:val="clear" w:color="auto" w:fill="FFFFFF"/>
        </w:rPr>
      </w:pPr>
    </w:p>
    <w:p w14:paraId="5778D854" w14:textId="77777777" w:rsidR="00967925" w:rsidRPr="006436A2" w:rsidRDefault="00967925" w:rsidP="00967925">
      <w:pPr>
        <w:autoSpaceDE w:val="0"/>
        <w:jc w:val="both"/>
        <w:rPr>
          <w:rFonts w:eastAsia="Courier New CYR"/>
          <w:shd w:val="clear" w:color="auto" w:fill="FFFFFF"/>
        </w:rPr>
      </w:pPr>
      <w:r w:rsidRPr="006436A2">
        <w:rPr>
          <w:rFonts w:eastAsia="Courier New CYR"/>
          <w:shd w:val="clear" w:color="auto" w:fill="FFFFFF"/>
        </w:rPr>
        <w:t>Наименование заявителя _______________________________________________________________________</w:t>
      </w:r>
    </w:p>
    <w:p w14:paraId="520FFAA3" w14:textId="77777777" w:rsidR="00967925" w:rsidRPr="006436A2" w:rsidRDefault="00967925" w:rsidP="00967925">
      <w:pPr>
        <w:autoSpaceDE w:val="0"/>
        <w:jc w:val="both"/>
        <w:rPr>
          <w:rFonts w:eastAsia="Courier New CYR"/>
          <w:shd w:val="clear" w:color="auto" w:fill="FFFFFF"/>
          <w:vertAlign w:val="superscript"/>
        </w:rPr>
      </w:pPr>
      <w:r w:rsidRPr="006436A2">
        <w:rPr>
          <w:rFonts w:eastAsia="Courier New CYR"/>
          <w:shd w:val="clear" w:color="auto" w:fill="FFFFFF"/>
          <w:vertAlign w:val="superscript"/>
        </w:rPr>
        <w:t xml:space="preserve"> (полное наименование)</w:t>
      </w:r>
    </w:p>
    <w:p w14:paraId="4A0F1D2D" w14:textId="77777777" w:rsidR="00967925" w:rsidRPr="006436A2" w:rsidRDefault="00967925" w:rsidP="00967925">
      <w:pPr>
        <w:autoSpaceDE w:val="0"/>
        <w:jc w:val="both"/>
        <w:rPr>
          <w:rFonts w:eastAsia="Courier New CYR"/>
          <w:shd w:val="clear" w:color="auto" w:fill="FFFFFF"/>
        </w:rPr>
      </w:pPr>
      <w:r w:rsidRPr="006436A2">
        <w:rPr>
          <w:rFonts w:eastAsia="Courier New CYR"/>
          <w:shd w:val="clear" w:color="auto" w:fill="FFFFFF"/>
        </w:rPr>
        <w:t>ОГРН _____________________________________ дата регистрации _________________________________</w:t>
      </w:r>
    </w:p>
    <w:p w14:paraId="40DF18A5" w14:textId="77777777" w:rsidR="00967925" w:rsidRPr="006436A2" w:rsidRDefault="00967925" w:rsidP="00967925">
      <w:pPr>
        <w:autoSpaceDE w:val="0"/>
        <w:jc w:val="both"/>
        <w:rPr>
          <w:rFonts w:eastAsia="Courier New CYR"/>
          <w:shd w:val="clear" w:color="auto" w:fill="FFFFFF"/>
        </w:rPr>
      </w:pPr>
      <w:r w:rsidRPr="006436A2">
        <w:rPr>
          <w:rFonts w:eastAsia="Courier New CYR"/>
          <w:shd w:val="clear" w:color="auto" w:fill="FFFFFF"/>
        </w:rPr>
        <w:t>ИНН _____________________________ КПП (при наличии) ________________________________________</w:t>
      </w:r>
    </w:p>
    <w:p w14:paraId="49C14EDA" w14:textId="77777777" w:rsidR="00967925" w:rsidRPr="006436A2" w:rsidRDefault="00967925" w:rsidP="00967925">
      <w:pPr>
        <w:autoSpaceDE w:val="0"/>
        <w:jc w:val="both"/>
        <w:rPr>
          <w:rFonts w:eastAsia="Courier New CYR"/>
          <w:shd w:val="clear" w:color="auto" w:fill="FFFFFF"/>
        </w:rPr>
      </w:pPr>
      <w:r w:rsidRPr="006436A2">
        <w:rPr>
          <w:rFonts w:eastAsia="Courier New CYR"/>
          <w:shd w:val="clear" w:color="auto" w:fill="FFFFFF"/>
        </w:rPr>
        <w:t>Расчетный счет N _____________________________________________________________________________</w:t>
      </w:r>
    </w:p>
    <w:p w14:paraId="17FAE407" w14:textId="77777777" w:rsidR="00967925" w:rsidRPr="006436A2" w:rsidRDefault="00967925" w:rsidP="00967925">
      <w:pPr>
        <w:autoSpaceDE w:val="0"/>
        <w:jc w:val="both"/>
        <w:rPr>
          <w:rFonts w:eastAsia="Courier New CYR"/>
          <w:shd w:val="clear" w:color="auto" w:fill="FFFFFF"/>
        </w:rPr>
      </w:pPr>
      <w:r w:rsidRPr="006436A2">
        <w:rPr>
          <w:rFonts w:eastAsia="Courier New CYR"/>
          <w:shd w:val="clear" w:color="auto" w:fill="FFFFFF"/>
        </w:rPr>
        <w:t>в _________________________________________________ БИК ___________________________________</w:t>
      </w:r>
    </w:p>
    <w:p w14:paraId="0F0AAA6D" w14:textId="77777777" w:rsidR="00967925" w:rsidRPr="006436A2" w:rsidRDefault="00967925" w:rsidP="00967925">
      <w:pPr>
        <w:autoSpaceDE w:val="0"/>
        <w:jc w:val="both"/>
        <w:rPr>
          <w:rFonts w:eastAsia="Courier New CYR"/>
          <w:shd w:val="clear" w:color="auto" w:fill="FFFFFF"/>
        </w:rPr>
      </w:pPr>
      <w:r w:rsidRPr="006436A2">
        <w:rPr>
          <w:rFonts w:eastAsia="Courier New CYR"/>
          <w:shd w:val="clear" w:color="auto" w:fill="FFFFFF"/>
        </w:rPr>
        <w:t>Корреспондентский счет N ____________________________________________________________________</w:t>
      </w:r>
    </w:p>
    <w:p w14:paraId="2738CED2" w14:textId="77777777" w:rsidR="00967925" w:rsidRPr="006436A2" w:rsidRDefault="00967925" w:rsidP="00967925">
      <w:pPr>
        <w:autoSpaceDE w:val="0"/>
        <w:jc w:val="both"/>
        <w:rPr>
          <w:rFonts w:eastAsia="Courier New CYR"/>
          <w:shd w:val="clear" w:color="auto" w:fill="FFFFFF"/>
        </w:rPr>
      </w:pPr>
      <w:r w:rsidRPr="006436A2">
        <w:rPr>
          <w:rFonts w:eastAsia="Courier New CYR"/>
          <w:shd w:val="clear" w:color="auto" w:fill="FFFFFF"/>
        </w:rPr>
        <w:t>Юридический адрес _________________________________________________________________________</w:t>
      </w:r>
    </w:p>
    <w:p w14:paraId="4963231C" w14:textId="77777777" w:rsidR="00967925" w:rsidRPr="006436A2" w:rsidRDefault="00967925" w:rsidP="00967925">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___________________________________________________________________________________________</w:t>
      </w:r>
    </w:p>
    <w:p w14:paraId="7B46B452" w14:textId="77777777" w:rsidR="00967925" w:rsidRPr="006436A2" w:rsidRDefault="00967925" w:rsidP="00967925">
      <w:pPr>
        <w:autoSpaceDE w:val="0"/>
        <w:jc w:val="both"/>
        <w:rPr>
          <w:rFonts w:eastAsia="Courier New CYR"/>
          <w:shd w:val="clear" w:color="auto" w:fill="FFFFFF"/>
        </w:rPr>
      </w:pPr>
      <w:r w:rsidRPr="006436A2">
        <w:rPr>
          <w:rFonts w:eastAsia="Courier New CYR"/>
          <w:shd w:val="clear" w:color="auto" w:fill="FFFFFF"/>
        </w:rPr>
        <w:t>Почтовый адрес (место нахождения) ____________________________________________________________</w:t>
      </w:r>
    </w:p>
    <w:p w14:paraId="6280B51C" w14:textId="77777777" w:rsidR="00967925" w:rsidRPr="006436A2" w:rsidRDefault="00967925" w:rsidP="00967925">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___________________________________________________________________________________________</w:t>
      </w:r>
    </w:p>
    <w:p w14:paraId="7EB0CECE" w14:textId="77777777" w:rsidR="00967925" w:rsidRPr="006436A2" w:rsidRDefault="00967925" w:rsidP="00967925">
      <w:pPr>
        <w:autoSpaceDE w:val="0"/>
        <w:jc w:val="both"/>
        <w:rPr>
          <w:rFonts w:eastAsia="Courier New CYR"/>
          <w:shd w:val="clear" w:color="auto" w:fill="FFFFFF"/>
        </w:rPr>
      </w:pPr>
      <w:r w:rsidRPr="006436A2">
        <w:rPr>
          <w:rFonts w:eastAsia="Courier New CYR"/>
          <w:shd w:val="clear" w:color="auto" w:fill="FFFFFF"/>
        </w:rPr>
        <w:t>Телефон (__________) ______________ Факс _____________ E-</w:t>
      </w:r>
      <w:proofErr w:type="spellStart"/>
      <w:r w:rsidRPr="006436A2">
        <w:rPr>
          <w:rFonts w:eastAsia="Courier New CYR"/>
          <w:shd w:val="clear" w:color="auto" w:fill="FFFFFF"/>
        </w:rPr>
        <w:t>mail</w:t>
      </w:r>
      <w:proofErr w:type="spellEnd"/>
      <w:r w:rsidRPr="006436A2">
        <w:rPr>
          <w:rFonts w:eastAsia="Courier New CYR"/>
          <w:shd w:val="clear" w:color="auto" w:fill="FFFFFF"/>
        </w:rPr>
        <w:t xml:space="preserve"> __________________________________</w:t>
      </w:r>
    </w:p>
    <w:p w14:paraId="5FFABAA8" w14:textId="77777777" w:rsidR="00967925" w:rsidRPr="006436A2" w:rsidRDefault="00967925" w:rsidP="00967925">
      <w:pPr>
        <w:autoSpaceDE w:val="0"/>
        <w:jc w:val="both"/>
        <w:rPr>
          <w:rFonts w:eastAsia="Courier New CYR"/>
          <w:shd w:val="clear" w:color="auto" w:fill="FFFFFF"/>
        </w:rPr>
      </w:pPr>
      <w:r w:rsidRPr="006436A2">
        <w:rPr>
          <w:rFonts w:eastAsia="Courier New CYR"/>
          <w:shd w:val="clear" w:color="auto" w:fill="FFFFFF"/>
        </w:rPr>
        <w:t>Контактное лицо (ФИО, должность, телефон) _____________________________________________________</w:t>
      </w:r>
    </w:p>
    <w:p w14:paraId="30D7A8C2" w14:textId="77777777" w:rsidR="00967925" w:rsidRPr="006436A2" w:rsidRDefault="00967925" w:rsidP="00967925">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w:t>
      </w:r>
    </w:p>
    <w:p w14:paraId="5C71D944" w14:textId="77777777" w:rsidR="00967925" w:rsidRPr="006436A2" w:rsidRDefault="00967925" w:rsidP="00967925">
      <w:pPr>
        <w:autoSpaceDE w:val="0"/>
        <w:ind w:firstLine="709"/>
        <w:jc w:val="both"/>
        <w:rPr>
          <w:b/>
        </w:rPr>
      </w:pPr>
      <w:r w:rsidRPr="006436A2">
        <w:rPr>
          <w:rFonts w:eastAsia="Courier New CYR"/>
          <w:shd w:val="clear" w:color="auto" w:fill="FFFFFF"/>
        </w:rPr>
        <w:t>Прошу   предоставить   финансовую   поддержку в форме ___________________________________</w:t>
      </w:r>
    </w:p>
    <w:p w14:paraId="16A8E7C9" w14:textId="77777777" w:rsidR="00967925" w:rsidRPr="006436A2" w:rsidRDefault="00967925" w:rsidP="00967925">
      <w:pPr>
        <w:autoSpaceDE w:val="0"/>
        <w:jc w:val="both"/>
        <w:rPr>
          <w:b/>
        </w:rPr>
      </w:pPr>
      <w:r w:rsidRPr="006436A2">
        <w:rPr>
          <w:b/>
        </w:rPr>
        <w:t>_____________________________________________________________________________</w:t>
      </w:r>
      <w:r w:rsidRPr="006436A2">
        <w:rPr>
          <w:rFonts w:eastAsia="Courier New CYR"/>
          <w:shd w:val="clear" w:color="auto" w:fill="FFFFFF"/>
        </w:rPr>
        <w:t>______________</w:t>
      </w:r>
    </w:p>
    <w:p w14:paraId="68D0DAF1" w14:textId="77777777" w:rsidR="00967925" w:rsidRPr="006436A2" w:rsidRDefault="00967925" w:rsidP="00967925">
      <w:pPr>
        <w:autoSpaceDE w:val="0"/>
        <w:jc w:val="center"/>
      </w:pPr>
      <w:r w:rsidRPr="006436A2">
        <w:t>(указать наименование Порядка)</w:t>
      </w:r>
    </w:p>
    <w:p w14:paraId="2F6C2FFC" w14:textId="77777777" w:rsidR="00967925" w:rsidRPr="006436A2" w:rsidRDefault="00967925" w:rsidP="00967925">
      <w:pPr>
        <w:autoSpaceDE w:val="0"/>
        <w:jc w:val="both"/>
        <w:rPr>
          <w:rFonts w:eastAsia="Courier New CYR"/>
          <w:shd w:val="clear" w:color="auto" w:fill="FFFFFF"/>
        </w:rPr>
      </w:pPr>
      <w:r w:rsidRPr="006436A2">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14:paraId="6479A79E" w14:textId="77777777" w:rsidR="00967925" w:rsidRPr="006436A2" w:rsidRDefault="00967925" w:rsidP="00967925">
      <w:pPr>
        <w:autoSpaceDE w:val="0"/>
        <w:jc w:val="both"/>
        <w:rPr>
          <w:rFonts w:eastAsia="Courier New CYR"/>
          <w:shd w:val="clear" w:color="auto" w:fill="FFFFFF"/>
        </w:rPr>
      </w:pPr>
      <w:r w:rsidRPr="006436A2">
        <w:rPr>
          <w:rFonts w:eastAsia="Courier New CYR"/>
          <w:shd w:val="clear" w:color="auto" w:fill="FFFFFF"/>
        </w:rPr>
        <w:t xml:space="preserve"> __________________________________________________________________________________________:</w:t>
      </w:r>
    </w:p>
    <w:p w14:paraId="2A2046C5" w14:textId="77777777" w:rsidR="00967925" w:rsidRPr="006436A2" w:rsidRDefault="00967925" w:rsidP="00967925">
      <w:pPr>
        <w:autoSpaceDE w:val="0"/>
        <w:rPr>
          <w:rFonts w:eastAsia="Courier New CYR"/>
          <w:shd w:val="clear" w:color="auto" w:fill="FFFFFF"/>
          <w:vertAlign w:val="superscript"/>
        </w:rPr>
      </w:pPr>
      <w:r w:rsidRPr="006436A2">
        <w:rPr>
          <w:rFonts w:eastAsia="Courier New CYR"/>
          <w:shd w:val="clear" w:color="auto" w:fill="FFFFFF"/>
          <w:vertAlign w:val="superscript"/>
        </w:rPr>
        <w:t>(наименование заявителя)</w:t>
      </w:r>
    </w:p>
    <w:p w14:paraId="3347BC66" w14:textId="77777777" w:rsidR="00967925" w:rsidRPr="006436A2" w:rsidRDefault="00967925" w:rsidP="00967925">
      <w:pPr>
        <w:widowControl w:val="0"/>
        <w:numPr>
          <w:ilvl w:val="0"/>
          <w:numId w:val="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14:paraId="62135DCF" w14:textId="77777777" w:rsidR="00967925" w:rsidRPr="006436A2" w:rsidRDefault="00967925" w:rsidP="00967925">
      <w:pPr>
        <w:widowControl w:val="0"/>
        <w:numPr>
          <w:ilvl w:val="0"/>
          <w:numId w:val="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lastRenderedPageBreak/>
        <w:t>не осуществляет предпринимательскую деятельность в сфере игорного бизнеса;</w:t>
      </w:r>
    </w:p>
    <w:p w14:paraId="1C02B65A" w14:textId="77777777" w:rsidR="00967925" w:rsidRPr="006436A2" w:rsidRDefault="00967925" w:rsidP="00967925">
      <w:pPr>
        <w:widowControl w:val="0"/>
        <w:numPr>
          <w:ilvl w:val="0"/>
          <w:numId w:val="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2F1A609B" w14:textId="77777777" w:rsidR="00967925" w:rsidRPr="006436A2" w:rsidRDefault="00967925" w:rsidP="00967925">
      <w:pPr>
        <w:widowControl w:val="0"/>
        <w:numPr>
          <w:ilvl w:val="0"/>
          <w:numId w:val="2"/>
        </w:numPr>
        <w:tabs>
          <w:tab w:val="clear" w:pos="432"/>
          <w:tab w:val="num" w:pos="0"/>
        </w:tabs>
        <w:autoSpaceDE w:val="0"/>
        <w:ind w:left="0" w:firstLine="0"/>
        <w:jc w:val="both"/>
        <w:rPr>
          <w:rFonts w:eastAsia="Courier New CYR"/>
          <w:sz w:val="24"/>
          <w:shd w:val="clear" w:color="auto" w:fill="FFFFFF"/>
        </w:rPr>
      </w:pPr>
      <w:r w:rsidRPr="006436A2">
        <w:rPr>
          <w:sz w:val="24"/>
          <w:szCs w:val="24"/>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14:paraId="21F8DFD8" w14:textId="77777777" w:rsidR="00967925" w:rsidRPr="006436A2" w:rsidRDefault="00967925" w:rsidP="00967925">
      <w:pPr>
        <w:widowControl w:val="0"/>
        <w:numPr>
          <w:ilvl w:val="0"/>
          <w:numId w:val="2"/>
        </w:numPr>
        <w:tabs>
          <w:tab w:val="clear" w:pos="432"/>
          <w:tab w:val="num" w:pos="0"/>
        </w:tabs>
        <w:autoSpaceDE w:val="0"/>
        <w:ind w:left="0" w:firstLine="0"/>
        <w:jc w:val="both"/>
        <w:rPr>
          <w:rFonts w:eastAsia="Courier New CYR"/>
          <w:sz w:val="24"/>
          <w:shd w:val="clear" w:color="auto" w:fill="FFFFFF"/>
        </w:rPr>
      </w:pPr>
      <w:r w:rsidRPr="006436A2">
        <w:rPr>
          <w:sz w:val="24"/>
          <w:szCs w:val="24"/>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63B02A86" w14:textId="77777777" w:rsidR="00967925" w:rsidRPr="006436A2" w:rsidRDefault="00967925" w:rsidP="00967925">
      <w:pPr>
        <w:widowControl w:val="0"/>
        <w:numPr>
          <w:ilvl w:val="0"/>
          <w:numId w:val="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14:paraId="785C3456" w14:textId="77777777" w:rsidR="00967925" w:rsidRPr="006436A2" w:rsidRDefault="00967925" w:rsidP="00967925">
      <w:pPr>
        <w:widowControl w:val="0"/>
        <w:numPr>
          <w:ilvl w:val="0"/>
          <w:numId w:val="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имеет задолженности по заработной плате перед наемными работниками более 1 месяца.</w:t>
      </w:r>
    </w:p>
    <w:p w14:paraId="0450C966" w14:textId="77777777" w:rsidR="00967925" w:rsidRPr="006436A2" w:rsidRDefault="00967925" w:rsidP="00967925">
      <w:pPr>
        <w:widowControl w:val="0"/>
        <w:autoSpaceDE w:val="0"/>
        <w:jc w:val="both"/>
        <w:rPr>
          <w:rFonts w:eastAsia="Courier New CYR"/>
          <w:sz w:val="24"/>
          <w:shd w:val="clear" w:color="auto" w:fill="FFFFFF"/>
        </w:rPr>
      </w:pPr>
      <w:r w:rsidRPr="006436A2">
        <w:rPr>
          <w:rFonts w:eastAsia="Courier New CYR"/>
          <w:sz w:val="24"/>
          <w:shd w:val="clear" w:color="auto" w:fill="FFFFFF"/>
        </w:rPr>
        <w:t>Сфера деятельности________________________________________________________:</w:t>
      </w:r>
    </w:p>
    <w:p w14:paraId="2A4AEECD" w14:textId="77777777" w:rsidR="00967925" w:rsidRPr="006436A2" w:rsidRDefault="00967925" w:rsidP="00967925">
      <w:pPr>
        <w:autoSpaceDE w:val="0"/>
        <w:jc w:val="both"/>
        <w:rPr>
          <w:rFonts w:eastAsia="Courier New CYR"/>
          <w:sz w:val="24"/>
          <w:shd w:val="clear" w:color="auto" w:fill="FFFFFF"/>
          <w:vertAlign w:val="superscript"/>
        </w:rPr>
      </w:pPr>
      <w:r w:rsidRPr="006436A2">
        <w:rPr>
          <w:rFonts w:eastAsia="Courier New CYR"/>
          <w:sz w:val="24"/>
          <w:shd w:val="clear" w:color="auto" w:fill="FFFFFF"/>
          <w:vertAlign w:val="superscript"/>
        </w:rPr>
        <w:t xml:space="preserve">                                                                                     (указать ОКВЭД основной и дополнительный)</w:t>
      </w:r>
    </w:p>
    <w:p w14:paraId="17B7F06A" w14:textId="77777777" w:rsidR="00967925" w:rsidRPr="006436A2" w:rsidRDefault="00967925" w:rsidP="00967925">
      <w:pPr>
        <w:autoSpaceDE w:val="0"/>
        <w:jc w:val="both"/>
        <w:rPr>
          <w:rFonts w:eastAsia="Courier New CYR"/>
          <w:sz w:val="24"/>
          <w:shd w:val="clear" w:color="auto" w:fill="FFFFFF"/>
          <w:vertAlign w:val="superscript"/>
        </w:rPr>
      </w:pPr>
      <w:r w:rsidRPr="006436A2">
        <w:rPr>
          <w:sz w:val="24"/>
          <w:shd w:val="clear" w:color="auto" w:fill="FFFFFF"/>
        </w:rPr>
        <w:t>Дополнительно сообщаем о себе следующую информацию:</w:t>
      </w:r>
    </w:p>
    <w:tbl>
      <w:tblPr>
        <w:tblStyle w:val="a6"/>
        <w:tblW w:w="9637" w:type="dxa"/>
        <w:tblLayout w:type="fixed"/>
        <w:tblLook w:val="04A0" w:firstRow="1" w:lastRow="0" w:firstColumn="1" w:lastColumn="0" w:noHBand="0" w:noVBand="1"/>
      </w:tblPr>
      <w:tblGrid>
        <w:gridCol w:w="6771"/>
        <w:gridCol w:w="1134"/>
        <w:gridCol w:w="1732"/>
      </w:tblGrid>
      <w:tr w:rsidR="00967925" w:rsidRPr="006436A2" w14:paraId="37C907EA" w14:textId="77777777" w:rsidTr="006440B9">
        <w:trPr>
          <w:trHeight w:val="512"/>
        </w:trPr>
        <w:tc>
          <w:tcPr>
            <w:tcW w:w="6771" w:type="dxa"/>
          </w:tcPr>
          <w:p w14:paraId="068EBFFE" w14:textId="77777777" w:rsidR="00967925" w:rsidRPr="006436A2" w:rsidRDefault="00967925" w:rsidP="006440B9">
            <w:pPr>
              <w:widowControl w:val="0"/>
              <w:suppressLineNumbers/>
              <w:snapToGrid w:val="0"/>
              <w:jc w:val="both"/>
              <w:rPr>
                <w:rFonts w:eastAsia="Lucida Sans Unicode"/>
                <w:kern w:val="1"/>
                <w:sz w:val="24"/>
                <w:szCs w:val="24"/>
              </w:rPr>
            </w:pPr>
            <w:r w:rsidRPr="006436A2">
              <w:rPr>
                <w:rFonts w:eastAsia="Lucida Sans Unicode"/>
                <w:kern w:val="1"/>
                <w:sz w:val="24"/>
                <w:szCs w:val="24"/>
              </w:rPr>
              <w:t>Наименование показателя</w:t>
            </w:r>
          </w:p>
        </w:tc>
        <w:tc>
          <w:tcPr>
            <w:tcW w:w="1134" w:type="dxa"/>
          </w:tcPr>
          <w:p w14:paraId="2D683091" w14:textId="77777777" w:rsidR="00967925" w:rsidRPr="006436A2" w:rsidRDefault="00967925" w:rsidP="006440B9">
            <w:pPr>
              <w:widowControl w:val="0"/>
              <w:suppressLineNumbers/>
              <w:snapToGrid w:val="0"/>
              <w:jc w:val="both"/>
              <w:rPr>
                <w:rFonts w:eastAsia="Lucida Sans Unicode"/>
                <w:kern w:val="1"/>
                <w:sz w:val="24"/>
                <w:szCs w:val="24"/>
              </w:rPr>
            </w:pPr>
            <w:r w:rsidRPr="006436A2">
              <w:rPr>
                <w:rFonts w:eastAsia="Lucida Sans Unicode"/>
                <w:kern w:val="1"/>
                <w:sz w:val="24"/>
                <w:szCs w:val="24"/>
              </w:rPr>
              <w:t>Ед. изм.</w:t>
            </w:r>
          </w:p>
        </w:tc>
        <w:tc>
          <w:tcPr>
            <w:tcW w:w="1732" w:type="dxa"/>
          </w:tcPr>
          <w:p w14:paraId="111BF47C" w14:textId="77777777" w:rsidR="00967925" w:rsidRPr="006436A2" w:rsidRDefault="00967925" w:rsidP="006440B9">
            <w:pPr>
              <w:widowControl w:val="0"/>
              <w:suppressLineNumbers/>
              <w:snapToGrid w:val="0"/>
              <w:jc w:val="both"/>
              <w:rPr>
                <w:rFonts w:eastAsia="Lucida Sans Unicode"/>
                <w:kern w:val="1"/>
                <w:sz w:val="24"/>
                <w:szCs w:val="24"/>
              </w:rPr>
            </w:pPr>
            <w:r w:rsidRPr="006436A2">
              <w:rPr>
                <w:rFonts w:eastAsia="Lucida Sans Unicode"/>
                <w:kern w:val="1"/>
                <w:sz w:val="24"/>
                <w:szCs w:val="24"/>
              </w:rPr>
              <w:t>Значение показателя за</w:t>
            </w:r>
          </w:p>
          <w:p w14:paraId="787EE94C" w14:textId="77777777" w:rsidR="00967925" w:rsidRPr="006436A2" w:rsidRDefault="00967925" w:rsidP="006440B9">
            <w:pPr>
              <w:widowControl w:val="0"/>
              <w:suppressLineNumbers/>
              <w:jc w:val="both"/>
              <w:rPr>
                <w:rFonts w:eastAsia="Lucida Sans Unicode"/>
                <w:kern w:val="1"/>
                <w:sz w:val="24"/>
                <w:szCs w:val="24"/>
              </w:rPr>
            </w:pPr>
            <w:r w:rsidRPr="006436A2">
              <w:rPr>
                <w:rFonts w:eastAsia="Lucida Sans Unicode"/>
                <w:kern w:val="1"/>
                <w:sz w:val="24"/>
                <w:szCs w:val="24"/>
              </w:rPr>
              <w:t>___ квартал 20___ года</w:t>
            </w:r>
          </w:p>
        </w:tc>
      </w:tr>
      <w:tr w:rsidR="00967925" w:rsidRPr="006436A2" w14:paraId="43C26849" w14:textId="77777777" w:rsidTr="006440B9">
        <w:tc>
          <w:tcPr>
            <w:tcW w:w="6771" w:type="dxa"/>
          </w:tcPr>
          <w:p w14:paraId="364166DD" w14:textId="77777777" w:rsidR="00967925" w:rsidRPr="006436A2" w:rsidRDefault="00967925" w:rsidP="006440B9">
            <w:pPr>
              <w:pStyle w:val="ConsPlusNormal"/>
              <w:ind w:firstLine="0"/>
              <w:jc w:val="both"/>
              <w:rPr>
                <w:rFonts w:ascii="Times New Roman" w:hAnsi="Times New Roman" w:cs="Times New Roman"/>
                <w:sz w:val="24"/>
              </w:rPr>
            </w:pPr>
            <w:r w:rsidRPr="006436A2">
              <w:rPr>
                <w:rFonts w:ascii="Times New Roman" w:eastAsia="Lucida Sans Unicode" w:hAnsi="Times New Roman" w:cs="Times New Roman"/>
                <w:kern w:val="1"/>
                <w:sz w:val="24"/>
                <w:szCs w:val="24"/>
              </w:rPr>
              <w:t>Сумма налоговых и неналоговых платежей в бюджеты разных уровней и внебюджетные фонды</w:t>
            </w:r>
          </w:p>
        </w:tc>
        <w:tc>
          <w:tcPr>
            <w:tcW w:w="1134" w:type="dxa"/>
          </w:tcPr>
          <w:p w14:paraId="0613F15F" w14:textId="77777777" w:rsidR="00967925" w:rsidRPr="006436A2" w:rsidRDefault="00967925" w:rsidP="006440B9">
            <w:pPr>
              <w:pStyle w:val="ConsPlusNormal"/>
              <w:ind w:firstLine="34"/>
              <w:jc w:val="both"/>
              <w:rPr>
                <w:rFonts w:ascii="Times New Roman" w:hAnsi="Times New Roman" w:cs="Times New Roman"/>
                <w:sz w:val="24"/>
              </w:rPr>
            </w:pPr>
            <w:proofErr w:type="spellStart"/>
            <w:r w:rsidRPr="006436A2">
              <w:rPr>
                <w:rFonts w:ascii="Times New Roman" w:hAnsi="Times New Roman" w:cs="Times New Roman"/>
                <w:sz w:val="24"/>
              </w:rPr>
              <w:t>тыс.руб</w:t>
            </w:r>
            <w:proofErr w:type="spellEnd"/>
            <w:r w:rsidRPr="006436A2">
              <w:rPr>
                <w:rFonts w:ascii="Times New Roman" w:hAnsi="Times New Roman" w:cs="Times New Roman"/>
                <w:sz w:val="24"/>
              </w:rPr>
              <w:t>.</w:t>
            </w:r>
          </w:p>
        </w:tc>
        <w:tc>
          <w:tcPr>
            <w:tcW w:w="1732" w:type="dxa"/>
          </w:tcPr>
          <w:p w14:paraId="461F8F1F" w14:textId="77777777" w:rsidR="00967925" w:rsidRPr="006436A2" w:rsidRDefault="00967925" w:rsidP="006440B9">
            <w:pPr>
              <w:pStyle w:val="a7"/>
              <w:autoSpaceDE w:val="0"/>
              <w:rPr>
                <w:rFonts w:ascii="Times New Roman" w:hAnsi="Times New Roman"/>
                <w:sz w:val="24"/>
                <w:shd w:val="clear" w:color="auto" w:fill="FFFFFF"/>
              </w:rPr>
            </w:pPr>
          </w:p>
        </w:tc>
      </w:tr>
      <w:tr w:rsidR="00967925" w:rsidRPr="006436A2" w14:paraId="09EDB697" w14:textId="77777777" w:rsidTr="006440B9">
        <w:tc>
          <w:tcPr>
            <w:tcW w:w="6771" w:type="dxa"/>
          </w:tcPr>
          <w:p w14:paraId="14279210" w14:textId="77777777" w:rsidR="00967925" w:rsidRPr="006436A2" w:rsidRDefault="00967925" w:rsidP="006440B9">
            <w:pPr>
              <w:pStyle w:val="ConsPlusNormal"/>
              <w:ind w:firstLine="0"/>
              <w:jc w:val="both"/>
              <w:rPr>
                <w:rFonts w:ascii="Times New Roman" w:hAnsi="Times New Roman" w:cs="Times New Roman"/>
                <w:sz w:val="24"/>
                <w:szCs w:val="24"/>
              </w:rPr>
            </w:pPr>
            <w:r w:rsidRPr="006436A2">
              <w:rPr>
                <w:rFonts w:ascii="Times New Roman" w:hAnsi="Times New Roman" w:cs="Times New Roman"/>
                <w:sz w:val="24"/>
                <w:szCs w:val="24"/>
              </w:rPr>
              <w:t>Сведения о наличии (отсутствии) задолженности по налогам и платежам в бюджетную систему</w:t>
            </w:r>
          </w:p>
        </w:tc>
        <w:tc>
          <w:tcPr>
            <w:tcW w:w="1134" w:type="dxa"/>
          </w:tcPr>
          <w:p w14:paraId="4D1B259C" w14:textId="77777777" w:rsidR="00967925" w:rsidRPr="006436A2" w:rsidRDefault="00967925" w:rsidP="006440B9">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да/нет</w:t>
            </w:r>
          </w:p>
        </w:tc>
        <w:tc>
          <w:tcPr>
            <w:tcW w:w="1732" w:type="dxa"/>
          </w:tcPr>
          <w:p w14:paraId="257EBB8C" w14:textId="77777777" w:rsidR="00967925" w:rsidRPr="006436A2" w:rsidRDefault="00967925" w:rsidP="006440B9">
            <w:pPr>
              <w:pStyle w:val="a7"/>
              <w:autoSpaceDE w:val="0"/>
              <w:rPr>
                <w:rFonts w:ascii="Times New Roman" w:hAnsi="Times New Roman"/>
                <w:sz w:val="24"/>
                <w:shd w:val="clear" w:color="auto" w:fill="FFFFFF"/>
              </w:rPr>
            </w:pPr>
          </w:p>
        </w:tc>
      </w:tr>
      <w:tr w:rsidR="00967925" w:rsidRPr="006436A2" w14:paraId="75209F00" w14:textId="77777777" w:rsidTr="006440B9">
        <w:tc>
          <w:tcPr>
            <w:tcW w:w="6771" w:type="dxa"/>
          </w:tcPr>
          <w:p w14:paraId="7F827254" w14:textId="77777777" w:rsidR="00967925" w:rsidRPr="006436A2" w:rsidRDefault="00967925" w:rsidP="006440B9">
            <w:pPr>
              <w:pStyle w:val="ConsPlusNormal"/>
              <w:ind w:firstLine="0"/>
              <w:jc w:val="both"/>
              <w:rPr>
                <w:rFonts w:ascii="Times New Roman" w:hAnsi="Times New Roman" w:cs="Times New Roman"/>
                <w:sz w:val="24"/>
                <w:szCs w:val="24"/>
              </w:rPr>
            </w:pPr>
            <w:r w:rsidRPr="006436A2">
              <w:rPr>
                <w:rFonts w:ascii="Times New Roman" w:eastAsia="Lucida Sans Unicode" w:hAnsi="Times New Roman" w:cs="Times New Roman"/>
                <w:kern w:val="1"/>
                <w:sz w:val="24"/>
                <w:szCs w:val="24"/>
              </w:rPr>
              <w:t>Среднесписочная численность работников  на дату подачи заявки</w:t>
            </w:r>
          </w:p>
        </w:tc>
        <w:tc>
          <w:tcPr>
            <w:tcW w:w="1134" w:type="dxa"/>
          </w:tcPr>
          <w:p w14:paraId="4A68F88D" w14:textId="77777777" w:rsidR="00967925" w:rsidRPr="006436A2" w:rsidRDefault="00967925" w:rsidP="006440B9">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человек</w:t>
            </w:r>
          </w:p>
        </w:tc>
        <w:tc>
          <w:tcPr>
            <w:tcW w:w="1732" w:type="dxa"/>
          </w:tcPr>
          <w:p w14:paraId="381412C3" w14:textId="77777777" w:rsidR="00967925" w:rsidRPr="006436A2" w:rsidRDefault="00967925" w:rsidP="006440B9">
            <w:pPr>
              <w:pStyle w:val="a7"/>
              <w:autoSpaceDE w:val="0"/>
              <w:rPr>
                <w:rFonts w:ascii="Times New Roman" w:hAnsi="Times New Roman"/>
                <w:sz w:val="24"/>
                <w:shd w:val="clear" w:color="auto" w:fill="FFFFFF"/>
              </w:rPr>
            </w:pPr>
          </w:p>
        </w:tc>
      </w:tr>
      <w:tr w:rsidR="00967925" w:rsidRPr="006436A2" w14:paraId="578198F4" w14:textId="77777777" w:rsidTr="006440B9">
        <w:tc>
          <w:tcPr>
            <w:tcW w:w="6771" w:type="dxa"/>
          </w:tcPr>
          <w:p w14:paraId="7F80ACDF" w14:textId="77777777" w:rsidR="00967925" w:rsidRPr="006436A2" w:rsidRDefault="00967925" w:rsidP="006440B9">
            <w:pPr>
              <w:pStyle w:val="ConsPlusNormal"/>
              <w:ind w:firstLine="0"/>
              <w:jc w:val="both"/>
              <w:rPr>
                <w:rFonts w:ascii="Times New Roman" w:eastAsia="Lucida Sans Unicode" w:hAnsi="Times New Roman" w:cs="Times New Roman"/>
                <w:kern w:val="1"/>
                <w:sz w:val="24"/>
                <w:szCs w:val="24"/>
              </w:rPr>
            </w:pPr>
            <w:r w:rsidRPr="006436A2">
              <w:rPr>
                <w:rFonts w:ascii="Times New Roman" w:eastAsia="Lucida Sans Unicode" w:hAnsi="Times New Roman" w:cs="Times New Roman"/>
                <w:kern w:val="1"/>
                <w:sz w:val="24"/>
                <w:szCs w:val="24"/>
              </w:rPr>
              <w:t>Прирост рабочих мест</w:t>
            </w:r>
          </w:p>
        </w:tc>
        <w:tc>
          <w:tcPr>
            <w:tcW w:w="1134" w:type="dxa"/>
          </w:tcPr>
          <w:p w14:paraId="0674DA2E" w14:textId="77777777" w:rsidR="00967925" w:rsidRPr="006436A2" w:rsidRDefault="00967925" w:rsidP="006440B9">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человек</w:t>
            </w:r>
          </w:p>
        </w:tc>
        <w:tc>
          <w:tcPr>
            <w:tcW w:w="1732" w:type="dxa"/>
          </w:tcPr>
          <w:p w14:paraId="4BE2D13B" w14:textId="77777777" w:rsidR="00967925" w:rsidRPr="006436A2" w:rsidRDefault="00967925" w:rsidP="006440B9">
            <w:pPr>
              <w:pStyle w:val="a7"/>
              <w:autoSpaceDE w:val="0"/>
              <w:rPr>
                <w:rFonts w:ascii="Times New Roman" w:hAnsi="Times New Roman"/>
                <w:sz w:val="24"/>
                <w:shd w:val="clear" w:color="auto" w:fill="FFFFFF"/>
              </w:rPr>
            </w:pPr>
          </w:p>
        </w:tc>
      </w:tr>
      <w:tr w:rsidR="00967925" w:rsidRPr="006436A2" w14:paraId="5CF8F4A5" w14:textId="77777777" w:rsidTr="006440B9">
        <w:tc>
          <w:tcPr>
            <w:tcW w:w="6771" w:type="dxa"/>
          </w:tcPr>
          <w:p w14:paraId="21D59E49" w14:textId="77777777" w:rsidR="00967925" w:rsidRPr="006436A2" w:rsidRDefault="00967925" w:rsidP="006440B9">
            <w:pPr>
              <w:pStyle w:val="ConsPlusNormal"/>
              <w:ind w:firstLine="0"/>
              <w:jc w:val="both"/>
              <w:rPr>
                <w:rFonts w:ascii="Times New Roman" w:hAnsi="Times New Roman" w:cs="Times New Roman"/>
                <w:sz w:val="24"/>
                <w:szCs w:val="24"/>
              </w:rPr>
            </w:pPr>
            <w:r w:rsidRPr="006436A2">
              <w:rPr>
                <w:rFonts w:ascii="Times New Roman" w:hAnsi="Times New Roman" w:cs="Times New Roman"/>
                <w:sz w:val="24"/>
                <w:szCs w:val="24"/>
              </w:rPr>
              <w:t>Средняя заработная плата на 1 работника</w:t>
            </w:r>
          </w:p>
        </w:tc>
        <w:tc>
          <w:tcPr>
            <w:tcW w:w="1134" w:type="dxa"/>
          </w:tcPr>
          <w:p w14:paraId="1B26219A" w14:textId="77777777" w:rsidR="00967925" w:rsidRPr="006436A2" w:rsidRDefault="00967925" w:rsidP="006440B9">
            <w:pPr>
              <w:pStyle w:val="ConsPlusNormal"/>
              <w:ind w:firstLine="34"/>
              <w:jc w:val="center"/>
              <w:rPr>
                <w:rFonts w:ascii="Times New Roman" w:hAnsi="Times New Roman" w:cs="Times New Roman"/>
                <w:sz w:val="24"/>
                <w:szCs w:val="24"/>
              </w:rPr>
            </w:pPr>
            <w:proofErr w:type="spellStart"/>
            <w:r w:rsidRPr="006436A2">
              <w:rPr>
                <w:rFonts w:ascii="Times New Roman" w:hAnsi="Times New Roman" w:cs="Times New Roman"/>
                <w:sz w:val="24"/>
                <w:szCs w:val="24"/>
              </w:rPr>
              <w:t>тыс.руб</w:t>
            </w:r>
            <w:proofErr w:type="spellEnd"/>
            <w:r w:rsidRPr="006436A2">
              <w:rPr>
                <w:rFonts w:ascii="Times New Roman" w:hAnsi="Times New Roman" w:cs="Times New Roman"/>
                <w:sz w:val="24"/>
                <w:szCs w:val="24"/>
              </w:rPr>
              <w:t>.</w:t>
            </w:r>
          </w:p>
        </w:tc>
        <w:tc>
          <w:tcPr>
            <w:tcW w:w="1732" w:type="dxa"/>
          </w:tcPr>
          <w:p w14:paraId="20E3C493" w14:textId="77777777" w:rsidR="00967925" w:rsidRPr="006436A2" w:rsidRDefault="00967925" w:rsidP="006440B9">
            <w:pPr>
              <w:pStyle w:val="a7"/>
              <w:autoSpaceDE w:val="0"/>
              <w:rPr>
                <w:rFonts w:ascii="Times New Roman" w:hAnsi="Times New Roman"/>
                <w:sz w:val="24"/>
                <w:shd w:val="clear" w:color="auto" w:fill="FFFFFF"/>
              </w:rPr>
            </w:pPr>
          </w:p>
        </w:tc>
      </w:tr>
      <w:tr w:rsidR="00967925" w:rsidRPr="006436A2" w14:paraId="12ACA2CE" w14:textId="77777777" w:rsidTr="006440B9">
        <w:tc>
          <w:tcPr>
            <w:tcW w:w="6771" w:type="dxa"/>
            <w:vAlign w:val="center"/>
          </w:tcPr>
          <w:p w14:paraId="55CE5573" w14:textId="77777777" w:rsidR="00967925" w:rsidRPr="006436A2" w:rsidRDefault="00967925" w:rsidP="006440B9">
            <w:pPr>
              <w:widowControl w:val="0"/>
              <w:suppressLineNumbers/>
              <w:snapToGrid w:val="0"/>
              <w:rPr>
                <w:rFonts w:eastAsia="Lucida Sans Unicode"/>
                <w:kern w:val="1"/>
                <w:sz w:val="24"/>
                <w:szCs w:val="24"/>
              </w:rPr>
            </w:pPr>
            <w:r w:rsidRPr="006436A2">
              <w:rPr>
                <w:sz w:val="24"/>
                <w:szCs w:val="24"/>
              </w:rPr>
              <w:t>Сведения о наличии (отсутствии) задолженность по заработной плате более одного месяца (просроченная)</w:t>
            </w:r>
          </w:p>
        </w:tc>
        <w:tc>
          <w:tcPr>
            <w:tcW w:w="1134" w:type="dxa"/>
            <w:vAlign w:val="center"/>
          </w:tcPr>
          <w:p w14:paraId="67B1121D" w14:textId="77777777" w:rsidR="00967925" w:rsidRPr="006436A2" w:rsidRDefault="00967925" w:rsidP="006440B9">
            <w:pPr>
              <w:widowControl w:val="0"/>
              <w:suppressLineNumbers/>
              <w:snapToGrid w:val="0"/>
              <w:jc w:val="center"/>
              <w:rPr>
                <w:rFonts w:eastAsia="Lucida Sans Unicode"/>
                <w:kern w:val="1"/>
                <w:sz w:val="24"/>
                <w:szCs w:val="24"/>
              </w:rPr>
            </w:pPr>
            <w:r>
              <w:rPr>
                <w:rFonts w:eastAsia="Lucida Sans Unicode"/>
                <w:kern w:val="1"/>
                <w:sz w:val="24"/>
                <w:szCs w:val="24"/>
              </w:rPr>
              <w:t>д</w:t>
            </w:r>
            <w:r w:rsidRPr="006436A2">
              <w:rPr>
                <w:rFonts w:eastAsia="Lucida Sans Unicode"/>
                <w:kern w:val="1"/>
                <w:sz w:val="24"/>
                <w:szCs w:val="24"/>
              </w:rPr>
              <w:t>а (рублей)/нет</w:t>
            </w:r>
          </w:p>
        </w:tc>
        <w:tc>
          <w:tcPr>
            <w:tcW w:w="1732" w:type="dxa"/>
          </w:tcPr>
          <w:p w14:paraId="0F10CD9C" w14:textId="77777777" w:rsidR="00967925" w:rsidRPr="006436A2" w:rsidRDefault="00967925" w:rsidP="006440B9">
            <w:pPr>
              <w:pStyle w:val="a7"/>
              <w:autoSpaceDE w:val="0"/>
              <w:rPr>
                <w:rFonts w:ascii="Times New Roman" w:hAnsi="Times New Roman"/>
                <w:sz w:val="24"/>
                <w:shd w:val="clear" w:color="auto" w:fill="FFFFFF"/>
              </w:rPr>
            </w:pPr>
          </w:p>
        </w:tc>
      </w:tr>
    </w:tbl>
    <w:tbl>
      <w:tblPr>
        <w:tblW w:w="10065" w:type="dxa"/>
        <w:tblLayout w:type="fixed"/>
        <w:tblCellMar>
          <w:left w:w="0" w:type="dxa"/>
          <w:right w:w="0" w:type="dxa"/>
        </w:tblCellMar>
        <w:tblLook w:val="0000" w:firstRow="0" w:lastRow="0" w:firstColumn="0" w:lastColumn="0" w:noHBand="0" w:noVBand="0"/>
      </w:tblPr>
      <w:tblGrid>
        <w:gridCol w:w="10065"/>
      </w:tblGrid>
      <w:tr w:rsidR="00967925" w:rsidRPr="006436A2" w14:paraId="6E5BF81C" w14:textId="77777777" w:rsidTr="006440B9">
        <w:tc>
          <w:tcPr>
            <w:tcW w:w="10065" w:type="dxa"/>
          </w:tcPr>
          <w:p w14:paraId="03EE771B" w14:textId="77777777" w:rsidR="00967925" w:rsidRPr="006436A2" w:rsidRDefault="00967925" w:rsidP="006440B9">
            <w:pPr>
              <w:widowControl w:val="0"/>
              <w:suppressLineNumbers/>
              <w:rPr>
                <w:rFonts w:eastAsia="Lucida Sans Unicode"/>
                <w:kern w:val="1"/>
                <w:sz w:val="24"/>
                <w:szCs w:val="24"/>
              </w:rPr>
            </w:pPr>
          </w:p>
        </w:tc>
      </w:tr>
    </w:tbl>
    <w:p w14:paraId="594A37F1"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Применяемая система налогообложения: ________________________________________</w:t>
      </w:r>
    </w:p>
    <w:p w14:paraId="0F50F670"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w:t>
      </w:r>
    </w:p>
    <w:p w14:paraId="300AF105" w14:textId="77777777" w:rsidR="00967925" w:rsidRPr="006436A2" w:rsidRDefault="00967925" w:rsidP="00967925">
      <w:pPr>
        <w:pStyle w:val="ConsPlusNormal"/>
        <w:ind w:firstLine="0"/>
        <w:jc w:val="both"/>
        <w:rPr>
          <w:rFonts w:ascii="Times New Roman" w:eastAsiaTheme="minorEastAsia" w:hAnsi="Times New Roman" w:cs="Times New Roman"/>
          <w:sz w:val="24"/>
          <w:szCs w:val="24"/>
          <w:lang w:eastAsia="ru-RU"/>
        </w:rPr>
      </w:pPr>
    </w:p>
    <w:p w14:paraId="2ECD077D" w14:textId="77777777" w:rsidR="00967925" w:rsidRPr="006436A2" w:rsidRDefault="00967925" w:rsidP="00967925">
      <w:pPr>
        <w:pStyle w:val="ConsPlusNormal"/>
        <w:ind w:firstLine="0"/>
        <w:jc w:val="both"/>
        <w:rPr>
          <w:rFonts w:ascii="Times New Roman" w:hAnsi="Times New Roman" w:cs="Times New Roman"/>
          <w:sz w:val="24"/>
          <w:szCs w:val="24"/>
        </w:rPr>
      </w:pPr>
      <w:r w:rsidRPr="006436A2">
        <w:rPr>
          <w:rFonts w:ascii="Times New Roman" w:eastAsiaTheme="minorEastAsia" w:hAnsi="Times New Roman" w:cs="Times New Roman"/>
          <w:sz w:val="24"/>
          <w:szCs w:val="24"/>
          <w:lang w:eastAsia="ru-RU"/>
        </w:rPr>
        <w:t xml:space="preserve">Понесенные затраты </w:t>
      </w:r>
      <w:r w:rsidRPr="006436A2">
        <w:rPr>
          <w:rFonts w:ascii="Times New Roman" w:hAnsi="Times New Roman" w:cs="Times New Roman"/>
          <w:sz w:val="24"/>
          <w:szCs w:val="24"/>
        </w:rPr>
        <w:t>(сумма, фактически уплаченная по договору):</w:t>
      </w:r>
    </w:p>
    <w:p w14:paraId="0AA50282"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Сумма первоначального взноса_______________________________________ тыс. рублей;</w:t>
      </w:r>
    </w:p>
    <w:p w14:paraId="775DDC43"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Сумма уплаченных лизинговых платежей ______________________________ тыс. рублей.</w:t>
      </w:r>
    </w:p>
    <w:p w14:paraId="66D7E887" w14:textId="77777777" w:rsidR="00967925" w:rsidRPr="006436A2" w:rsidRDefault="00967925" w:rsidP="00967925">
      <w:pPr>
        <w:pStyle w:val="ConsPlusNormal"/>
        <w:ind w:firstLine="0"/>
        <w:jc w:val="both"/>
        <w:rPr>
          <w:rFonts w:ascii="Times New Roman" w:hAnsi="Times New Roman" w:cs="Times New Roman"/>
          <w:sz w:val="24"/>
          <w:szCs w:val="24"/>
        </w:rPr>
      </w:pPr>
    </w:p>
    <w:p w14:paraId="04007C5B"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Описание оборудования и цель приобретения _______________________________________</w:t>
      </w:r>
    </w:p>
    <w:p w14:paraId="21AF6575"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60D40E65"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4239312D"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Амортизационная   группа  основного  средства  (</w:t>
      </w:r>
      <w:hyperlink r:id="rId22" w:history="1">
        <w:r w:rsidRPr="006436A2">
          <w:rPr>
            <w:rFonts w:ascii="Times New Roman" w:hAnsi="Times New Roman" w:cs="Times New Roman"/>
            <w:sz w:val="24"/>
            <w:szCs w:val="24"/>
          </w:rPr>
          <w:t>Классификация</w:t>
        </w:r>
      </w:hyperlink>
      <w:r w:rsidRPr="006436A2">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 группы»__________________________________________</w:t>
      </w:r>
    </w:p>
    <w:p w14:paraId="27206830" w14:textId="77777777" w:rsidR="00967925" w:rsidRPr="006436A2" w:rsidRDefault="00967925" w:rsidP="00967925">
      <w:pPr>
        <w:pStyle w:val="ConsPlusNonformat"/>
        <w:jc w:val="both"/>
        <w:rPr>
          <w:rFonts w:ascii="Times New Roman" w:hAnsi="Times New Roman" w:cs="Times New Roman"/>
          <w:sz w:val="24"/>
          <w:szCs w:val="24"/>
        </w:rPr>
      </w:pPr>
    </w:p>
    <w:p w14:paraId="2149AEF0"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Достоверность представленных данных гарантирую.</w:t>
      </w:r>
    </w:p>
    <w:p w14:paraId="22C8FB31" w14:textId="77777777" w:rsidR="00967925" w:rsidRPr="006436A2" w:rsidRDefault="00967925" w:rsidP="00967925">
      <w:pPr>
        <w:pStyle w:val="ConsPlusNonformat"/>
        <w:jc w:val="both"/>
        <w:rPr>
          <w:rFonts w:ascii="Times New Roman" w:hAnsi="Times New Roman" w:cs="Times New Roman"/>
          <w:sz w:val="24"/>
          <w:szCs w:val="24"/>
        </w:rPr>
      </w:pPr>
    </w:p>
    <w:p w14:paraId="13593DA7"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Все поля заявки должны быть заполнены.</w:t>
      </w:r>
    </w:p>
    <w:p w14:paraId="619EE1A5"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К заявке прилагаются следующие документы на __________ листах:</w:t>
      </w:r>
    </w:p>
    <w:p w14:paraId="274356B4"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5D61F01C"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11454F45"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2AFECF87"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0C6C3022"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2D7F43C5"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0657B7FC" w14:textId="77777777" w:rsidR="00967925" w:rsidRPr="006436A2" w:rsidRDefault="00967925" w:rsidP="00967925">
      <w:pPr>
        <w:pStyle w:val="ConsPlusNonformat"/>
        <w:jc w:val="both"/>
        <w:rPr>
          <w:rFonts w:ascii="Times New Roman" w:hAnsi="Times New Roman" w:cs="Times New Roman"/>
          <w:sz w:val="24"/>
          <w:szCs w:val="24"/>
        </w:rPr>
      </w:pPr>
    </w:p>
    <w:p w14:paraId="6E39E2BC"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 _____ 20__ года _____________/_____________/______________________</w:t>
      </w:r>
    </w:p>
    <w:p w14:paraId="3DBC3C3C"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(должность)    (подпись    (Фамилия Имя Отчество) руководителя)</w:t>
      </w:r>
    </w:p>
    <w:p w14:paraId="795FA009" w14:textId="77777777" w:rsidR="00967925" w:rsidRPr="006436A2" w:rsidRDefault="00967925" w:rsidP="00967925">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М.П.</w:t>
      </w:r>
    </w:p>
    <w:p w14:paraId="5831D75C" w14:textId="77777777" w:rsidR="00967925" w:rsidRDefault="00967925"/>
    <w:sectPr w:rsidR="00967925" w:rsidSect="00E87801">
      <w:headerReference w:type="default" r:id="rId23"/>
      <w:pgSz w:w="11905" w:h="16838" w:code="9"/>
      <w:pgMar w:top="851" w:right="851" w:bottom="1276" w:left="156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B84C2" w14:textId="77777777" w:rsidR="0000317B" w:rsidRDefault="0060720C">
      <w:r>
        <w:separator/>
      </w:r>
    </w:p>
  </w:endnote>
  <w:endnote w:type="continuationSeparator" w:id="0">
    <w:p w14:paraId="086DD62F" w14:textId="77777777" w:rsidR="0000317B" w:rsidRDefault="0060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44736" w14:textId="77777777" w:rsidR="0000317B" w:rsidRDefault="0060720C">
      <w:r>
        <w:separator/>
      </w:r>
    </w:p>
  </w:footnote>
  <w:footnote w:type="continuationSeparator" w:id="0">
    <w:p w14:paraId="15F9590F" w14:textId="77777777" w:rsidR="0000317B" w:rsidRDefault="0060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46247" w14:textId="77777777" w:rsidR="00AC6577" w:rsidRPr="00B65499" w:rsidRDefault="009A02CB" w:rsidP="00B65499">
    <w:pPr>
      <w:pStyle w:val="a4"/>
      <w:jc w:val="right"/>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DE1514"/>
    <w:multiLevelType w:val="hybridMultilevel"/>
    <w:tmpl w:val="BB56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35544"/>
    <w:multiLevelType w:val="hybridMultilevel"/>
    <w:tmpl w:val="45A670DA"/>
    <w:lvl w:ilvl="0" w:tplc="293E7D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D3F764F"/>
    <w:multiLevelType w:val="hybridMultilevel"/>
    <w:tmpl w:val="DCE61C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25"/>
    <w:rsid w:val="0000317B"/>
    <w:rsid w:val="003B0C99"/>
    <w:rsid w:val="0060720C"/>
    <w:rsid w:val="00967925"/>
    <w:rsid w:val="009A02CB"/>
    <w:rsid w:val="00C35EBF"/>
    <w:rsid w:val="00EB1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A90D"/>
  <w15:chartTrackingRefBased/>
  <w15:docId w15:val="{F446D4A6-C279-4F3F-8CD1-3AE7EC95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92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6792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9679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67925"/>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unhideWhenUsed/>
    <w:rsid w:val="00967925"/>
    <w:rPr>
      <w:color w:val="0000FF"/>
      <w:u w:val="single"/>
    </w:rPr>
  </w:style>
  <w:style w:type="paragraph" w:styleId="a4">
    <w:name w:val="header"/>
    <w:basedOn w:val="a"/>
    <w:link w:val="a5"/>
    <w:unhideWhenUsed/>
    <w:rsid w:val="00967925"/>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rsid w:val="00967925"/>
  </w:style>
  <w:style w:type="character" w:customStyle="1" w:styleId="ConsPlusNormal0">
    <w:name w:val="ConsPlusNormal Знак"/>
    <w:link w:val="ConsPlusNormal"/>
    <w:uiPriority w:val="99"/>
    <w:locked/>
    <w:rsid w:val="00967925"/>
    <w:rPr>
      <w:rFonts w:ascii="Arial" w:eastAsia="Arial" w:hAnsi="Arial" w:cs="Arial"/>
      <w:sz w:val="20"/>
      <w:szCs w:val="20"/>
      <w:lang w:eastAsia="ar-SA"/>
    </w:rPr>
  </w:style>
  <w:style w:type="table" w:styleId="a6">
    <w:name w:val="Table Grid"/>
    <w:basedOn w:val="a1"/>
    <w:uiPriority w:val="59"/>
    <w:rsid w:val="0096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одержимое таблицы"/>
    <w:basedOn w:val="a"/>
    <w:rsid w:val="00967925"/>
    <w:pPr>
      <w:widowControl w:val="0"/>
      <w:suppressLineNumbers/>
    </w:pPr>
    <w:rPr>
      <w:rFonts w:ascii="Arial" w:eastAsia="Lucida Sans Unicode" w:hAnsi="Arial"/>
      <w:kern w:val="1"/>
      <w:szCs w:val="24"/>
    </w:rPr>
  </w:style>
  <w:style w:type="paragraph" w:styleId="a8">
    <w:name w:val="List Paragraph"/>
    <w:aliases w:val="Абзац списка для документа"/>
    <w:basedOn w:val="a"/>
    <w:link w:val="a9"/>
    <w:uiPriority w:val="34"/>
    <w:qFormat/>
    <w:rsid w:val="0060720C"/>
    <w:pPr>
      <w:ind w:left="720"/>
      <w:contextualSpacing/>
    </w:pPr>
  </w:style>
  <w:style w:type="character" w:customStyle="1" w:styleId="a9">
    <w:name w:val="Абзац списка Знак"/>
    <w:aliases w:val="Абзац списка для документа Знак"/>
    <w:link w:val="a8"/>
    <w:uiPriority w:val="34"/>
    <w:locked/>
    <w:rsid w:val="009A02C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0B6AC6D56AE82CB8091A189427C23560A3D9327DA68F271D420DA14857526D2D32643977FFAEC4DB83A623E2m6W3N" TargetMode="External"/><Relationship Id="rId13" Type="http://schemas.openxmlformats.org/officeDocument/2006/relationships/hyperlink" Target="http://syktyvdin.ru" TargetMode="External"/><Relationship Id="rId18"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3" Type="http://schemas.openxmlformats.org/officeDocument/2006/relationships/settings" Target="settings.xml"/><Relationship Id="rId21" Type="http://schemas.openxmlformats.org/officeDocument/2006/relationships/hyperlink" Target="consultantplus://offline/ref=9DBBE15B66EB10312865E35C475DF827D92E65104BEF126BF8480C24C7e2FDH" TargetMode="External"/><Relationship Id="rId7"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12" Type="http://schemas.openxmlformats.org/officeDocument/2006/relationships/hyperlink" Target="consultantplus://offline/ref=407D01219B26DCE52F50AB4CE19FAD6FA386CE78F4E490687BA11463B4m429N" TargetMode="External"/><Relationship Id="rId17" Type="http://schemas.openxmlformats.org/officeDocument/2006/relationships/hyperlink" Target="consultantplus://offline/ref=96FA4F8F1E9574CFF93C89DE0B98E66E3445477A7872F340EB74CC1089a7p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6FA4F8F1E9574CFF93C89DE0B98E66E344544787573F340EB74CC10897E16C68B68627930B56DE9a5pCM" TargetMode="External"/><Relationship Id="rId20" Type="http://schemas.openxmlformats.org/officeDocument/2006/relationships/hyperlink" Target="consultantplus://offline/ref=9DBBE15B66EB10312865E35C475DF827D92E65104BEF126BF8480C24C7e2FD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7D01219B26DCE52F50AB4CE19FAD6FA386CE78F4E490687BA11463B4m429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30B6AC6D56AE82CB8091A189427C23560A3D9327DA68F271D420DA14857526D2D32643977FFAEC4DB83A623E2m6W3N" TargetMode="External"/><Relationship Id="rId23" Type="http://schemas.openxmlformats.org/officeDocument/2006/relationships/header" Target="header1.xml"/><Relationship Id="rId10" Type="http://schemas.openxmlformats.org/officeDocument/2006/relationships/hyperlink" Target="consultantplus://offline/ref=407D01219B26DCE52F50AB4CE19FAD6FA386CE78F4E490687BA11463B4m429N" TargetMode="External"/><Relationship Id="rId19" Type="http://schemas.openxmlformats.org/officeDocument/2006/relationships/hyperlink" Target="consultantplus://offline/ref=407D01219B26DCE52F50AB4CE19FAD6FA386CE78F4E490687BA11463B4m429N" TargetMode="External"/><Relationship Id="rId4" Type="http://schemas.openxmlformats.org/officeDocument/2006/relationships/webSettings" Target="webSettings.xml"/><Relationship Id="rId9" Type="http://schemas.openxmlformats.org/officeDocument/2006/relationships/hyperlink" Target="http://www.syktyvdin.ru" TargetMode="External"/><Relationship Id="rId14" Type="http://schemas.openxmlformats.org/officeDocument/2006/relationships/hyperlink" Target="consultantplus://offline/ref=9DBBE15B66EB10312865E35C475DF827DA2767174EE6126BF8480C24C72DF7630A06367ABA9E59F9e9FBH" TargetMode="External"/><Relationship Id="rId22" Type="http://schemas.openxmlformats.org/officeDocument/2006/relationships/hyperlink" Target="consultantplus://offline/ref=9DBBE15B66EB10312865E35C475DF827DA2767174EE6126BF8480C24C72DF7630A06367ABA9E59F9e9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7075</Words>
  <Characters>40329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Puser03_0</dc:creator>
  <cp:keywords/>
  <dc:description/>
  <cp:lastModifiedBy>Puser03_0</cp:lastModifiedBy>
  <cp:revision>5</cp:revision>
  <dcterms:created xsi:type="dcterms:W3CDTF">2020-08-05T08:06:00Z</dcterms:created>
  <dcterms:modified xsi:type="dcterms:W3CDTF">2020-08-06T06:58:00Z</dcterms:modified>
</cp:coreProperties>
</file>