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B996B25" wp14:editId="57B05045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«Сыктывд</w:t>
      </w:r>
      <w:proofErr w:type="spellStart"/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9D379E">
        <w:rPr>
          <w:b/>
          <w:bCs/>
          <w:sz w:val="24"/>
          <w:szCs w:val="24"/>
        </w:rPr>
        <w:t xml:space="preserve">н» муниципальнöй районса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BB35B1" w:rsidRDefault="00BB35B1" w:rsidP="009838DB">
      <w:pPr>
        <w:rPr>
          <w:sz w:val="24"/>
          <w:szCs w:val="24"/>
        </w:rPr>
      </w:pP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0A71B0">
        <w:rPr>
          <w:sz w:val="24"/>
          <w:szCs w:val="24"/>
        </w:rPr>
        <w:t>02 февраля</w:t>
      </w:r>
      <w:r w:rsidR="007E1C8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E1C82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9838DB">
        <w:rPr>
          <w:sz w:val="24"/>
          <w:szCs w:val="24"/>
        </w:rPr>
        <w:t xml:space="preserve">   №</w:t>
      </w:r>
      <w:r w:rsidR="00276C55">
        <w:rPr>
          <w:sz w:val="24"/>
          <w:szCs w:val="24"/>
        </w:rPr>
        <w:t xml:space="preserve"> </w:t>
      </w:r>
      <w:r w:rsidR="000A71B0">
        <w:rPr>
          <w:sz w:val="24"/>
          <w:szCs w:val="24"/>
        </w:rPr>
        <w:t>2/169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9034E" w:rsidRDefault="000B1336" w:rsidP="00590BC5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 w:rsidR="0099034E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Pr="00355A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 xml:space="preserve">Комплексного плана </w:t>
      </w:r>
      <w:r w:rsidR="00904FFB">
        <w:rPr>
          <w:rFonts w:ascii="Times New Roman" w:hAnsi="Times New Roman" w:cs="Times New Roman"/>
          <w:b w:val="0"/>
          <w:sz w:val="24"/>
          <w:szCs w:val="24"/>
        </w:rPr>
        <w:t>мероприятий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 xml:space="preserve">  по реализации</w:t>
      </w:r>
      <w:r w:rsidR="00990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034E" w:rsidRDefault="0099034E" w:rsidP="00590BC5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МО МР «Сыктывдинский» </w:t>
      </w:r>
    </w:p>
    <w:p w:rsidR="007E1C82" w:rsidRPr="007E1C82" w:rsidRDefault="007E1C82" w:rsidP="007E1C82">
      <w:pPr>
        <w:spacing w:line="288" w:lineRule="auto"/>
        <w:jc w:val="both"/>
        <w:rPr>
          <w:sz w:val="24"/>
          <w:szCs w:val="24"/>
        </w:rPr>
      </w:pPr>
      <w:r w:rsidRPr="007E1C82">
        <w:rPr>
          <w:sz w:val="24"/>
          <w:szCs w:val="24"/>
        </w:rPr>
        <w:t xml:space="preserve">«Развитие жилья и </w:t>
      </w:r>
      <w:proofErr w:type="spellStart"/>
      <w:r w:rsidRPr="007E1C82">
        <w:rPr>
          <w:sz w:val="24"/>
          <w:szCs w:val="24"/>
        </w:rPr>
        <w:t>жилищно</w:t>
      </w:r>
      <w:proofErr w:type="spellEnd"/>
      <w:r w:rsidRPr="007E1C82">
        <w:rPr>
          <w:sz w:val="24"/>
          <w:szCs w:val="24"/>
        </w:rPr>
        <w:t xml:space="preserve"> - коммунального </w:t>
      </w:r>
    </w:p>
    <w:p w:rsidR="007E1C82" w:rsidRPr="007E1C82" w:rsidRDefault="007E1C82" w:rsidP="007E1C82">
      <w:pPr>
        <w:spacing w:line="288" w:lineRule="auto"/>
        <w:jc w:val="both"/>
        <w:rPr>
          <w:sz w:val="24"/>
          <w:szCs w:val="24"/>
        </w:rPr>
      </w:pPr>
      <w:r w:rsidRPr="007E1C82">
        <w:rPr>
          <w:sz w:val="24"/>
          <w:szCs w:val="24"/>
        </w:rPr>
        <w:t xml:space="preserve">хозяйства на территории муниципального </w:t>
      </w:r>
    </w:p>
    <w:p w:rsidR="007E1C82" w:rsidRPr="007E1C82" w:rsidRDefault="007E1C82" w:rsidP="007E1C82">
      <w:pPr>
        <w:spacing w:line="288" w:lineRule="auto"/>
        <w:jc w:val="both"/>
        <w:rPr>
          <w:sz w:val="24"/>
          <w:szCs w:val="24"/>
        </w:rPr>
      </w:pPr>
      <w:r w:rsidRPr="007E1C82">
        <w:rPr>
          <w:sz w:val="24"/>
          <w:szCs w:val="24"/>
        </w:rPr>
        <w:t>образования муниципального района «Сыктывдинский»</w:t>
      </w:r>
    </w:p>
    <w:p w:rsidR="0083176F" w:rsidRPr="00F64907" w:rsidRDefault="007E1C82" w:rsidP="007E1C82">
      <w:pPr>
        <w:spacing w:line="288" w:lineRule="auto"/>
        <w:jc w:val="both"/>
        <w:rPr>
          <w:sz w:val="24"/>
          <w:szCs w:val="24"/>
        </w:rPr>
      </w:pPr>
      <w:r w:rsidRPr="007E1C82">
        <w:rPr>
          <w:sz w:val="24"/>
          <w:szCs w:val="24"/>
        </w:rPr>
        <w:t>на период до 2020 года»</w:t>
      </w:r>
    </w:p>
    <w:p w:rsidR="007E1C82" w:rsidRDefault="007E1C82" w:rsidP="00590BC5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1C82" w:rsidRPr="007E1C82" w:rsidRDefault="0099034E" w:rsidP="007E1C82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и выполнения показателей (индикаторов) муниципальной программы муниципального образования муниципального района "Сыктывдинский» </w:t>
      </w:r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>«Развитие ж</w:t>
      </w:r>
      <w:r w:rsidR="007E1C82">
        <w:rPr>
          <w:rFonts w:ascii="Times New Roman" w:hAnsi="Times New Roman" w:cs="Times New Roman"/>
          <w:b w:val="0"/>
          <w:sz w:val="24"/>
          <w:szCs w:val="24"/>
        </w:rPr>
        <w:t xml:space="preserve">илья и </w:t>
      </w:r>
      <w:proofErr w:type="spellStart"/>
      <w:r w:rsidR="007E1C82">
        <w:rPr>
          <w:rFonts w:ascii="Times New Roman" w:hAnsi="Times New Roman" w:cs="Times New Roman"/>
          <w:b w:val="0"/>
          <w:sz w:val="24"/>
          <w:szCs w:val="24"/>
        </w:rPr>
        <w:t>жилищно</w:t>
      </w:r>
      <w:proofErr w:type="spellEnd"/>
      <w:r w:rsidR="007E1C82">
        <w:rPr>
          <w:rFonts w:ascii="Times New Roman" w:hAnsi="Times New Roman" w:cs="Times New Roman"/>
          <w:b w:val="0"/>
          <w:sz w:val="24"/>
          <w:szCs w:val="24"/>
        </w:rPr>
        <w:t xml:space="preserve"> - коммунального </w:t>
      </w:r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 xml:space="preserve">хозяйства на территории муниципального </w:t>
      </w:r>
    </w:p>
    <w:p w:rsidR="0099034E" w:rsidRPr="00557D6A" w:rsidRDefault="007E1C82" w:rsidP="007E1C82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1C82">
        <w:rPr>
          <w:rFonts w:ascii="Times New Roman" w:hAnsi="Times New Roman" w:cs="Times New Roman"/>
          <w:b w:val="0"/>
          <w:sz w:val="24"/>
          <w:szCs w:val="24"/>
        </w:rPr>
        <w:t>образования 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района «Сыктывдинский»</w:t>
      </w:r>
      <w:r w:rsidR="007B6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1C82">
        <w:rPr>
          <w:rFonts w:ascii="Times New Roman" w:hAnsi="Times New Roman" w:cs="Times New Roman"/>
          <w:b w:val="0"/>
          <w:sz w:val="24"/>
          <w:szCs w:val="24"/>
        </w:rPr>
        <w:t>на период до 2020 года»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71B0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муниципального района «Сыктывдинский ПОСТАНОВЛЯЕТ</w:t>
      </w:r>
      <w:r w:rsidR="0099034E" w:rsidRPr="00557D6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614D0" w:rsidRPr="007E1C82" w:rsidRDefault="0099034E" w:rsidP="007E1C82">
      <w:pPr>
        <w:pStyle w:val="ConsPlusTitle"/>
        <w:numPr>
          <w:ilvl w:val="0"/>
          <w:numId w:val="3"/>
        </w:numPr>
        <w:spacing w:line="288" w:lineRule="auto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="007E1C82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программы муниципального образования муниципального района "Сыктывдинский" </w:t>
      </w:r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 xml:space="preserve">«Развитие жилья и </w:t>
      </w:r>
      <w:proofErr w:type="spellStart"/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>жилищно</w:t>
      </w:r>
      <w:proofErr w:type="spellEnd"/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 xml:space="preserve"> - коммунального хозяйства на территории муниципального образования муниципального района «</w:t>
      </w:r>
      <w:proofErr w:type="spellStart"/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gramStart"/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>»н</w:t>
      </w:r>
      <w:proofErr w:type="gramEnd"/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 xml:space="preserve"> период до 2020 года»</w:t>
      </w:r>
      <w:r w:rsidR="007B66A7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7E1C82" w:rsidRPr="007E1C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66A7">
        <w:rPr>
          <w:rFonts w:ascii="Times New Roman" w:hAnsi="Times New Roman" w:cs="Times New Roman"/>
          <w:b w:val="0"/>
          <w:sz w:val="24"/>
          <w:szCs w:val="24"/>
        </w:rPr>
        <w:t>(</w:t>
      </w:r>
      <w:r w:rsidR="0009485E" w:rsidRPr="007E1C82">
        <w:rPr>
          <w:rFonts w:ascii="Times New Roman" w:hAnsi="Times New Roman" w:cs="Times New Roman"/>
          <w:b w:val="0"/>
          <w:sz w:val="24"/>
          <w:szCs w:val="24"/>
        </w:rPr>
        <w:t xml:space="preserve">2015-2017 годы) </w:t>
      </w:r>
      <w:r w:rsidR="002614D0" w:rsidRPr="007E1C82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7E1C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7E1C82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7E1C82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2614D0" w:rsidRPr="002614D0" w:rsidRDefault="002614D0" w:rsidP="00590BC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8" w:history="1">
        <w:r w:rsidRPr="00590BC5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590BC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99034E" w:rsidRPr="00557D6A" w:rsidRDefault="0099034E" w:rsidP="00590BC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Назначить ответственным </w:t>
      </w:r>
      <w:r w:rsidR="00F268F2">
        <w:rPr>
          <w:rFonts w:ascii="Times New Roman" w:hAnsi="Times New Roman" w:cs="Times New Roman"/>
          <w:b w:val="0"/>
          <w:sz w:val="24"/>
          <w:szCs w:val="24"/>
        </w:rPr>
        <w:t>лицом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 за проведением контроля по выполнению мероприятий муниципальной программы </w:t>
      </w:r>
      <w:proofErr w:type="spellStart"/>
      <w:r w:rsidRPr="00557D6A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 Н.В., заместителя руководителя администрации муници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>пального района</w:t>
      </w:r>
      <w:r w:rsidR="00557D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76F" w:rsidRPr="00557D6A" w:rsidRDefault="009555BE" w:rsidP="00590BC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35B1" w:rsidRDefault="00BB35B1" w:rsidP="0083176F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9C219A" w:rsidRDefault="009C219A" w:rsidP="00831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 w:rsidR="00EF2E9C">
        <w:rPr>
          <w:sz w:val="24"/>
          <w:szCs w:val="24"/>
        </w:rPr>
        <w:t xml:space="preserve"> </w:t>
      </w:r>
    </w:p>
    <w:p w:rsidR="009C219A" w:rsidRDefault="0083176F" w:rsidP="00EF2E9C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EF2E9C">
        <w:rPr>
          <w:sz w:val="24"/>
          <w:szCs w:val="24"/>
        </w:rPr>
        <w:t xml:space="preserve">                   </w:t>
      </w:r>
      <w:r w:rsidR="009C219A">
        <w:rPr>
          <w:sz w:val="24"/>
          <w:szCs w:val="24"/>
        </w:rPr>
        <w:t xml:space="preserve">                            </w:t>
      </w:r>
      <w:proofErr w:type="spellStart"/>
      <w:r w:rsidR="009C219A">
        <w:rPr>
          <w:sz w:val="24"/>
          <w:szCs w:val="24"/>
        </w:rPr>
        <w:t>О.А.Лажанев</w:t>
      </w:r>
      <w:proofErr w:type="spellEnd"/>
    </w:p>
    <w:p w:rsidR="009C219A" w:rsidRDefault="009C219A" w:rsidP="00EF2E9C">
      <w:pPr>
        <w:jc w:val="both"/>
        <w:rPr>
          <w:b/>
          <w:sz w:val="24"/>
        </w:rPr>
      </w:pPr>
    </w:p>
    <w:p w:rsidR="00225095" w:rsidRPr="003B4902" w:rsidRDefault="00225095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25095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Pr="00722A2E" w:rsidRDefault="000A71B0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«02</w:t>
      </w:r>
      <w:r w:rsidR="00557D6A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="00F268F2">
        <w:rPr>
          <w:sz w:val="24"/>
          <w:szCs w:val="24"/>
        </w:rPr>
        <w:t xml:space="preserve"> </w:t>
      </w:r>
      <w:r w:rsidR="007E1C82">
        <w:rPr>
          <w:sz w:val="24"/>
          <w:szCs w:val="24"/>
        </w:rPr>
        <w:t>2015</w:t>
      </w:r>
      <w:r w:rsidR="00557D6A">
        <w:rPr>
          <w:sz w:val="24"/>
          <w:szCs w:val="24"/>
        </w:rPr>
        <w:t xml:space="preserve"> г. №</w:t>
      </w:r>
      <w:r>
        <w:rPr>
          <w:sz w:val="24"/>
          <w:szCs w:val="24"/>
        </w:rPr>
        <w:t>2/169</w:t>
      </w:r>
    </w:p>
    <w:p w:rsidR="00557D6A" w:rsidRPr="00722A2E" w:rsidRDefault="00557D6A" w:rsidP="00557D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4FFB" w:rsidRDefault="00904FFB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0" w:name="Par750"/>
      <w:bookmarkEnd w:id="0"/>
      <w:r>
        <w:rPr>
          <w:b/>
          <w:sz w:val="24"/>
          <w:szCs w:val="24"/>
        </w:rPr>
        <w:t>Комплексный план</w:t>
      </w:r>
    </w:p>
    <w:p w:rsidR="00557D6A" w:rsidRPr="00B170A5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22A2E">
        <w:rPr>
          <w:b/>
          <w:sz w:val="24"/>
          <w:szCs w:val="24"/>
        </w:rPr>
        <w:t xml:space="preserve"> мероприятий по реализации </w:t>
      </w:r>
      <w:r w:rsidRPr="00B170A5">
        <w:rPr>
          <w:b/>
          <w:sz w:val="24"/>
          <w:szCs w:val="24"/>
          <w:lang w:eastAsia="ru-RU"/>
        </w:rPr>
        <w:t xml:space="preserve">муниципальной программы  </w:t>
      </w:r>
      <w:r w:rsidRPr="00B170A5">
        <w:rPr>
          <w:b/>
          <w:sz w:val="24"/>
          <w:szCs w:val="24"/>
        </w:rPr>
        <w:t xml:space="preserve">муниципального образования </w:t>
      </w:r>
    </w:p>
    <w:p w:rsidR="00E21F53" w:rsidRPr="00E21F53" w:rsidRDefault="00557D6A" w:rsidP="00E21F5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0A5">
        <w:rPr>
          <w:b/>
          <w:sz w:val="24"/>
          <w:szCs w:val="24"/>
        </w:rPr>
        <w:t>муници</w:t>
      </w:r>
      <w:r>
        <w:rPr>
          <w:b/>
          <w:sz w:val="24"/>
          <w:szCs w:val="24"/>
        </w:rPr>
        <w:t xml:space="preserve">пального района «Сыктывдинский» </w:t>
      </w:r>
      <w:r w:rsidR="00E21F53" w:rsidRPr="00E21F53">
        <w:rPr>
          <w:b/>
          <w:sz w:val="24"/>
          <w:szCs w:val="24"/>
        </w:rPr>
        <w:t xml:space="preserve">«Развитие жилья и </w:t>
      </w:r>
      <w:proofErr w:type="spellStart"/>
      <w:r w:rsidR="00E21F53" w:rsidRPr="00E21F53">
        <w:rPr>
          <w:b/>
          <w:sz w:val="24"/>
          <w:szCs w:val="24"/>
        </w:rPr>
        <w:t>жилищно</w:t>
      </w:r>
      <w:proofErr w:type="spellEnd"/>
      <w:r w:rsidR="00E21F53" w:rsidRPr="00E21F53">
        <w:rPr>
          <w:b/>
          <w:sz w:val="24"/>
          <w:szCs w:val="24"/>
        </w:rPr>
        <w:t xml:space="preserve"> - коммунального </w:t>
      </w:r>
    </w:p>
    <w:p w:rsidR="00E21F53" w:rsidRPr="00E21F53" w:rsidRDefault="00E21F53" w:rsidP="00E21F5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21F53">
        <w:rPr>
          <w:b/>
          <w:sz w:val="24"/>
          <w:szCs w:val="24"/>
        </w:rPr>
        <w:t>хозяйств</w:t>
      </w:r>
      <w:r>
        <w:rPr>
          <w:b/>
          <w:sz w:val="24"/>
          <w:szCs w:val="24"/>
        </w:rPr>
        <w:t xml:space="preserve">а на территории муниципального </w:t>
      </w:r>
      <w:r w:rsidRPr="00E21F53">
        <w:rPr>
          <w:b/>
          <w:sz w:val="24"/>
          <w:szCs w:val="24"/>
        </w:rPr>
        <w:t>образования муниципального района «Сыктывдинский»</w:t>
      </w:r>
    </w:p>
    <w:p w:rsidR="00557D6A" w:rsidRPr="007523CA" w:rsidRDefault="00E21F53" w:rsidP="00E21F5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21F53">
        <w:rPr>
          <w:b/>
          <w:sz w:val="24"/>
          <w:szCs w:val="24"/>
        </w:rPr>
        <w:t>на период до 2020 года»</w:t>
      </w:r>
      <w:r>
        <w:rPr>
          <w:b/>
          <w:sz w:val="24"/>
          <w:szCs w:val="24"/>
        </w:rPr>
        <w:t xml:space="preserve"> </w:t>
      </w:r>
      <w:r w:rsidR="00904FFB">
        <w:rPr>
          <w:b/>
          <w:sz w:val="24"/>
          <w:szCs w:val="24"/>
        </w:rPr>
        <w:t>(2015-2017 годы)</w:t>
      </w:r>
    </w:p>
    <w:tbl>
      <w:tblPr>
        <w:tblW w:w="1618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709"/>
        <w:gridCol w:w="1275"/>
        <w:gridCol w:w="710"/>
        <w:gridCol w:w="2976"/>
        <w:gridCol w:w="709"/>
        <w:gridCol w:w="696"/>
        <w:gridCol w:w="593"/>
        <w:gridCol w:w="567"/>
        <w:gridCol w:w="567"/>
        <w:gridCol w:w="554"/>
        <w:gridCol w:w="13"/>
        <w:gridCol w:w="288"/>
        <w:gridCol w:w="283"/>
        <w:gridCol w:w="283"/>
        <w:gridCol w:w="284"/>
        <w:gridCol w:w="283"/>
        <w:gridCol w:w="284"/>
        <w:gridCol w:w="283"/>
        <w:gridCol w:w="289"/>
        <w:gridCol w:w="283"/>
        <w:gridCol w:w="284"/>
        <w:gridCol w:w="283"/>
        <w:gridCol w:w="284"/>
      </w:tblGrid>
      <w:tr w:rsidR="00557D6A" w:rsidRPr="00722A2E" w:rsidTr="00A248CE">
        <w:trPr>
          <w:trHeight w:val="176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Наименование ВЦП,   основного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мероприятия,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контрольного события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Статус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 w:rsidRPr="00590BC5">
              <w:t>Контрольн</w:t>
            </w:r>
            <w:proofErr w:type="gramStart"/>
            <w:r w:rsidRPr="00590BC5">
              <w:t>.с</w:t>
            </w:r>
            <w:proofErr w:type="gramEnd"/>
            <w:r w:rsidRPr="00590BC5">
              <w:t>обытия</w:t>
            </w:r>
            <w:proofErr w:type="spellEnd"/>
            <w:r w:rsidRPr="00590BC5">
              <w:t xml:space="preserve"> </w:t>
            </w:r>
            <w:hyperlink w:anchor="Par842" w:history="1">
              <w:r w:rsidRPr="00590BC5">
                <w:rPr>
                  <w:color w:val="0000FF"/>
                </w:rPr>
                <w:t>&lt;*&gt;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07D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</w:t>
            </w:r>
            <w:proofErr w:type="gramStart"/>
            <w:r w:rsidRPr="00590BC5">
              <w:t>.</w:t>
            </w:r>
            <w:proofErr w:type="gramEnd"/>
            <w:r w:rsidR="0045107D" w:rsidRPr="00590BC5">
              <w:t xml:space="preserve"> </w:t>
            </w:r>
            <w:proofErr w:type="spellStart"/>
            <w:proofErr w:type="gramStart"/>
            <w:r w:rsidR="0045107D" w:rsidRPr="00590BC5">
              <w:t>р</w:t>
            </w:r>
            <w:proofErr w:type="gramEnd"/>
            <w:r w:rsidR="0045107D" w:rsidRPr="00590BC5">
              <w:t>уко</w:t>
            </w:r>
            <w:proofErr w:type="spellEnd"/>
            <w:r w:rsidR="0045107D" w:rsidRPr="00590BC5">
              <w:t>-водитель</w:t>
            </w:r>
            <w:r w:rsidR="00557D6A" w:rsidRPr="00590BC5">
              <w:t xml:space="preserve">, </w:t>
            </w:r>
            <w:r w:rsidRPr="00590BC5">
              <w:t>ОМСУ</w:t>
            </w:r>
          </w:p>
          <w:p w:rsidR="00557D6A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(</w:t>
            </w:r>
            <w:proofErr w:type="spellStart"/>
            <w:r w:rsidRPr="00590BC5">
              <w:t>Ф.И.О.,</w:t>
            </w:r>
            <w:r w:rsidR="00557D6A" w:rsidRPr="00590BC5">
              <w:t>должность</w:t>
            </w:r>
            <w:proofErr w:type="spellEnd"/>
            <w:r w:rsidR="00557D6A" w:rsidRPr="00590BC5">
              <w:t>)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</w:t>
            </w:r>
            <w:r w:rsidR="003F1E1E" w:rsidRPr="00590BC5">
              <w:t>.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структурное под-разд.    ОМСУ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Ожидаемый  результат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Срок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начала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590BC5">
              <w:t>Срок  окон-я    (дата</w:t>
            </w:r>
            <w:proofErr w:type="gramEnd"/>
          </w:p>
          <w:p w:rsidR="00557D6A" w:rsidRPr="00590BC5" w:rsidRDefault="003F1E1E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590BC5">
              <w:t>Конт соб.</w:t>
            </w:r>
            <w:r w:rsidR="00557D6A" w:rsidRPr="00590BC5">
              <w:t>)</w:t>
            </w:r>
            <w:proofErr w:type="gramEnd"/>
          </w:p>
        </w:tc>
        <w:tc>
          <w:tcPr>
            <w:tcW w:w="22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Объем ресурсного обеспечения, тыс. руб.</w:t>
            </w:r>
          </w:p>
        </w:tc>
        <w:tc>
          <w:tcPr>
            <w:tcW w:w="34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График реализации (месяц/квартал)</w:t>
            </w:r>
          </w:p>
        </w:tc>
      </w:tr>
      <w:tr w:rsidR="00557D6A" w:rsidRPr="00722A2E" w:rsidTr="00A248CE">
        <w:trPr>
          <w:trHeight w:val="230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2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8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FB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2015,</w:t>
            </w:r>
          </w:p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квартал</w:t>
            </w:r>
          </w:p>
        </w:tc>
        <w:tc>
          <w:tcPr>
            <w:tcW w:w="1139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2016 квартал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2017 квартал</w:t>
            </w:r>
          </w:p>
        </w:tc>
      </w:tr>
      <w:tr w:rsidR="00557D6A" w:rsidRPr="00722A2E" w:rsidTr="00A248CE">
        <w:trPr>
          <w:trHeight w:val="25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 xml:space="preserve">Источник </w:t>
            </w:r>
            <w:proofErr w:type="spellStart"/>
            <w:r w:rsidRPr="00590BC5">
              <w:t>финан</w:t>
            </w:r>
            <w:proofErr w:type="spellEnd"/>
            <w:r w:rsidRPr="00590BC5">
              <w:t>-я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в том числе</w:t>
            </w:r>
          </w:p>
        </w:tc>
        <w:tc>
          <w:tcPr>
            <w:tcW w:w="113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</w:tr>
      <w:tr w:rsidR="00557D6A" w:rsidRPr="00722A2E" w:rsidTr="00A248CE">
        <w:trPr>
          <w:trHeight w:val="37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2016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2017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</w:tr>
      <w:tr w:rsidR="00557D6A" w:rsidRPr="00722A2E" w:rsidTr="00A248CE">
        <w:trPr>
          <w:tblHeader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8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11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12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15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17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19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24</w:t>
            </w:r>
          </w:p>
        </w:tc>
      </w:tr>
      <w:tr w:rsidR="00557D6A" w:rsidRPr="00722A2E" w:rsidTr="00A248CE">
        <w:trPr>
          <w:tblCellSpacing w:w="5" w:type="nil"/>
        </w:trPr>
        <w:tc>
          <w:tcPr>
            <w:tcW w:w="1618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895209" w:rsidRDefault="00557D6A" w:rsidP="0089520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590BC5">
              <w:rPr>
                <w:b/>
              </w:rPr>
              <w:t>Подпрограмма 1</w:t>
            </w:r>
            <w:r w:rsidRPr="000A71B0">
              <w:rPr>
                <w:b/>
                <w:sz w:val="24"/>
                <w:szCs w:val="24"/>
              </w:rPr>
              <w:t xml:space="preserve"> </w:t>
            </w:r>
            <w:r w:rsidR="00895209" w:rsidRPr="000A71B0">
              <w:rPr>
                <w:b/>
                <w:sz w:val="24"/>
                <w:szCs w:val="24"/>
              </w:rPr>
              <w:t>«Комплексное развитие коммунальной инфраструктуры в МО МР «Сыктывдинский»</w:t>
            </w:r>
          </w:p>
        </w:tc>
      </w:tr>
      <w:tr w:rsidR="003A14D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>
              <w:rPr>
                <w:b/>
              </w:rPr>
              <w:t>Основное мероприятие 1.1.</w:t>
            </w:r>
          </w:p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21F53">
              <w:t xml:space="preserve">Строительство, реконструкция и </w:t>
            </w:r>
            <w:proofErr w:type="spellStart"/>
            <w:r w:rsidRPr="00E21F53">
              <w:t>техперевооружение</w:t>
            </w:r>
            <w:proofErr w:type="spellEnd"/>
            <w:r w:rsidRPr="00E21F53">
              <w:t xml:space="preserve">  объектов коммунального хозяйства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E3E5D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E21F53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>
              <w:rPr>
                <w:b/>
              </w:rPr>
              <w:t>Основное мероприятие 1.2.</w:t>
            </w:r>
          </w:p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21F53">
              <w:t>Капитальный ремонт и ремонт объектов коммунального хозяйства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3A14D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01.12</w:t>
            </w:r>
            <w:r w:rsidRPr="00590BC5">
              <w:t>.201</w:t>
            </w:r>
            <w:r>
              <w:t>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Контрольное событие:</w:t>
            </w:r>
          </w:p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62959">
              <w:t xml:space="preserve">Заместитель </w:t>
            </w:r>
            <w:proofErr w:type="gramStart"/>
            <w:r w:rsidRPr="00762959">
              <w:t>руководи-теля</w:t>
            </w:r>
            <w:proofErr w:type="gramEnd"/>
            <w:r w:rsidRPr="00762959">
              <w:t xml:space="preserve"> АМР </w:t>
            </w:r>
            <w:proofErr w:type="spellStart"/>
            <w:r w:rsidRPr="00762959">
              <w:t>Долингер</w:t>
            </w:r>
            <w:proofErr w:type="spellEnd"/>
            <w:r w:rsidRPr="00762959">
              <w:t xml:space="preserve"> Н.В.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762959" w:rsidRPr="00722A2E" w:rsidTr="00A248CE">
        <w:trPr>
          <w:cantSplit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E21F53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2.1.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ремонт и ремонт объектов водоснабжения и водоотведения</w:t>
            </w:r>
          </w:p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E21F53" w:rsidRDefault="00762959" w:rsidP="00E21F53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b/>
              </w:rPr>
            </w:pPr>
            <w:r w:rsidRPr="00E21F53">
              <w:rPr>
                <w:b/>
              </w:rPr>
              <w:t>Основное мероприятие 2.2.</w:t>
            </w:r>
          </w:p>
          <w:p w:rsidR="00762959" w:rsidRPr="00590BC5" w:rsidRDefault="00762959" w:rsidP="003E3E5D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>
              <w:t xml:space="preserve">Строительство и реконструкция объектов </w:t>
            </w:r>
            <w:proofErr w:type="gramStart"/>
            <w:r>
              <w:t>водо-снабжения</w:t>
            </w:r>
            <w:proofErr w:type="gramEnd"/>
            <w:r>
              <w:t xml:space="preserve"> с </w:t>
            </w:r>
            <w:r>
              <w:lastRenderedPageBreak/>
              <w:t>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      </w:r>
            <w: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lastRenderedPageBreak/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E21F53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1F53">
              <w:rPr>
                <w:b/>
              </w:rPr>
              <w:t>Основное мероприятие 2.3.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и реконструкция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объектов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водоотведения и очистки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сточных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 с приобретением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российского оборудования и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материалов и использованием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инновационной продукции,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обеспечивающей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энергосбережение и повышение</w:t>
            </w:r>
          </w:p>
          <w:p w:rsidR="00762959" w:rsidRDefault="00762959" w:rsidP="00E21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энергетической эффективности</w:t>
            </w:r>
          </w:p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EB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762959">
              <w:t xml:space="preserve">Заместитель </w:t>
            </w:r>
            <w:proofErr w:type="gramStart"/>
            <w:r w:rsidRPr="00762959">
              <w:t>руководи-теля</w:t>
            </w:r>
            <w:proofErr w:type="gramEnd"/>
            <w:r w:rsidRPr="00762959">
              <w:t xml:space="preserve"> АМР </w:t>
            </w:r>
            <w:proofErr w:type="spellStart"/>
            <w:r w:rsidRPr="00762959">
              <w:t>Долингер</w:t>
            </w:r>
            <w:proofErr w:type="spellEnd"/>
            <w:r w:rsidRPr="00762959">
              <w:t xml:space="preserve"> Н.В.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</w:pPr>
            <w:r>
              <w:t>1 кв. 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</w:pPr>
            <w:r>
              <w:t>3 КВ 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РБ</w:t>
            </w:r>
            <w:proofErr w:type="gramStart"/>
            <w:r>
              <w:t>,М</w:t>
            </w:r>
            <w:proofErr w:type="gramEnd"/>
            <w:r>
              <w:t>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4210,5</w:t>
            </w:r>
          </w:p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106DD1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106DD1">
              <w:rPr>
                <w:b/>
              </w:rPr>
              <w:t>ероприятие 2.3.1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Реконструкция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канализационного коллектора в с. Зеленец (МР "Сыктывдинский")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2959" w:rsidRPr="00590BC5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1 кв. 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3 КВ 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РБ</w:t>
            </w:r>
            <w:proofErr w:type="gramStart"/>
            <w:r>
              <w:t>,М</w:t>
            </w:r>
            <w:proofErr w:type="gramEnd"/>
            <w:r>
              <w:t>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4210,5</w:t>
            </w:r>
          </w:p>
          <w:p w:rsidR="00762959" w:rsidRPr="00590BC5" w:rsidRDefault="00762959" w:rsidP="00106DD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106DD1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06DD1">
              <w:rPr>
                <w:b/>
              </w:rPr>
              <w:t>Основное мероприятие 2.4.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и реконструкция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объектов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водоснабжения и водоотведения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для обеспечения </w:t>
            </w:r>
            <w:proofErr w:type="gramStart"/>
            <w:r>
              <w:t>застраиваемых</w:t>
            </w:r>
            <w:proofErr w:type="gramEnd"/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территорий </w:t>
            </w:r>
            <w:proofErr w:type="gramStart"/>
            <w:r>
              <w:t>коммунальной</w:t>
            </w:r>
            <w:proofErr w:type="gramEnd"/>
          </w:p>
          <w:p w:rsidR="00762959" w:rsidRPr="00590BC5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инфраструктурой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106DD1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06DD1">
              <w:rPr>
                <w:b/>
              </w:rPr>
              <w:t>Основное мероприятие 2.5.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в строительстве и реконструкции              объектов водоотведения       и       очистки сточных вод с приобретением российского    оборудования    и материалов   и   использованием инновационной         продукции, обеспечивающей энергосбережение и повышение энергетической эффективности</w:t>
            </w:r>
          </w:p>
          <w:p w:rsidR="00762959" w:rsidRPr="00590BC5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 w:rsidP="003E3E5D">
            <w:pPr>
              <w:widowControl w:val="0"/>
              <w:autoSpaceDE w:val="0"/>
              <w:autoSpaceDN w:val="0"/>
              <w:adjustRightInd w:val="0"/>
            </w:pPr>
            <w:r>
              <w:t xml:space="preserve">1кв. </w:t>
            </w:r>
          </w:p>
          <w:p w:rsidR="00762959" w:rsidRPr="00590BC5" w:rsidRDefault="00762959" w:rsidP="003E3E5D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3E3E5D">
            <w:pPr>
              <w:widowControl w:val="0"/>
              <w:autoSpaceDE w:val="0"/>
              <w:autoSpaceDN w:val="0"/>
              <w:adjustRightInd w:val="0"/>
            </w:pPr>
            <w:r>
              <w:t>4 кв. 2016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РБ, 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5714,3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5714,3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AA2DD5" w:rsidRDefault="00762959" w:rsidP="003E3E5D">
            <w:r w:rsidRPr="00AA2DD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 w:rsidP="003E3E5D">
            <w:r w:rsidRPr="00AA2DD5">
              <w:t>-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106DD1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06DD1">
              <w:rPr>
                <w:b/>
              </w:rPr>
              <w:t>Мероприятие 2.5.1</w:t>
            </w:r>
          </w:p>
          <w:p w:rsidR="00762959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канализационных очистных сооружений в с. Слудка, в том числе ПИР (МР «Сыктывдинский»)</w:t>
            </w:r>
          </w:p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EB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 w:rsidP="003E3E5D">
            <w:pPr>
              <w:widowControl w:val="0"/>
              <w:autoSpaceDE w:val="0"/>
              <w:autoSpaceDN w:val="0"/>
              <w:adjustRightInd w:val="0"/>
            </w:pPr>
            <w:r>
              <w:t xml:space="preserve">1кв. </w:t>
            </w:r>
          </w:p>
          <w:p w:rsidR="00762959" w:rsidRPr="00590BC5" w:rsidRDefault="00762959" w:rsidP="003E3E5D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4 кв. 2016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РБ, 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C46B49" w:rsidRDefault="00762959" w:rsidP="00106D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5714,3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C46B49" w:rsidRDefault="00762959" w:rsidP="00106D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5714,3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BE0372" w:rsidRDefault="00762959" w:rsidP="003E3E5D">
            <w:r w:rsidRPr="00BE037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 w:rsidP="003E3E5D">
            <w:r w:rsidRPr="00BE037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BE0372" w:rsidRDefault="00762959" w:rsidP="003E3E5D">
            <w:r w:rsidRPr="00BE037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 w:rsidP="003E3E5D">
            <w:r w:rsidRPr="00BE037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BE0372" w:rsidRDefault="00762959" w:rsidP="003E3E5D">
            <w:r w:rsidRPr="00BE0372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106DD1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106DD1">
              <w:rPr>
                <w:b/>
              </w:rPr>
              <w:t>2.6.</w:t>
            </w:r>
          </w:p>
          <w:p w:rsidR="00762959" w:rsidRPr="001429C8" w:rsidRDefault="00762959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429C8"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F83DDC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31.12.2015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РБ</w:t>
            </w:r>
            <w:proofErr w:type="gramStart"/>
            <w:r w:rsidRPr="00067400">
              <w:t>,М</w:t>
            </w:r>
            <w:proofErr w:type="gramEnd"/>
            <w:r w:rsidRPr="00067400">
              <w:t>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7857,1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067400" w:rsidRDefault="00762959" w:rsidP="003E3E5D">
            <w:r w:rsidRPr="0006740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 w:rsidP="003E3E5D">
            <w:r w:rsidRPr="00067400">
              <w:t>-</w:t>
            </w:r>
          </w:p>
        </w:tc>
      </w:tr>
      <w:tr w:rsidR="0076295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106DD1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106DD1">
              <w:rPr>
                <w:b/>
              </w:rPr>
              <w:t>ероприятие 2.6.1.</w:t>
            </w:r>
          </w:p>
          <w:p w:rsidR="00762959" w:rsidRPr="001429C8" w:rsidRDefault="00762959" w:rsidP="00106D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429C8">
              <w:lastRenderedPageBreak/>
              <w:t xml:space="preserve">Реконструкция водопровода D=160MM ОТ ВК-1 ДО ТК-5 </w:t>
            </w:r>
            <w:proofErr w:type="spellStart"/>
            <w:r w:rsidRPr="001429C8">
              <w:t>с.п</w:t>
            </w:r>
            <w:proofErr w:type="spellEnd"/>
            <w:r w:rsidRPr="001429C8">
              <w:t xml:space="preserve">. Зеленец </w:t>
            </w:r>
            <w:proofErr w:type="spellStart"/>
            <w:r w:rsidRPr="001429C8">
              <w:t>Сыктывдинского</w:t>
            </w:r>
            <w:proofErr w:type="spellEnd"/>
            <w:r w:rsidRPr="001429C8">
              <w:t xml:space="preserve"> района РК</w:t>
            </w:r>
          </w:p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lastRenderedPageBreak/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76295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Управ</w:t>
            </w:r>
            <w:r>
              <w:lastRenderedPageBreak/>
              <w:t>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Default="00762959">
            <w:r w:rsidRPr="00D31E28">
              <w:lastRenderedPageBreak/>
              <w:t xml:space="preserve">улучшение качества </w:t>
            </w:r>
            <w:r w:rsidRPr="00D31E28">
              <w:lastRenderedPageBreak/>
              <w:t>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01.01.</w:t>
            </w:r>
            <w:r>
              <w:lastRenderedPageBreak/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31.12.</w:t>
            </w:r>
            <w:r>
              <w:lastRenderedPageBreak/>
              <w:t>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РБ</w:t>
            </w:r>
            <w:proofErr w:type="gramStart"/>
            <w:r>
              <w:t>,</w:t>
            </w:r>
            <w:r>
              <w:lastRenderedPageBreak/>
              <w:t>М</w:t>
            </w:r>
            <w:proofErr w:type="gramEnd"/>
            <w:r>
              <w:t>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6B49">
              <w:rPr>
                <w:color w:val="000000"/>
                <w:sz w:val="24"/>
                <w:szCs w:val="24"/>
              </w:rPr>
              <w:lastRenderedPageBreak/>
              <w:t>785</w:t>
            </w:r>
            <w:r w:rsidRPr="00C46B49">
              <w:rPr>
                <w:color w:val="000000"/>
                <w:sz w:val="24"/>
                <w:szCs w:val="24"/>
              </w:rPr>
              <w:lastRenderedPageBreak/>
              <w:t>7,1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lastRenderedPageBreak/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959" w:rsidRPr="00590BC5" w:rsidRDefault="00762959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1429C8" w:rsidRDefault="00450FC8" w:rsidP="001429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9C8">
              <w:rPr>
                <w:b/>
              </w:rPr>
              <w:t>Основное мероприятие 3.1.</w:t>
            </w:r>
          </w:p>
          <w:p w:rsidR="00450FC8" w:rsidRDefault="00450FC8" w:rsidP="001429C8">
            <w:pPr>
              <w:widowControl w:val="0"/>
              <w:autoSpaceDE w:val="0"/>
              <w:autoSpaceDN w:val="0"/>
              <w:adjustRightInd w:val="0"/>
            </w:pPr>
            <w:r>
              <w:t>Стимулирование успешных управляющих организаций</w:t>
            </w:r>
          </w:p>
          <w:p w:rsidR="00450FC8" w:rsidRDefault="00450FC8" w:rsidP="001429C8">
            <w:pPr>
              <w:widowControl w:val="0"/>
              <w:autoSpaceDE w:val="0"/>
              <w:autoSpaceDN w:val="0"/>
              <w:adjustRightInd w:val="0"/>
            </w:pPr>
          </w:p>
          <w:p w:rsidR="00450FC8" w:rsidRDefault="00450FC8" w:rsidP="001429C8">
            <w:pPr>
              <w:widowControl w:val="0"/>
              <w:autoSpaceDE w:val="0"/>
              <w:autoSpaceDN w:val="0"/>
              <w:adjustRightInd w:val="0"/>
            </w:pPr>
          </w:p>
          <w:p w:rsidR="00450FC8" w:rsidRDefault="00450FC8" w:rsidP="001429C8">
            <w:pPr>
              <w:widowControl w:val="0"/>
              <w:autoSpaceDE w:val="0"/>
              <w:autoSpaceDN w:val="0"/>
              <w:adjustRightInd w:val="0"/>
            </w:pPr>
          </w:p>
          <w:p w:rsidR="00450FC8" w:rsidRDefault="00450FC8" w:rsidP="001429C8">
            <w:pPr>
              <w:widowControl w:val="0"/>
              <w:autoSpaceDE w:val="0"/>
              <w:autoSpaceDN w:val="0"/>
              <w:adjustRightInd w:val="0"/>
            </w:pPr>
          </w:p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D31E28">
              <w:t>улучшение качества предоставления жилищно-коммунальных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1429C8" w:rsidRDefault="00450FC8" w:rsidP="001429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9C8">
              <w:rPr>
                <w:b/>
              </w:rPr>
              <w:t>Основное мероприятие 4.1.</w:t>
            </w:r>
          </w:p>
          <w:p w:rsidR="00450FC8" w:rsidRDefault="00450FC8" w:rsidP="001429C8">
            <w:pPr>
              <w:widowControl w:val="0"/>
              <w:autoSpaceDE w:val="0"/>
              <w:autoSpaceDN w:val="0"/>
              <w:adjustRightInd w:val="0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  <w:p w:rsidR="00450FC8" w:rsidRPr="00590BC5" w:rsidRDefault="00450FC8" w:rsidP="001429C8">
            <w:pPr>
              <w:widowControl w:val="0"/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3A14D9">
              <w:t>увеличение количества поставщиков, подтвердивших экономически обоснованные цены и  получивших субвенции на возмещение убытков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РБ</w:t>
            </w:r>
            <w:proofErr w:type="gramStart"/>
            <w:r>
              <w:t>,М</w:t>
            </w:r>
            <w:proofErr w:type="gramEnd"/>
            <w:r>
              <w:t>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3E3E5D" w:rsidRPr="00033D72" w:rsidTr="00A248CE">
        <w:trPr>
          <w:tblCellSpacing w:w="5" w:type="nil"/>
        </w:trPr>
        <w:tc>
          <w:tcPr>
            <w:tcW w:w="1618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5D" w:rsidRDefault="003E3E5D" w:rsidP="00450FC8">
            <w:pPr>
              <w:shd w:val="clear" w:color="auto" w:fill="FFFFFF"/>
              <w:spacing w:line="274" w:lineRule="exact"/>
              <w:ind w:right="58"/>
              <w:rPr>
                <w:b/>
                <w:bCs/>
              </w:rPr>
            </w:pPr>
          </w:p>
          <w:p w:rsidR="003E3E5D" w:rsidRPr="00895209" w:rsidRDefault="003E3E5D" w:rsidP="00895209">
            <w:pPr>
              <w:shd w:val="clear" w:color="auto" w:fill="FFFFFF"/>
              <w:spacing w:line="274" w:lineRule="exact"/>
              <w:ind w:left="67" w:right="58" w:firstLine="63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0BC5">
              <w:rPr>
                <w:b/>
                <w:bCs/>
              </w:rPr>
              <w:t xml:space="preserve">Подпрограмма 2 </w:t>
            </w:r>
            <w:r w:rsidRPr="00895209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«Энер</w:t>
            </w:r>
            <w:bookmarkStart w:id="1" w:name="_GoBack"/>
            <w:bookmarkEnd w:id="1"/>
            <w:r w:rsidRPr="00895209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госбережение и </w:t>
            </w:r>
            <w:r w:rsidRPr="0089520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895209">
              <w:rPr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95209">
              <w:rPr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в МО </w:t>
            </w:r>
            <w:r w:rsidRPr="00895209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МР «Сыктывдинский»</w:t>
            </w:r>
          </w:p>
        </w:tc>
      </w:tr>
      <w:tr w:rsidR="003A14D9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162EA9" w:rsidRDefault="003A14D9" w:rsidP="00162EA9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1.1.</w:t>
            </w:r>
          </w:p>
          <w:p w:rsidR="003A14D9" w:rsidRPr="00162EA9" w:rsidRDefault="003A14D9" w:rsidP="00162EA9">
            <w:pPr>
              <w:pStyle w:val="ConsPlusCell"/>
              <w:rPr>
                <w:rFonts w:ascii="Times New Roman" w:hAnsi="Times New Roman" w:cs="Times New Roman"/>
              </w:rPr>
            </w:pPr>
            <w:r w:rsidRPr="00162EA9">
              <w:rPr>
                <w:rFonts w:ascii="Times New Roman" w:hAnsi="Times New Roman" w:cs="Times New Roman"/>
              </w:rPr>
              <w:t>осуществление</w:t>
            </w:r>
          </w:p>
          <w:p w:rsidR="003A14D9" w:rsidRPr="00590BC5" w:rsidRDefault="003A14D9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162EA9">
              <w:rPr>
                <w:rFonts w:ascii="Times New Roman" w:hAnsi="Times New Roman" w:cs="Times New Roman"/>
              </w:rPr>
              <w:t>организационных,  нормативно-правовых,          экономических, научно-технических                  и технологических   мероприятий, обеспечивающих                 рост энергетической  эффективности эко</w:t>
            </w:r>
            <w:r>
              <w:rPr>
                <w:rFonts w:ascii="Times New Roman" w:hAnsi="Times New Roman" w:cs="Times New Roman"/>
              </w:rPr>
              <w:t>номики и бюджетной сферы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4C11AA" w:rsidRDefault="003A14D9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экономия энергетических 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D9" w:rsidRPr="00590BC5" w:rsidRDefault="003A14D9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162EA9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2EA9">
              <w:rPr>
                <w:b/>
              </w:rPr>
              <w:lastRenderedPageBreak/>
              <w:t>Основное мероприятие 1.2</w:t>
            </w:r>
            <w:r>
              <w:rPr>
                <w:b/>
              </w:rPr>
              <w:t>.</w:t>
            </w:r>
          </w:p>
          <w:p w:rsidR="00450FC8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внедрение энергосберегающих технологий, оборудования и материалов в бюджетной сфере</w:t>
            </w:r>
          </w:p>
          <w:p w:rsidR="00450FC8" w:rsidRDefault="00450FC8" w:rsidP="00162EA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</w:pPr>
          </w:p>
          <w:p w:rsidR="00450FC8" w:rsidRDefault="00450FC8" w:rsidP="00162EA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</w:pPr>
          </w:p>
          <w:p w:rsidR="00450FC8" w:rsidRDefault="00450FC8" w:rsidP="00162EA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</w:pPr>
          </w:p>
          <w:p w:rsidR="00450FC8" w:rsidRDefault="00450FC8" w:rsidP="00162EA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</w:pPr>
          </w:p>
          <w:p w:rsidR="00450FC8" w:rsidRDefault="00450FC8" w:rsidP="00162EA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</w:pPr>
          </w:p>
          <w:p w:rsidR="00450FC8" w:rsidRPr="00590BC5" w:rsidRDefault="00450FC8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r w:rsidRPr="00590BC5">
              <w:lastRenderedPageBreak/>
              <w:t xml:space="preserve">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Управ</w:t>
            </w:r>
            <w:r>
              <w:lastRenderedPageBreak/>
              <w:t>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lastRenderedPageBreak/>
              <w:t xml:space="preserve">экономия энергетических </w:t>
            </w:r>
            <w:r w:rsidRPr="004C11AA">
              <w:rPr>
                <w:sz w:val="24"/>
                <w:szCs w:val="24"/>
              </w:rPr>
              <w:lastRenderedPageBreak/>
              <w:t>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01.01.</w:t>
            </w:r>
            <w:r w:rsidRPr="00590BC5">
              <w:lastRenderedPageBreak/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31.12.</w:t>
            </w:r>
            <w:r w:rsidRPr="00590BC5">
              <w:lastRenderedPageBreak/>
              <w:t>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lastRenderedPageBreak/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  <w:r w:rsidRPr="00590BC5">
              <w:t>,</w:t>
            </w:r>
            <w:r w:rsidRPr="00590BC5">
              <w:lastRenderedPageBreak/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250</w:t>
            </w:r>
            <w:r w:rsidRPr="00590BC5">
              <w:t>,</w:t>
            </w:r>
            <w:r w:rsidRPr="00590BC5">
              <w:lastRenderedPageBreak/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62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250,</w:t>
            </w:r>
            <w:r w:rsidRPr="00590BC5">
              <w:lastRenderedPageBreak/>
              <w:t>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162EA9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rPr>
                <w:b/>
              </w:rPr>
            </w:pPr>
            <w:r w:rsidRPr="00162EA9">
              <w:rPr>
                <w:b/>
              </w:rPr>
              <w:t>Основное мероприятие 1.3</w:t>
            </w:r>
          </w:p>
          <w:p w:rsidR="00450FC8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</w:pPr>
            <w:r>
              <w:t>уменьшение                удельного потребления       энергетических ресурсов          на          единицу выпускаемой      продукции      в реальном секторе экономики;</w:t>
            </w:r>
          </w:p>
          <w:p w:rsidR="00450FC8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</w:pPr>
          </w:p>
          <w:p w:rsidR="00450FC8" w:rsidRPr="00590BC5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экономия энергетических 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162EA9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rPr>
                <w:b/>
              </w:rPr>
            </w:pPr>
            <w:r w:rsidRPr="00162EA9">
              <w:rPr>
                <w:b/>
              </w:rPr>
              <w:t>Основное мероприятие 1.4.</w:t>
            </w:r>
          </w:p>
          <w:p w:rsidR="00450FC8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</w:pPr>
            <w:r>
              <w:t>снижение потерь в электр</w:t>
            </w:r>
            <w:proofErr w:type="gramStart"/>
            <w:r>
              <w:t>о-</w:t>
            </w:r>
            <w:proofErr w:type="gramEnd"/>
            <w:r>
              <w:t xml:space="preserve"> и теплосетях,   а   также   в   сетях водоснабжения</w:t>
            </w:r>
          </w:p>
          <w:p w:rsidR="00450FC8" w:rsidRPr="00590BC5" w:rsidRDefault="00450FC8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экономия энергетических 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162EA9" w:rsidRDefault="00450FC8" w:rsidP="00162EA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b/>
                <w:bCs/>
              </w:rPr>
            </w:pPr>
            <w:r w:rsidRPr="00162EA9">
              <w:rPr>
                <w:b/>
                <w:bCs/>
              </w:rPr>
              <w:t>Основное мероприятие 1.5.</w:t>
            </w:r>
          </w:p>
          <w:p w:rsidR="00450FC8" w:rsidRPr="00162EA9" w:rsidRDefault="00450FC8" w:rsidP="00162EA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2EA9">
              <w:rPr>
                <w:bCs/>
              </w:rPr>
              <w:t>нормирование  и  установление обоснованных                лимитов потребления       энергетических ресурсов;</w:t>
            </w:r>
          </w:p>
          <w:p w:rsidR="00450FC8" w:rsidRPr="00A248CE" w:rsidRDefault="00450FC8" w:rsidP="00A248C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экономия энергетических 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76ECA" w:rsidRDefault="00450FC8" w:rsidP="00162EA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48CE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>мероприятие 2.1.</w:t>
            </w:r>
          </w:p>
          <w:p w:rsidR="00450FC8" w:rsidRPr="00162EA9" w:rsidRDefault="00450FC8" w:rsidP="00162EA9">
            <w:pPr>
              <w:pStyle w:val="ConsPlusCell"/>
              <w:rPr>
                <w:rFonts w:ascii="Times New Roman" w:hAnsi="Times New Roman" w:cs="Times New Roman"/>
              </w:rPr>
            </w:pPr>
            <w:r w:rsidRPr="00162EA9">
              <w:rPr>
                <w:rFonts w:ascii="Times New Roman" w:hAnsi="Times New Roman" w:cs="Times New Roman"/>
              </w:rPr>
              <w:t>расширение                  практики применения</w:t>
            </w:r>
          </w:p>
          <w:p w:rsidR="00450FC8" w:rsidRPr="00162EA9" w:rsidRDefault="00450FC8" w:rsidP="00162EA9">
            <w:pPr>
              <w:pStyle w:val="ConsPlusCell"/>
              <w:rPr>
                <w:rFonts w:ascii="Times New Roman" w:hAnsi="Times New Roman" w:cs="Times New Roman"/>
              </w:rPr>
            </w:pPr>
            <w:r w:rsidRPr="00162EA9">
              <w:rPr>
                <w:rFonts w:ascii="Times New Roman" w:hAnsi="Times New Roman" w:cs="Times New Roman"/>
              </w:rPr>
              <w:t>энергосберегающих технологий при                       модернизации, реконструкции  и  капитальном ремонте основных фондов</w:t>
            </w:r>
          </w:p>
          <w:p w:rsidR="00450FC8" w:rsidRPr="00162EA9" w:rsidRDefault="00450FC8" w:rsidP="00162E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590BC5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экономия энергетических 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A248CE" w:rsidRDefault="00450FC8" w:rsidP="00A248C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48CE">
              <w:rPr>
                <w:rFonts w:ascii="Times New Roman" w:hAnsi="Times New Roman" w:cs="Times New Roman"/>
                <w:b/>
              </w:rPr>
              <w:t>Основное мероприятие 2.2.</w:t>
            </w:r>
          </w:p>
          <w:p w:rsidR="00450FC8" w:rsidRDefault="00450FC8" w:rsidP="00A248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Default="00450FC8" w:rsidP="00F76ECA">
            <w:pPr>
              <w:pStyle w:val="ConsPlusCell"/>
              <w:rPr>
                <w:rFonts w:ascii="Times New Roman" w:hAnsi="Times New Roman" w:cs="Times New Roman"/>
              </w:rPr>
            </w:pPr>
            <w:r w:rsidRPr="00162EA9">
              <w:rPr>
                <w:rFonts w:ascii="Times New Roman" w:hAnsi="Times New Roman" w:cs="Times New Roman"/>
              </w:rPr>
              <w:t xml:space="preserve">создание условий для развития рынка </w:t>
            </w:r>
            <w:proofErr w:type="spellStart"/>
            <w:r w:rsidRPr="00162EA9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162EA9">
              <w:rPr>
                <w:rFonts w:ascii="Times New Roman" w:hAnsi="Times New Roman" w:cs="Times New Roman"/>
              </w:rPr>
              <w:t xml:space="preserve"> услуг и энергетических обследований на территории муниципального района.</w:t>
            </w:r>
          </w:p>
          <w:p w:rsidR="00450FC8" w:rsidRPr="00FE2524" w:rsidRDefault="00450FC8" w:rsidP="00557D6A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76ECA" w:rsidRDefault="00450FC8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76ECA">
              <w:t xml:space="preserve">Заместитель руководи-теля АМР </w:t>
            </w:r>
            <w:proofErr w:type="spellStart"/>
            <w:r w:rsidRPr="00F76ECA">
              <w:t>Долингер</w:t>
            </w:r>
            <w:proofErr w:type="spellEnd"/>
            <w:r w:rsidRPr="00F76ECA">
              <w:t xml:space="preserve"> Н.</w:t>
            </w:r>
            <w:proofErr w:type="gramStart"/>
            <w:r w:rsidRPr="00F76EC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76ECA" w:rsidRDefault="00450FC8" w:rsidP="00C176D5">
            <w:pPr>
              <w:rPr>
                <w:sz w:val="24"/>
                <w:szCs w:val="24"/>
              </w:rPr>
            </w:pPr>
            <w:r w:rsidRPr="00F76ECA">
              <w:rPr>
                <w:sz w:val="24"/>
                <w:szCs w:val="24"/>
              </w:rPr>
              <w:t>экономия энергетических 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76ECA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F76ECA">
              <w:t>01.03.2015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76ECA" w:rsidRDefault="00450FC8" w:rsidP="00557D6A">
            <w:pPr>
              <w:widowControl w:val="0"/>
              <w:autoSpaceDE w:val="0"/>
              <w:autoSpaceDN w:val="0"/>
              <w:adjustRightInd w:val="0"/>
            </w:pPr>
            <w:r w:rsidRPr="00F76ECA">
              <w:t>10.09.2015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E2524" w:rsidRDefault="00450FC8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50FC8" w:rsidRPr="00722A2E" w:rsidTr="00A248CE">
        <w:trPr>
          <w:trHeight w:val="156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A248CE" w:rsidRDefault="00450FC8" w:rsidP="00A248C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A248CE">
              <w:rPr>
                <w:rFonts w:ascii="Times New Roman" w:hAnsi="Times New Roman" w:cs="Times New Roman"/>
                <w:b/>
              </w:rPr>
              <w:t>2.3.</w:t>
            </w:r>
          </w:p>
          <w:p w:rsidR="00450FC8" w:rsidRPr="00A248CE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162EA9">
              <w:rPr>
                <w:rFonts w:ascii="Times New Roman" w:hAnsi="Times New Roman" w:cs="Times New Roman"/>
              </w:rPr>
              <w:t>создание условий для привлечения инвестиций в целях внедрения энергосберегающих техно</w:t>
            </w:r>
            <w:r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76EC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экономия энергетических 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A248CE" w:rsidRDefault="00450FC8" w:rsidP="00A248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A248CE">
              <w:rPr>
                <w:b/>
                <w:color w:val="333333"/>
              </w:rPr>
              <w:t>Основное мероприятие 3.1.</w:t>
            </w:r>
          </w:p>
          <w:p w:rsidR="00450FC8" w:rsidRPr="00A248CE" w:rsidRDefault="00450FC8" w:rsidP="00A248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A248CE">
              <w:rPr>
                <w:color w:val="333333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  <w:p w:rsidR="00450FC8" w:rsidRPr="00A248CE" w:rsidRDefault="00450FC8" w:rsidP="00A248CE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  <w:p w:rsidR="00450FC8" w:rsidRPr="00A248CE" w:rsidRDefault="00450FC8" w:rsidP="00A248CE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  <w:p w:rsidR="00450FC8" w:rsidRPr="00590BC5" w:rsidRDefault="00450FC8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76EC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F6F8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экономия энергетических ресурсов от внедрения энергосберегающих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4 кв.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1618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A248CE" w:rsidRDefault="00450FC8" w:rsidP="00A248CE">
            <w:pPr>
              <w:shd w:val="clear" w:color="auto" w:fill="FFFFFF"/>
              <w:spacing w:line="274" w:lineRule="exact"/>
              <w:ind w:firstLine="23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</w:rPr>
              <w:t>Подпрограмма 3  «</w:t>
            </w:r>
            <w:r w:rsidRPr="00A248CE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«Переселения граждан из аварийного и ветхого жилья, </w:t>
            </w:r>
            <w:r w:rsidRPr="00A248CE">
              <w:rPr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проживающих на территории </w:t>
            </w:r>
            <w:r w:rsidRPr="00A248CE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МО МР «</w:t>
            </w:r>
            <w:proofErr w:type="spellStart"/>
            <w:r w:rsidRPr="00A248CE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Сыктывдиинский</w:t>
            </w:r>
            <w:proofErr w:type="spellEnd"/>
            <w:r w:rsidRPr="00A248CE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  <w:p w:rsidR="00450FC8" w:rsidRPr="00590BC5" w:rsidRDefault="00450FC8" w:rsidP="00A248C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>мероприятие</w:t>
            </w:r>
            <w:proofErr w:type="gramStart"/>
            <w:r w:rsidRPr="00033F0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033F0B">
              <w:rPr>
                <w:rFonts w:ascii="Times New Roman" w:hAnsi="Times New Roman" w:cs="Times New Roman"/>
                <w:b/>
              </w:rPr>
              <w:t>.1</w:t>
            </w:r>
          </w:p>
          <w:p w:rsidR="00450FC8" w:rsidRPr="00A833FA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  <w:r w:rsidRPr="00A833FA">
              <w:rPr>
                <w:rFonts w:ascii="Times New Roman" w:hAnsi="Times New Roman" w:cs="Times New Roman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  <w:p w:rsidR="00450FC8" w:rsidRPr="00A833FA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A833FA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A833FA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A833FA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  <w:r w:rsidRPr="00A833FA">
              <w:rPr>
                <w:rFonts w:ascii="Times New Roman" w:hAnsi="Times New Roman" w:cs="Times New Roman"/>
              </w:rPr>
              <w:tab/>
            </w:r>
          </w:p>
          <w:p w:rsidR="00450FC8" w:rsidRPr="00590BC5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  <w:r w:rsidRPr="00A833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</w:t>
            </w:r>
            <w:r>
              <w:lastRenderedPageBreak/>
              <w:t>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lastRenderedPageBreak/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A83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pacing w:val="-4"/>
                <w:sz w:val="24"/>
                <w:szCs w:val="24"/>
              </w:rPr>
              <w:t>36080,272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A83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pacing w:val="-4"/>
                <w:sz w:val="24"/>
                <w:szCs w:val="24"/>
              </w:rPr>
              <w:t>26852,553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A83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pacing w:val="-6"/>
                <w:sz w:val="24"/>
                <w:szCs w:val="24"/>
              </w:rPr>
              <w:t>14382,564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F0B">
              <w:rPr>
                <w:b/>
              </w:rPr>
              <w:t>мероприятие 1.1.1</w:t>
            </w:r>
          </w:p>
          <w:p w:rsidR="00450FC8" w:rsidRDefault="00450FC8" w:rsidP="00A833FA">
            <w:pPr>
              <w:autoSpaceDE w:val="0"/>
              <w:autoSpaceDN w:val="0"/>
              <w:adjustRightInd w:val="0"/>
              <w:jc w:val="both"/>
            </w:pPr>
            <w:r>
              <w:t>Долевое участие в строительстве 24-квартирного дома в с.Выльгорт</w:t>
            </w:r>
          </w:p>
          <w:p w:rsidR="00450FC8" w:rsidRPr="00590BC5" w:rsidRDefault="00450FC8" w:rsidP="00A833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FE3B72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 кв. 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A833F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gramStart"/>
            <w:r>
              <w:t>З</w:t>
            </w:r>
            <w:proofErr w:type="gramEnd"/>
            <w:r>
              <w:t xml:space="preserve"> кв. 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jc w:val="center"/>
            </w:pPr>
            <w:r w:rsidRPr="00A833FA">
              <w:t>36080,272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jc w:val="center"/>
            </w:pPr>
            <w:r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jc w:val="center"/>
            </w:pPr>
            <w:r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F0B">
              <w:rPr>
                <w:b/>
              </w:rPr>
              <w:t>мероприятие 1.1.2</w:t>
            </w:r>
          </w:p>
          <w:p w:rsidR="00450FC8" w:rsidRPr="00590BC5" w:rsidRDefault="00450FC8" w:rsidP="00B4343C">
            <w:pPr>
              <w:autoSpaceDE w:val="0"/>
              <w:autoSpaceDN w:val="0"/>
              <w:adjustRightInd w:val="0"/>
              <w:jc w:val="both"/>
            </w:pPr>
            <w:r>
              <w:t>Долевое участие в строительстве 12-ти квартирного дома в с.Выльгорт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FE3B72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31.12.2016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833FA">
              <w:t>26852,553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F0B">
              <w:rPr>
                <w:b/>
              </w:rPr>
              <w:t>мероприятие 1.1.3</w:t>
            </w:r>
          </w:p>
          <w:p w:rsidR="00450FC8" w:rsidRDefault="00450FC8" w:rsidP="00A833FA">
            <w:pPr>
              <w:autoSpaceDE w:val="0"/>
              <w:autoSpaceDN w:val="0"/>
              <w:adjustRightInd w:val="0"/>
              <w:jc w:val="both"/>
            </w:pPr>
            <w:r>
              <w:t xml:space="preserve">Долевое участие в строительстве 8-ми квартирного дома 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</w:p>
          <w:p w:rsidR="00450FC8" w:rsidRPr="00590BC5" w:rsidRDefault="00450FC8" w:rsidP="00B434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FE3B72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1 кв. 2016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 кв.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833FA">
              <w:t>14382,564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A833F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Х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F0B">
              <w:rPr>
                <w:b/>
              </w:rPr>
              <w:t>Основное мероприятие 2.1.</w:t>
            </w:r>
          </w:p>
          <w:p w:rsidR="00450FC8" w:rsidRPr="00590BC5" w:rsidRDefault="00450FC8" w:rsidP="00A833FA">
            <w:pPr>
              <w:autoSpaceDE w:val="0"/>
              <w:autoSpaceDN w:val="0"/>
              <w:adjustRightInd w:val="0"/>
              <w:jc w:val="both"/>
            </w:pPr>
            <w:r>
              <w:t>Снос освободившегося аварийного жилищного фонда</w:t>
            </w:r>
            <w: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FE3B72">
              <w:t>Управление капитального строи</w:t>
            </w:r>
            <w:r w:rsidRPr="00FE3B72">
              <w:lastRenderedPageBreak/>
              <w:t>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lastRenderedPageBreak/>
              <w:t xml:space="preserve">Сокращение аварийного жилищного фонда и количества граждан, проживающих в аварийных </w:t>
            </w:r>
            <w:r w:rsidRPr="004C11AA">
              <w:rPr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2,3 квартал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>мероприятие 2.1.1.</w:t>
            </w:r>
          </w:p>
          <w:p w:rsidR="00450FC8" w:rsidRPr="00A833FA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A833FA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  <w:r w:rsidRPr="00A833FA">
              <w:rPr>
                <w:rFonts w:ascii="Times New Roman" w:hAnsi="Times New Roman" w:cs="Times New Roman"/>
              </w:rPr>
              <w:t xml:space="preserve">Снос многоквартирного жилого дома в с.Выльгорт, </w:t>
            </w:r>
            <w:proofErr w:type="spellStart"/>
            <w:r w:rsidRPr="00A833FA">
              <w:rPr>
                <w:rFonts w:ascii="Times New Roman" w:hAnsi="Times New Roman" w:cs="Times New Roman"/>
              </w:rPr>
              <w:t>ул</w:t>
            </w:r>
            <w:proofErr w:type="gramStart"/>
            <w:r w:rsidRPr="00A833FA">
              <w:rPr>
                <w:rFonts w:ascii="Times New Roman" w:hAnsi="Times New Roman" w:cs="Times New Roman"/>
              </w:rPr>
              <w:t>.Р</w:t>
            </w:r>
            <w:proofErr w:type="gramEnd"/>
            <w:r w:rsidRPr="00A833FA">
              <w:rPr>
                <w:rFonts w:ascii="Times New Roman" w:hAnsi="Times New Roman" w:cs="Times New Roman"/>
              </w:rPr>
              <w:t>абочая</w:t>
            </w:r>
            <w:proofErr w:type="spellEnd"/>
            <w:r w:rsidRPr="00A833FA">
              <w:rPr>
                <w:rFonts w:ascii="Times New Roman" w:hAnsi="Times New Roman" w:cs="Times New Roman"/>
              </w:rPr>
              <w:t>, д.10</w:t>
            </w:r>
          </w:p>
          <w:p w:rsidR="00450FC8" w:rsidRPr="00590BC5" w:rsidRDefault="00450FC8" w:rsidP="00A833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FE3B72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pStyle w:val="af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Pr="00033F0B">
              <w:rPr>
                <w:b/>
                <w:sz w:val="20"/>
                <w:szCs w:val="20"/>
              </w:rPr>
              <w:t>2.1.2.</w:t>
            </w:r>
          </w:p>
          <w:p w:rsidR="00450FC8" w:rsidRPr="00590BC5" w:rsidRDefault="00450FC8" w:rsidP="00033F0B">
            <w:pPr>
              <w:pStyle w:val="af"/>
              <w:snapToGrid w:val="0"/>
              <w:jc w:val="both"/>
              <w:rPr>
                <w:sz w:val="20"/>
                <w:szCs w:val="20"/>
              </w:rPr>
            </w:pPr>
            <w:r w:rsidRPr="00A833FA">
              <w:rPr>
                <w:sz w:val="20"/>
                <w:szCs w:val="20"/>
              </w:rPr>
              <w:t>Снос многоквартирного жилого дома</w:t>
            </w:r>
            <w:r>
              <w:rPr>
                <w:sz w:val="20"/>
                <w:szCs w:val="20"/>
              </w:rPr>
              <w:t xml:space="preserve"> в с.Выльгорт,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 Д.17</w:t>
            </w:r>
            <w:r w:rsidRPr="00A833FA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7745A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pStyle w:val="af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Pr="00033F0B">
              <w:rPr>
                <w:b/>
                <w:sz w:val="20"/>
                <w:szCs w:val="20"/>
              </w:rPr>
              <w:t>2.1.3.</w:t>
            </w:r>
          </w:p>
          <w:p w:rsidR="00450FC8" w:rsidRDefault="00450FC8" w:rsidP="00033F0B">
            <w:pPr>
              <w:pStyle w:val="af"/>
              <w:snapToGrid w:val="0"/>
              <w:jc w:val="both"/>
              <w:rPr>
                <w:sz w:val="20"/>
                <w:szCs w:val="20"/>
              </w:rPr>
            </w:pPr>
            <w:r w:rsidRPr="00A833FA">
              <w:rPr>
                <w:sz w:val="20"/>
                <w:szCs w:val="20"/>
              </w:rPr>
              <w:t xml:space="preserve">Снос многоквартирного жилого дома в </w:t>
            </w:r>
            <w:proofErr w:type="spellStart"/>
            <w:r w:rsidRPr="00A833FA">
              <w:rPr>
                <w:sz w:val="20"/>
                <w:szCs w:val="20"/>
              </w:rPr>
              <w:t>с</w:t>
            </w:r>
            <w:proofErr w:type="gramStart"/>
            <w:r w:rsidRPr="00A833FA">
              <w:rPr>
                <w:sz w:val="20"/>
                <w:szCs w:val="20"/>
              </w:rPr>
              <w:t>.П</w:t>
            </w:r>
            <w:proofErr w:type="gramEnd"/>
            <w:r w:rsidRPr="00A833FA">
              <w:rPr>
                <w:sz w:val="20"/>
                <w:szCs w:val="20"/>
              </w:rPr>
              <w:t>ажга</w:t>
            </w:r>
            <w:proofErr w:type="spellEnd"/>
            <w:r w:rsidRPr="00A833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п.Гарьинский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д.З</w:t>
            </w:r>
            <w:proofErr w:type="spellEnd"/>
          </w:p>
          <w:p w:rsidR="00450FC8" w:rsidRDefault="00450FC8" w:rsidP="00033F0B">
            <w:pPr>
              <w:pStyle w:val="af"/>
              <w:snapToGrid w:val="0"/>
              <w:jc w:val="both"/>
              <w:rPr>
                <w:sz w:val="20"/>
                <w:szCs w:val="20"/>
              </w:rPr>
            </w:pPr>
          </w:p>
          <w:p w:rsidR="00450FC8" w:rsidRPr="00590BC5" w:rsidRDefault="00450FC8" w:rsidP="00033F0B">
            <w:pPr>
              <w:pStyle w:val="a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7745A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A833FA">
            <w:pPr>
              <w:pStyle w:val="af"/>
              <w:snapToGrid w:val="0"/>
              <w:jc w:val="both"/>
              <w:rPr>
                <w:b/>
                <w:sz w:val="20"/>
                <w:szCs w:val="20"/>
              </w:rPr>
            </w:pPr>
            <w:r w:rsidRPr="00033F0B">
              <w:rPr>
                <w:b/>
                <w:sz w:val="20"/>
                <w:szCs w:val="20"/>
              </w:rPr>
              <w:t>мероприятие 2.1.4.</w:t>
            </w:r>
          </w:p>
          <w:p w:rsidR="00450FC8" w:rsidRPr="00590BC5" w:rsidRDefault="00450FC8" w:rsidP="00033F0B">
            <w:pPr>
              <w:pStyle w:val="af"/>
              <w:snapToGrid w:val="0"/>
              <w:jc w:val="both"/>
              <w:rPr>
                <w:sz w:val="20"/>
                <w:szCs w:val="20"/>
              </w:rPr>
            </w:pPr>
            <w:r w:rsidRPr="00A833FA">
              <w:rPr>
                <w:sz w:val="20"/>
                <w:szCs w:val="20"/>
              </w:rPr>
              <w:t xml:space="preserve">Снос многоквартирного жилого дома в </w:t>
            </w:r>
            <w:proofErr w:type="spellStart"/>
            <w:r w:rsidRPr="00A833FA">
              <w:rPr>
                <w:sz w:val="20"/>
                <w:szCs w:val="20"/>
              </w:rPr>
              <w:t>с</w:t>
            </w:r>
            <w:proofErr w:type="gramStart"/>
            <w:r w:rsidRPr="00A833FA">
              <w:rPr>
                <w:sz w:val="20"/>
                <w:szCs w:val="20"/>
              </w:rPr>
              <w:t>.П</w:t>
            </w:r>
            <w:proofErr w:type="gramEnd"/>
            <w:r w:rsidRPr="00A833FA">
              <w:rPr>
                <w:sz w:val="20"/>
                <w:szCs w:val="20"/>
              </w:rPr>
              <w:t>ажга</w:t>
            </w:r>
            <w:proofErr w:type="spellEnd"/>
            <w:r w:rsidRPr="00A833FA">
              <w:rPr>
                <w:sz w:val="20"/>
                <w:szCs w:val="20"/>
              </w:rPr>
              <w:t xml:space="preserve">, </w:t>
            </w:r>
            <w:proofErr w:type="spellStart"/>
            <w:r w:rsidRPr="00A833FA">
              <w:rPr>
                <w:sz w:val="20"/>
                <w:szCs w:val="20"/>
              </w:rPr>
              <w:t>п.Га</w:t>
            </w:r>
            <w:r>
              <w:rPr>
                <w:sz w:val="20"/>
                <w:szCs w:val="20"/>
              </w:rPr>
              <w:t>рьинский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>, д. 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7745A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033F0B">
            <w:pPr>
              <w:pStyle w:val="af"/>
              <w:snapToGrid w:val="0"/>
              <w:jc w:val="both"/>
              <w:rPr>
                <w:b/>
                <w:sz w:val="20"/>
                <w:szCs w:val="20"/>
              </w:rPr>
            </w:pPr>
            <w:r w:rsidRPr="00033F0B">
              <w:rPr>
                <w:b/>
                <w:sz w:val="20"/>
                <w:szCs w:val="20"/>
              </w:rPr>
              <w:t>мероприятие  2.1.5.</w:t>
            </w:r>
          </w:p>
          <w:p w:rsidR="00450FC8" w:rsidRPr="00590BC5" w:rsidRDefault="00450FC8" w:rsidP="00033F0B">
            <w:pPr>
              <w:pStyle w:val="af"/>
              <w:snapToGrid w:val="0"/>
              <w:jc w:val="both"/>
              <w:rPr>
                <w:sz w:val="20"/>
                <w:szCs w:val="20"/>
              </w:rPr>
            </w:pPr>
            <w:r w:rsidRPr="00033F0B">
              <w:rPr>
                <w:sz w:val="20"/>
                <w:szCs w:val="20"/>
              </w:rPr>
              <w:t xml:space="preserve">Снос многоквартирного жилого дома в </w:t>
            </w:r>
            <w:proofErr w:type="spellStart"/>
            <w:r w:rsidRPr="00033F0B">
              <w:rPr>
                <w:sz w:val="20"/>
                <w:szCs w:val="20"/>
              </w:rPr>
              <w:t>с</w:t>
            </w:r>
            <w:proofErr w:type="gramStart"/>
            <w:r w:rsidRPr="00033F0B">
              <w:rPr>
                <w:sz w:val="20"/>
                <w:szCs w:val="20"/>
              </w:rPr>
              <w:t>.П</w:t>
            </w:r>
            <w:proofErr w:type="gramEnd"/>
            <w:r w:rsidRPr="00033F0B">
              <w:rPr>
                <w:sz w:val="20"/>
                <w:szCs w:val="20"/>
              </w:rPr>
              <w:t>ажга</w:t>
            </w:r>
            <w:proofErr w:type="spellEnd"/>
            <w:r w:rsidRPr="00033F0B">
              <w:rPr>
                <w:sz w:val="20"/>
                <w:szCs w:val="20"/>
              </w:rPr>
              <w:t xml:space="preserve">, </w:t>
            </w:r>
            <w:proofErr w:type="spellStart"/>
            <w:r w:rsidRPr="00033F0B">
              <w:rPr>
                <w:sz w:val="20"/>
                <w:szCs w:val="20"/>
              </w:rPr>
              <w:t>п.Г</w:t>
            </w:r>
            <w:r>
              <w:rPr>
                <w:sz w:val="20"/>
                <w:szCs w:val="20"/>
              </w:rPr>
              <w:t>арьинский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>, д.20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7745A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176D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033F0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2.2.1.6.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50FC8" w:rsidRPr="00033F0B" w:rsidRDefault="00450FC8" w:rsidP="00033F0B">
            <w:pPr>
              <w:pStyle w:val="ConsPlusCell"/>
              <w:rPr>
                <w:rFonts w:ascii="Times New Roman" w:hAnsi="Times New Roman" w:cs="Times New Roman"/>
              </w:rPr>
            </w:pPr>
            <w:r w:rsidRPr="00033F0B">
              <w:rPr>
                <w:rFonts w:ascii="Times New Roman" w:hAnsi="Times New Roman" w:cs="Times New Roman"/>
              </w:rPr>
              <w:t xml:space="preserve">Снос многоквартирного жилого дома в </w:t>
            </w:r>
            <w:proofErr w:type="spellStart"/>
            <w:r w:rsidRPr="00033F0B">
              <w:rPr>
                <w:rFonts w:ascii="Times New Roman" w:hAnsi="Times New Roman" w:cs="Times New Roman"/>
              </w:rPr>
              <w:t>с</w:t>
            </w:r>
            <w:proofErr w:type="gramStart"/>
            <w:r w:rsidRPr="00033F0B">
              <w:rPr>
                <w:rFonts w:ascii="Times New Roman" w:hAnsi="Times New Roman" w:cs="Times New Roman"/>
              </w:rPr>
              <w:t>.П</w:t>
            </w:r>
            <w:proofErr w:type="gramEnd"/>
            <w:r w:rsidRPr="00033F0B">
              <w:rPr>
                <w:rFonts w:ascii="Times New Roman" w:hAnsi="Times New Roman" w:cs="Times New Roman"/>
              </w:rPr>
              <w:t>ажга</w:t>
            </w:r>
            <w:proofErr w:type="spellEnd"/>
            <w:r w:rsidRPr="00033F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F0B">
              <w:rPr>
                <w:rFonts w:ascii="Times New Roman" w:hAnsi="Times New Roman" w:cs="Times New Roman"/>
              </w:rPr>
              <w:t>п.Гарьинский</w:t>
            </w:r>
            <w:proofErr w:type="spellEnd"/>
            <w:r w:rsidRPr="00033F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F0B">
              <w:rPr>
                <w:rFonts w:ascii="Times New Roman" w:hAnsi="Times New Roman" w:cs="Times New Roman"/>
              </w:rPr>
              <w:t>ул</w:t>
            </w:r>
            <w:proofErr w:type="spellEnd"/>
            <w:r w:rsidRPr="00033F0B">
              <w:rPr>
                <w:rFonts w:ascii="Times New Roman" w:hAnsi="Times New Roman" w:cs="Times New Roman"/>
              </w:rPr>
              <w:t xml:space="preserve"> .Набережная, д.219</w:t>
            </w:r>
          </w:p>
          <w:p w:rsidR="00450FC8" w:rsidRPr="00590BC5" w:rsidRDefault="00450FC8" w:rsidP="00033F0B">
            <w:pPr>
              <w:pStyle w:val="ConsPlusCell"/>
              <w:rPr>
                <w:rFonts w:ascii="Times New Roman" w:hAnsi="Times New Roman" w:cs="Times New Roman"/>
              </w:rPr>
            </w:pPr>
            <w:r w:rsidRPr="00033F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E44C1D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C040E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033F0B" w:rsidRDefault="00450FC8" w:rsidP="00033F0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F0B">
              <w:rPr>
                <w:rFonts w:ascii="Times New Roman" w:hAnsi="Times New Roman" w:cs="Times New Roman"/>
                <w:b/>
              </w:rPr>
              <w:t>мероприятие 2.1.7.</w:t>
            </w:r>
          </w:p>
          <w:p w:rsidR="00450FC8" w:rsidRPr="00033F0B" w:rsidRDefault="00450FC8" w:rsidP="00033F0B">
            <w:pPr>
              <w:pStyle w:val="ConsPlusCell"/>
              <w:rPr>
                <w:rFonts w:ascii="Times New Roman" w:hAnsi="Times New Roman" w:cs="Times New Roman"/>
              </w:rPr>
            </w:pPr>
            <w:r w:rsidRPr="00033F0B">
              <w:rPr>
                <w:rFonts w:ascii="Times New Roman" w:hAnsi="Times New Roman" w:cs="Times New Roman"/>
              </w:rPr>
              <w:t>Снос многоквартирного жилого дома в с.Выльгорт, ул.Д.Каликовой, д.200</w:t>
            </w:r>
          </w:p>
          <w:p w:rsidR="00450FC8" w:rsidRPr="00033F0B" w:rsidRDefault="00450FC8" w:rsidP="00033F0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590BC5" w:rsidRDefault="00450FC8" w:rsidP="00033F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E44C1D">
              <w:t>Управление капитального строительства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C176D5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F268F2" w:rsidRDefault="00450FC8" w:rsidP="00033F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1618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 xml:space="preserve">Подпрограмма 4 </w:t>
            </w:r>
            <w:r w:rsidRPr="00033F0B">
              <w:rPr>
                <w:rFonts w:ascii="Times New Roman" w:hAnsi="Times New Roman" w:cs="Times New Roman"/>
                <w:b/>
              </w:rPr>
              <w:t>«Устойчивое развитие сельских территорий МО МР «Сыктывдинский»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E78F2" w:rsidRDefault="00450FC8" w:rsidP="00033F0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E78F2">
              <w:rPr>
                <w:rFonts w:ascii="Times New Roman" w:hAnsi="Times New Roman" w:cs="Times New Roman"/>
                <w:b/>
              </w:rPr>
              <w:t>1.1</w:t>
            </w:r>
          </w:p>
          <w:p w:rsidR="00450FC8" w:rsidRPr="00033F0B" w:rsidRDefault="00450FC8" w:rsidP="00033F0B">
            <w:pPr>
              <w:pStyle w:val="ConsPlusCell"/>
              <w:rPr>
                <w:rFonts w:ascii="Times New Roman" w:hAnsi="Times New Roman" w:cs="Times New Roman"/>
              </w:rPr>
            </w:pPr>
            <w:r w:rsidRPr="00033F0B">
              <w:rPr>
                <w:rFonts w:ascii="Times New Roman" w:hAnsi="Times New Roman" w:cs="Times New Roman"/>
              </w:rPr>
              <w:t>Подготовка           ежемесячных отчетов       в       Министерство сельского хозяйства</w:t>
            </w:r>
          </w:p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450FC8">
              <w:t xml:space="preserve">Заместитель руководи-теля АМР </w:t>
            </w:r>
            <w:proofErr w:type="spellStart"/>
            <w:r w:rsidRPr="00450FC8">
              <w:t>Долингер</w:t>
            </w:r>
            <w:proofErr w:type="spellEnd"/>
            <w:r w:rsidRPr="00450FC8">
              <w:t xml:space="preserve"> Н.</w:t>
            </w:r>
            <w:proofErr w:type="gramStart"/>
            <w:r w:rsidRPr="00450FC8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 w:rsidP="00450FC8">
            <w:r w:rsidRPr="00673549">
              <w:t xml:space="preserve">Управление </w:t>
            </w:r>
            <w:r>
              <w:t>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4D7627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Увеличить количество газифицированных  жилых домов (квартир) сетевым газом в сельской местности за период реализации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 кв. 2016-2017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jc w:val="center"/>
            </w:pPr>
            <w: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1.2.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Формирование   документов   на аукцион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590BC5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lastRenderedPageBreak/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386D27">
              <w:lastRenderedPageBreak/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4D7627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450FC8">
              <w:rPr>
                <w:sz w:val="24"/>
                <w:szCs w:val="24"/>
              </w:rPr>
              <w:t xml:space="preserve">Увеличить количество газифицированных  жилых домов (квартир) сетевым </w:t>
            </w:r>
            <w:r w:rsidRPr="00450FC8">
              <w:rPr>
                <w:sz w:val="24"/>
                <w:szCs w:val="24"/>
              </w:rPr>
              <w:lastRenderedPageBreak/>
              <w:t>газом в сельской местности за период реализации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jc w:val="center"/>
            </w:pPr>
            <w: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C176D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1.3</w:t>
            </w:r>
            <w:r w:rsidRPr="006E78F2">
              <w:rPr>
                <w:rFonts w:ascii="Times New Roman" w:hAnsi="Times New Roman" w:cs="Times New Roman"/>
              </w:rPr>
              <w:t>.</w:t>
            </w:r>
          </w:p>
          <w:p w:rsidR="00450FC8" w:rsidRPr="006E78F2" w:rsidRDefault="00450FC8" w:rsidP="00C176D5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Строительство газопроводов к индивидуальным жилым домам</w:t>
            </w:r>
          </w:p>
          <w:p w:rsidR="00450FC8" w:rsidRPr="006E78F2" w:rsidRDefault="00450FC8" w:rsidP="00C176D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663DBF">
              <w:t xml:space="preserve">Заместитель руководи-теля АМР </w:t>
            </w:r>
            <w:proofErr w:type="spellStart"/>
            <w:r w:rsidRPr="00663DBF">
              <w:t>Долингер</w:t>
            </w:r>
            <w:proofErr w:type="spellEnd"/>
            <w:r w:rsidRPr="00663DBF">
              <w:t xml:space="preserve"> Н.</w:t>
            </w:r>
            <w:proofErr w:type="gramStart"/>
            <w:r w:rsidRPr="00663DBF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386D27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50FC8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 w:rsidRPr="00450FC8">
              <w:rPr>
                <w:sz w:val="24"/>
                <w:szCs w:val="24"/>
              </w:rPr>
              <w:t>Увеличить количество газифицированных  жилых домов (квартир) сетевым газом в сельской местности за период реализации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705C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705C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31.12.2016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3705C6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 w:rsidRPr="003705C6">
              <w:rPr>
                <w:sz w:val="24"/>
                <w:szCs w:val="24"/>
              </w:rPr>
              <w:t>РБ</w:t>
            </w:r>
            <w:proofErr w:type="gramStart"/>
            <w:r w:rsidRPr="003705C6">
              <w:rPr>
                <w:sz w:val="24"/>
                <w:szCs w:val="24"/>
              </w:rPr>
              <w:t>,М</w:t>
            </w:r>
            <w:proofErr w:type="gramEnd"/>
            <w:r w:rsidRPr="003705C6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370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05C6">
              <w:rPr>
                <w:color w:val="000000"/>
                <w:sz w:val="24"/>
                <w:szCs w:val="24"/>
              </w:rPr>
              <w:t>7902,9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370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05C6">
              <w:rPr>
                <w:color w:val="000000"/>
                <w:sz w:val="24"/>
                <w:szCs w:val="24"/>
              </w:rPr>
              <w:t>5014,0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EB1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мероприятие 1.3.1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Газоснабжение индивидуальных жилых домов в с. Палевицы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386D27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4D7627">
            <w:pPr>
              <w:rPr>
                <w:sz w:val="24"/>
                <w:szCs w:val="24"/>
              </w:rPr>
            </w:pPr>
            <w:r w:rsidRPr="004C11AA">
              <w:rPr>
                <w:sz w:val="24"/>
                <w:szCs w:val="24"/>
              </w:rPr>
              <w:t>Увеличить количество газифицированных  жилых домов (квартир) сетевым газом в сельской местности за период реализации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31.12.2016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87217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 w:rsidRPr="003705C6">
              <w:rPr>
                <w:sz w:val="24"/>
                <w:szCs w:val="24"/>
              </w:rPr>
              <w:t>РБ</w:t>
            </w:r>
            <w:proofErr w:type="gramStart"/>
            <w:r w:rsidRPr="003705C6">
              <w:rPr>
                <w:sz w:val="24"/>
                <w:szCs w:val="24"/>
              </w:rPr>
              <w:t>,М</w:t>
            </w:r>
            <w:proofErr w:type="gramEnd"/>
            <w:r w:rsidRPr="003705C6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8721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05C6">
              <w:rPr>
                <w:color w:val="000000"/>
                <w:sz w:val="24"/>
                <w:szCs w:val="24"/>
              </w:rPr>
              <w:t>5014,0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8721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05C6">
              <w:rPr>
                <w:color w:val="000000"/>
                <w:sz w:val="24"/>
                <w:szCs w:val="24"/>
              </w:rPr>
              <w:t>5014,0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705C6">
              <w:rPr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мероприятие 1.3.2.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 xml:space="preserve">Газоснабжение индивидуальных жилых домов по </w:t>
            </w:r>
            <w:proofErr w:type="spellStart"/>
            <w:r w:rsidRPr="006E78F2">
              <w:rPr>
                <w:rFonts w:ascii="Times New Roman" w:hAnsi="Times New Roman" w:cs="Times New Roman"/>
              </w:rPr>
              <w:t>ул</w:t>
            </w:r>
            <w:proofErr w:type="gramStart"/>
            <w:r w:rsidRPr="006E78F2">
              <w:rPr>
                <w:rFonts w:ascii="Times New Roman" w:hAnsi="Times New Roman" w:cs="Times New Roman"/>
              </w:rPr>
              <w:t>.Р</w:t>
            </w:r>
            <w:proofErr w:type="gramEnd"/>
            <w:r w:rsidRPr="006E78F2">
              <w:rPr>
                <w:rFonts w:ascii="Times New Roman" w:hAnsi="Times New Roman" w:cs="Times New Roman"/>
              </w:rPr>
              <w:t>одниковая</w:t>
            </w:r>
            <w:proofErr w:type="spellEnd"/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 xml:space="preserve">, с. Выльгорт, проезды 1,2,3,4,5; </w:t>
            </w:r>
            <w:proofErr w:type="spellStart"/>
            <w:r w:rsidRPr="006E78F2">
              <w:rPr>
                <w:rFonts w:ascii="Times New Roman" w:hAnsi="Times New Roman" w:cs="Times New Roman"/>
              </w:rPr>
              <w:t>О.Мальцевой</w:t>
            </w:r>
            <w:proofErr w:type="spellEnd"/>
            <w:r w:rsidRPr="006E78F2">
              <w:rPr>
                <w:rFonts w:ascii="Times New Roman" w:hAnsi="Times New Roman" w:cs="Times New Roman"/>
              </w:rPr>
              <w:t>, 16-а, 28-6. Наружный газопровод.</w:t>
            </w:r>
          </w:p>
          <w:p w:rsidR="00450FC8" w:rsidRPr="00590BC5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386D27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C11AA" w:rsidRDefault="00450FC8" w:rsidP="004D7627">
            <w:pPr>
              <w:rPr>
                <w:sz w:val="24"/>
                <w:szCs w:val="24"/>
              </w:rPr>
            </w:pPr>
            <w:r w:rsidRPr="004D7627">
              <w:rPr>
                <w:sz w:val="24"/>
                <w:szCs w:val="24"/>
              </w:rPr>
              <w:t>Увеличить количество газифицированных  жилых домов (квартир) сетевым газом в сельской местности за период реализации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705C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87217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 w:rsidRPr="003705C6">
              <w:rPr>
                <w:sz w:val="24"/>
                <w:szCs w:val="24"/>
              </w:rPr>
              <w:t>РБ, 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87217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 w:rsidRPr="003705C6">
              <w:rPr>
                <w:sz w:val="24"/>
                <w:szCs w:val="24"/>
              </w:rPr>
              <w:t>2888,9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87217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705C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3705C6" w:rsidRDefault="00450FC8" w:rsidP="001D2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мероприятие 1.3.3.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Газоснабжение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индивидуальных жилых домов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с. Выльгорт, Дав-3, ул.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Солнечная,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проезд 2. д.№ 1.9,13.4;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проезд 3, д.№ 2,4,8,10;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проезд 4,</w:t>
            </w:r>
          </w:p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 xml:space="preserve">д.№1,2,4,5,7,8,9,10,11,14,15; </w:t>
            </w:r>
            <w:proofErr w:type="spellStart"/>
            <w:r w:rsidRPr="006E78F2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6E78F2">
              <w:rPr>
                <w:rFonts w:ascii="Times New Roman" w:hAnsi="Times New Roman" w:cs="Times New Roman"/>
              </w:rPr>
              <w:t>.В</w:t>
            </w:r>
            <w:proofErr w:type="gramEnd"/>
            <w:r w:rsidRPr="006E78F2">
              <w:rPr>
                <w:rFonts w:ascii="Times New Roman" w:hAnsi="Times New Roman" w:cs="Times New Roman"/>
              </w:rPr>
              <w:t>авилина</w:t>
            </w:r>
            <w:proofErr w:type="spellEnd"/>
            <w:r w:rsidRPr="006E78F2">
              <w:rPr>
                <w:rFonts w:ascii="Times New Roman" w:hAnsi="Times New Roman" w:cs="Times New Roman"/>
              </w:rPr>
              <w:t xml:space="preserve"> д.27; </w:t>
            </w:r>
            <w:proofErr w:type="spellStart"/>
            <w:r w:rsidRPr="006E78F2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6E78F2">
              <w:rPr>
                <w:rFonts w:ascii="Times New Roman" w:hAnsi="Times New Roman" w:cs="Times New Roman"/>
              </w:rPr>
              <w:t xml:space="preserve"> д.73,74. Наружный газопровод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386D27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4D7627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 w:rsidRPr="004D7627">
              <w:rPr>
                <w:sz w:val="24"/>
                <w:szCs w:val="24"/>
              </w:rPr>
              <w:t>Увеличить количество газифицированных  жилых домов (квартир) сетевым газом в сельской местности за период реализации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мероприятие 1.3.4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Газоснабжение с.Часово</w:t>
            </w:r>
          </w:p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5091F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D7627">
              <w:t>Увеличить количество газифицированных  жилых домов (квартир) сетевым газом в сельской местности за период реализации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мероприятие 1.4.1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Техническое обслуживание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газопроводов</w:t>
            </w:r>
          </w:p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5091F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75E3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Обеспечение промышленной безопасности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63DBF">
              <w:rPr>
                <w:rFonts w:ascii="Times New Roman" w:hAnsi="Times New Roman" w:cs="Times New Roman"/>
                <w:b/>
              </w:rPr>
              <w:t>мероприятие 1.4.2.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Страхование газопроводов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5091F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450FC8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450FC8">
              <w:rPr>
                <w:rFonts w:ascii="Times New Roman" w:hAnsi="Times New Roman" w:cs="Times New Roman"/>
              </w:rPr>
              <w:t>Обеспечение промышленной безопасности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63DBF">
              <w:rPr>
                <w:rFonts w:ascii="Times New Roman" w:hAnsi="Times New Roman" w:cs="Times New Roman"/>
                <w:b/>
              </w:rPr>
              <w:t xml:space="preserve">мероприятие 1.4.3. </w:t>
            </w:r>
            <w:r w:rsidRPr="006E78F2">
              <w:rPr>
                <w:rFonts w:ascii="Times New Roman" w:hAnsi="Times New Roman" w:cs="Times New Roman"/>
              </w:rPr>
              <w:t>Диагностирование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газопроводов</w:t>
            </w:r>
          </w:p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5091F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450FC8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450FC8">
              <w:rPr>
                <w:rFonts w:ascii="Times New Roman" w:hAnsi="Times New Roman" w:cs="Times New Roman"/>
              </w:rPr>
              <w:t>Обеспечение промышленной безопасности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C46B49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мероприятие 1.4.4.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Проведение кадастровых работ</w:t>
            </w:r>
          </w:p>
          <w:p w:rsidR="00450FC8" w:rsidRPr="006E78F2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t>на газопроводы</w:t>
            </w:r>
          </w:p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75091F">
              <w:t>Управление ЖКХ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 муниципальную собственность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B0A4F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B0A4F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A4F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B0A4F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A4F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B0A4F" w:rsidRDefault="00450FC8" w:rsidP="003B75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A4F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63DBF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3DBF">
              <w:rPr>
                <w:rFonts w:ascii="Times New Roman" w:hAnsi="Times New Roman" w:cs="Times New Roman"/>
                <w:b/>
              </w:rPr>
              <w:t>2.1.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8F2">
              <w:rPr>
                <w:rFonts w:ascii="Times New Roman" w:hAnsi="Times New Roman" w:cs="Times New Roman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</w:t>
            </w:r>
            <w:r>
              <w:rPr>
                <w:rFonts w:ascii="Times New Roman" w:hAnsi="Times New Roman" w:cs="Times New Roman"/>
              </w:rPr>
              <w:t>роительстве (приобретении) жилья</w:t>
            </w:r>
            <w:r w:rsidRPr="006E78F2">
              <w:rPr>
                <w:rFonts w:ascii="Times New Roman" w:hAnsi="Times New Roman" w:cs="Times New Roman"/>
              </w:rPr>
              <w:tab/>
            </w:r>
          </w:p>
          <w:p w:rsidR="00450FC8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  <w:r w:rsidRPr="006E78F2">
              <w:rPr>
                <w:rFonts w:ascii="Times New Roman" w:hAnsi="Times New Roman" w:cs="Times New Roman"/>
              </w:rPr>
              <w:lastRenderedPageBreak/>
              <w:tab/>
            </w:r>
          </w:p>
          <w:p w:rsidR="00450FC8" w:rsidRPr="00590BC5" w:rsidRDefault="00450FC8" w:rsidP="006E78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>
              <w:t>Отдел экономического развития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033F0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450FC8">
              <w:rPr>
                <w:rFonts w:ascii="Times New Roman" w:hAnsi="Times New Roman" w:cs="Times New Roman"/>
              </w:rPr>
              <w:t xml:space="preserve">Предоставление и 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</w:t>
            </w:r>
            <w:r w:rsidRPr="00450FC8">
              <w:rPr>
                <w:rFonts w:ascii="Times New Roman" w:hAnsi="Times New Roman" w:cs="Times New Roman"/>
              </w:rPr>
              <w:lastRenderedPageBreak/>
              <w:t>молодых семей и молодых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 кв.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 w:rsidP="006E78F2">
            <w:pPr>
              <w:pStyle w:val="af"/>
              <w:snapToGrid w:val="0"/>
              <w:jc w:val="both"/>
              <w:rPr>
                <w:bCs/>
                <w:sz w:val="20"/>
                <w:szCs w:val="20"/>
              </w:rPr>
            </w:pPr>
            <w:r w:rsidRPr="00663DBF">
              <w:rPr>
                <w:b/>
                <w:bCs/>
                <w:sz w:val="20"/>
                <w:szCs w:val="20"/>
              </w:rPr>
              <w:t>мероприятие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3DBF">
              <w:rPr>
                <w:b/>
                <w:bCs/>
                <w:sz w:val="20"/>
                <w:szCs w:val="20"/>
              </w:rPr>
              <w:t>2.1.1.</w:t>
            </w:r>
          </w:p>
          <w:p w:rsidR="00450FC8" w:rsidRPr="00663DBF" w:rsidRDefault="00450FC8" w:rsidP="006E78F2">
            <w:pPr>
              <w:pStyle w:val="af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6E78F2">
              <w:rPr>
                <w:bCs/>
                <w:sz w:val="20"/>
                <w:szCs w:val="20"/>
              </w:rPr>
              <w:t xml:space="preserve">Организация  информационно -      </w:t>
            </w:r>
          </w:p>
          <w:p w:rsidR="00450FC8" w:rsidRPr="00590BC5" w:rsidRDefault="00450FC8" w:rsidP="00C176D5">
            <w:pPr>
              <w:pStyle w:val="af"/>
              <w:snapToGrid w:val="0"/>
              <w:jc w:val="both"/>
              <w:rPr>
                <w:bCs/>
                <w:sz w:val="20"/>
                <w:szCs w:val="20"/>
              </w:rPr>
            </w:pPr>
            <w:r w:rsidRPr="006E78F2">
              <w:rPr>
                <w:bCs/>
                <w:sz w:val="20"/>
                <w:szCs w:val="20"/>
              </w:rPr>
              <w:t>разъяснительной и консультативной работы с молодыми семьями</w:t>
            </w:r>
            <w:r w:rsidRPr="006E78F2">
              <w:rPr>
                <w:bCs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76EC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ED0AD2">
              <w:t>Отдел экономического развития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76ECA">
              <w:t>Предоставление и 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 w:rsidP="00663DBF">
            <w:pPr>
              <w:pStyle w:val="af"/>
              <w:snapToGrid w:val="0"/>
              <w:rPr>
                <w:sz w:val="20"/>
                <w:szCs w:val="20"/>
              </w:rPr>
            </w:pPr>
            <w:r w:rsidRPr="00663DBF">
              <w:rPr>
                <w:b/>
                <w:sz w:val="20"/>
                <w:szCs w:val="20"/>
              </w:rPr>
              <w:t>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3DBF">
              <w:rPr>
                <w:b/>
                <w:sz w:val="20"/>
                <w:szCs w:val="20"/>
              </w:rPr>
              <w:t>2.1.2</w:t>
            </w:r>
            <w:r>
              <w:rPr>
                <w:sz w:val="20"/>
                <w:szCs w:val="20"/>
              </w:rPr>
              <w:t>.</w:t>
            </w:r>
          </w:p>
          <w:p w:rsidR="00450FC8" w:rsidRPr="00590BC5" w:rsidRDefault="00450FC8" w:rsidP="00663DBF">
            <w:pPr>
              <w:pStyle w:val="af"/>
              <w:snapToGrid w:val="0"/>
              <w:rPr>
                <w:sz w:val="20"/>
                <w:szCs w:val="20"/>
              </w:rPr>
            </w:pPr>
            <w:r w:rsidRPr="006E78F2">
              <w:rPr>
                <w:sz w:val="20"/>
                <w:szCs w:val="20"/>
              </w:rPr>
              <w:t>Подготовка и распространение в средствах массовой информации материалов о  целях,  задачах  и ходе</w:t>
            </w:r>
            <w:r>
              <w:rPr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AD163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76EC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ED0AD2">
              <w:t>Отдел экономического развития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76ECA">
              <w:t>Предоставление и 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 w:rsidP="00663DBF">
            <w:pPr>
              <w:pStyle w:val="af"/>
              <w:snapToGrid w:val="0"/>
              <w:rPr>
                <w:sz w:val="20"/>
                <w:szCs w:val="20"/>
              </w:rPr>
            </w:pPr>
            <w:r w:rsidRPr="00663DBF">
              <w:rPr>
                <w:b/>
                <w:sz w:val="20"/>
                <w:szCs w:val="20"/>
              </w:rPr>
              <w:t>мероприятие 2.1.3</w:t>
            </w:r>
          </w:p>
          <w:p w:rsidR="00450FC8" w:rsidRPr="00590BC5" w:rsidRDefault="00450FC8" w:rsidP="00663DBF">
            <w:pPr>
              <w:pStyle w:val="af"/>
              <w:snapToGrid w:val="0"/>
              <w:rPr>
                <w:sz w:val="20"/>
                <w:szCs w:val="20"/>
              </w:rPr>
            </w:pPr>
            <w:r w:rsidRPr="006E78F2">
              <w:rPr>
                <w:sz w:val="20"/>
                <w:szCs w:val="20"/>
              </w:rPr>
              <w:t xml:space="preserve">Подготовка документов для  участия  Администрации района в конкурсе по предоставлению  средств  федерального и  республиканского бюджета, предусматриваемых на реализацию федеральной целевой программы «Жилище» на 2011-2015гг. (далее - ФЦП "Жилище" на </w:t>
            </w:r>
            <w:r>
              <w:rPr>
                <w:sz w:val="20"/>
                <w:szCs w:val="20"/>
              </w:rPr>
              <w:t>2011-2015гг.)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AD163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76EC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ED0AD2">
              <w:t>Отдел экономического развития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76ECA">
              <w:t>Предоставление и 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663DBF" w:rsidRDefault="00450FC8" w:rsidP="006E78F2">
            <w:pPr>
              <w:pStyle w:val="af"/>
              <w:snapToGrid w:val="0"/>
              <w:jc w:val="both"/>
              <w:rPr>
                <w:b/>
                <w:sz w:val="20"/>
                <w:szCs w:val="20"/>
              </w:rPr>
            </w:pPr>
            <w:r w:rsidRPr="00663DBF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3DBF">
              <w:rPr>
                <w:b/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 xml:space="preserve"> </w:t>
            </w:r>
            <w:r w:rsidRPr="00663DBF">
              <w:rPr>
                <w:sz w:val="20"/>
                <w:szCs w:val="20"/>
              </w:rPr>
              <w:lastRenderedPageBreak/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AD163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76EC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r w:rsidRPr="00590BC5">
              <w:lastRenderedPageBreak/>
              <w:t xml:space="preserve">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ED0AD2">
              <w:lastRenderedPageBreak/>
              <w:t xml:space="preserve">Отдел </w:t>
            </w:r>
            <w:r w:rsidRPr="00ED0AD2">
              <w:lastRenderedPageBreak/>
              <w:t>экономического развития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76ECA">
              <w:lastRenderedPageBreak/>
              <w:t xml:space="preserve">Предоставление и </w:t>
            </w:r>
            <w:r w:rsidRPr="00F76ECA">
              <w:lastRenderedPageBreak/>
              <w:t>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1 кв. </w:t>
            </w:r>
            <w:r>
              <w:lastRenderedPageBreak/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4кв.</w:t>
            </w:r>
          </w:p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500,</w:t>
            </w:r>
            <w:r>
              <w:lastRenderedPageBreak/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450FC8" w:rsidRPr="00722A2E" w:rsidTr="00A248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 w:rsidP="00663DBF">
            <w:pPr>
              <w:pStyle w:val="af"/>
              <w:snapToGrid w:val="0"/>
              <w:rPr>
                <w:sz w:val="20"/>
                <w:szCs w:val="20"/>
              </w:rPr>
            </w:pPr>
            <w:r w:rsidRPr="00663DBF">
              <w:rPr>
                <w:b/>
                <w:sz w:val="20"/>
                <w:szCs w:val="20"/>
              </w:rPr>
              <w:t>мероприятие 2.2.1.</w:t>
            </w:r>
          </w:p>
          <w:p w:rsidR="00450FC8" w:rsidRPr="00590BC5" w:rsidRDefault="00450FC8" w:rsidP="00663DBF">
            <w:pPr>
              <w:pStyle w:val="af"/>
              <w:snapToGrid w:val="0"/>
              <w:rPr>
                <w:sz w:val="20"/>
                <w:szCs w:val="20"/>
              </w:rPr>
            </w:pPr>
            <w:r w:rsidRPr="006E78F2">
              <w:rPr>
                <w:sz w:val="20"/>
                <w:szCs w:val="20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2011  - 2015 годы  социальных выплат на строительство или приобретение жилья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AD163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F76EC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>
            <w:r w:rsidRPr="00ED0AD2">
              <w:t>Отдел экономического развития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76ECA">
              <w:t>Предоставление и 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 кв. 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4кв.</w:t>
            </w:r>
          </w:p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FC8" w:rsidRPr="00590BC5" w:rsidRDefault="00450FC8" w:rsidP="003B754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</w:tbl>
    <w:p w:rsidR="00590BC5" w:rsidRDefault="00590BC5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Default="00AD1639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&lt;*&gt; - Статус контрольного события - значение приоритетности контрольного события муниципальной программы. Приоритетность контрольного события устанавливается от значения "0" и далее (1, 2, 3...).</w:t>
      </w:r>
      <w:r w:rsidR="00590BC5" w:rsidRPr="00590BC5">
        <w:rPr>
          <w:rFonts w:eastAsiaTheme="minorHAnsi"/>
          <w:lang w:eastAsia="en-US"/>
        </w:rPr>
        <w:t xml:space="preserve"> 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Количество контрольных событий по муниципальной программе со статусом "0" не должно превышать 20 событий на всю муниципальную программу в год, и не менее 3 контрольных событий в квартал.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Вместе с тем, в каждом основном мероприятии подпрограммы муниципальной программы должно присутствовать контрольное событие (в данном случае не обязательно соответствие статуса значению "0").</w:t>
      </w:r>
    </w:p>
    <w:p w:rsidR="00AD1639" w:rsidRPr="00590BC5" w:rsidRDefault="00AD1639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2390" w:rsidRPr="00C176D5" w:rsidRDefault="00AD1639" w:rsidP="00C176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5B2390" w:rsidRPr="00C176D5" w:rsidSect="003F1E1E">
          <w:pgSz w:w="16838" w:h="11906" w:orient="landscape"/>
          <w:pgMar w:top="1134" w:right="851" w:bottom="284" w:left="851" w:header="709" w:footer="709" w:gutter="0"/>
          <w:cols w:space="708"/>
          <w:docGrid w:linePitch="360"/>
        </w:sectPr>
      </w:pPr>
      <w:r w:rsidRPr="00590BC5">
        <w:rPr>
          <w:rFonts w:eastAsiaTheme="minorHAnsi"/>
          <w:lang w:eastAsia="en-US"/>
        </w:rPr>
        <w:t>Статус "0" соответствует контрольному событию, отражаемому в отчете об исполнении Комплексного плана, являющимся объектом мониторинга исполнения муниципальной программы Министерством экономич</w:t>
      </w:r>
      <w:r w:rsidR="00C176D5">
        <w:rPr>
          <w:rFonts w:eastAsiaTheme="minorHAnsi"/>
          <w:lang w:eastAsia="en-US"/>
        </w:rPr>
        <w:t>еского развития Республики Коми.</w:t>
      </w:r>
    </w:p>
    <w:p w:rsidR="00557D6A" w:rsidRPr="007B73B0" w:rsidRDefault="00557D6A" w:rsidP="00C176D5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557D6A" w:rsidRPr="007B73B0" w:rsidSect="00BD15F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E44CB"/>
    <w:multiLevelType w:val="multilevel"/>
    <w:tmpl w:val="C3B8E6B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33F0B"/>
    <w:rsid w:val="00047A95"/>
    <w:rsid w:val="000612C8"/>
    <w:rsid w:val="00067501"/>
    <w:rsid w:val="00071816"/>
    <w:rsid w:val="00075E39"/>
    <w:rsid w:val="0007732A"/>
    <w:rsid w:val="00082C98"/>
    <w:rsid w:val="0009485E"/>
    <w:rsid w:val="000954F4"/>
    <w:rsid w:val="00097420"/>
    <w:rsid w:val="00097E67"/>
    <w:rsid w:val="000A45FE"/>
    <w:rsid w:val="000A6D6D"/>
    <w:rsid w:val="000A71B0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6DD1"/>
    <w:rsid w:val="00107FF9"/>
    <w:rsid w:val="00114841"/>
    <w:rsid w:val="00120E42"/>
    <w:rsid w:val="00123FAB"/>
    <w:rsid w:val="00126698"/>
    <w:rsid w:val="001415EF"/>
    <w:rsid w:val="00142977"/>
    <w:rsid w:val="001429C8"/>
    <w:rsid w:val="00142BFC"/>
    <w:rsid w:val="00143F21"/>
    <w:rsid w:val="00152F19"/>
    <w:rsid w:val="0016121A"/>
    <w:rsid w:val="00162EA9"/>
    <w:rsid w:val="00163DE2"/>
    <w:rsid w:val="00164C9F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B1ABD"/>
    <w:rsid w:val="001C2EFB"/>
    <w:rsid w:val="001C34AE"/>
    <w:rsid w:val="001D2656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434C"/>
    <w:rsid w:val="00225095"/>
    <w:rsid w:val="00231193"/>
    <w:rsid w:val="002418B2"/>
    <w:rsid w:val="00242ABD"/>
    <w:rsid w:val="00243001"/>
    <w:rsid w:val="00244386"/>
    <w:rsid w:val="00253F9A"/>
    <w:rsid w:val="002614D0"/>
    <w:rsid w:val="00261A8B"/>
    <w:rsid w:val="00271EEB"/>
    <w:rsid w:val="00276048"/>
    <w:rsid w:val="00276C55"/>
    <w:rsid w:val="00280842"/>
    <w:rsid w:val="00281354"/>
    <w:rsid w:val="00284536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51336"/>
    <w:rsid w:val="00355A32"/>
    <w:rsid w:val="00356672"/>
    <w:rsid w:val="00356786"/>
    <w:rsid w:val="00357184"/>
    <w:rsid w:val="0036165B"/>
    <w:rsid w:val="00362391"/>
    <w:rsid w:val="0036541E"/>
    <w:rsid w:val="00367915"/>
    <w:rsid w:val="003705C6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14D9"/>
    <w:rsid w:val="003A3433"/>
    <w:rsid w:val="003A4E60"/>
    <w:rsid w:val="003A54B1"/>
    <w:rsid w:val="003A64A2"/>
    <w:rsid w:val="003A7D8C"/>
    <w:rsid w:val="003B1D55"/>
    <w:rsid w:val="003B4087"/>
    <w:rsid w:val="003B4902"/>
    <w:rsid w:val="003B754A"/>
    <w:rsid w:val="003C3E15"/>
    <w:rsid w:val="003D26E1"/>
    <w:rsid w:val="003E3E5D"/>
    <w:rsid w:val="003E45B2"/>
    <w:rsid w:val="003E7D09"/>
    <w:rsid w:val="003F03E0"/>
    <w:rsid w:val="003F0AAA"/>
    <w:rsid w:val="003F1E1E"/>
    <w:rsid w:val="003F3A8C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0FC8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90B18"/>
    <w:rsid w:val="00492EAB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62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310A8"/>
    <w:rsid w:val="00532F8B"/>
    <w:rsid w:val="00533069"/>
    <w:rsid w:val="00537662"/>
    <w:rsid w:val="005410C0"/>
    <w:rsid w:val="00541BA8"/>
    <w:rsid w:val="00544C76"/>
    <w:rsid w:val="005450F3"/>
    <w:rsid w:val="00545E66"/>
    <w:rsid w:val="00550408"/>
    <w:rsid w:val="00551E8D"/>
    <w:rsid w:val="00555CCD"/>
    <w:rsid w:val="00557D6A"/>
    <w:rsid w:val="00561F09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7183"/>
    <w:rsid w:val="00657C18"/>
    <w:rsid w:val="00663DBF"/>
    <w:rsid w:val="00665C96"/>
    <w:rsid w:val="0067382C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D53F5"/>
    <w:rsid w:val="006D7EAD"/>
    <w:rsid w:val="006E0D2F"/>
    <w:rsid w:val="006E50C3"/>
    <w:rsid w:val="006E7615"/>
    <w:rsid w:val="006E78F2"/>
    <w:rsid w:val="007032AA"/>
    <w:rsid w:val="00707DD2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60ADA"/>
    <w:rsid w:val="00762959"/>
    <w:rsid w:val="00770DE3"/>
    <w:rsid w:val="00774459"/>
    <w:rsid w:val="00777013"/>
    <w:rsid w:val="007810DF"/>
    <w:rsid w:val="00783F00"/>
    <w:rsid w:val="0078742D"/>
    <w:rsid w:val="00791F4D"/>
    <w:rsid w:val="00796BF2"/>
    <w:rsid w:val="007A1C44"/>
    <w:rsid w:val="007A250D"/>
    <w:rsid w:val="007B49F8"/>
    <w:rsid w:val="007B5898"/>
    <w:rsid w:val="007B66A7"/>
    <w:rsid w:val="007B6B0C"/>
    <w:rsid w:val="007B73B0"/>
    <w:rsid w:val="007C05C3"/>
    <w:rsid w:val="007C5818"/>
    <w:rsid w:val="007D2F11"/>
    <w:rsid w:val="007D3B96"/>
    <w:rsid w:val="007D637B"/>
    <w:rsid w:val="007E14F7"/>
    <w:rsid w:val="007E1C82"/>
    <w:rsid w:val="007E3208"/>
    <w:rsid w:val="007E412D"/>
    <w:rsid w:val="007E4A6B"/>
    <w:rsid w:val="007F3FB7"/>
    <w:rsid w:val="007F67AC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3176F"/>
    <w:rsid w:val="00832210"/>
    <w:rsid w:val="0083681D"/>
    <w:rsid w:val="00837F48"/>
    <w:rsid w:val="00845DEC"/>
    <w:rsid w:val="00846ED8"/>
    <w:rsid w:val="00850F7F"/>
    <w:rsid w:val="00857CEF"/>
    <w:rsid w:val="008607E3"/>
    <w:rsid w:val="00865B09"/>
    <w:rsid w:val="00867A7C"/>
    <w:rsid w:val="00867D1A"/>
    <w:rsid w:val="00872175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95209"/>
    <w:rsid w:val="008A2129"/>
    <w:rsid w:val="008A349A"/>
    <w:rsid w:val="008A59FC"/>
    <w:rsid w:val="008B49FC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655A"/>
    <w:rsid w:val="009D021B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8CE"/>
    <w:rsid w:val="00A24A9D"/>
    <w:rsid w:val="00A26114"/>
    <w:rsid w:val="00A2643C"/>
    <w:rsid w:val="00A26F1B"/>
    <w:rsid w:val="00A303D8"/>
    <w:rsid w:val="00A405B6"/>
    <w:rsid w:val="00A427B3"/>
    <w:rsid w:val="00A42F49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33F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4C73"/>
    <w:rsid w:val="00BD669B"/>
    <w:rsid w:val="00BD76FF"/>
    <w:rsid w:val="00BE04B6"/>
    <w:rsid w:val="00BE1DBA"/>
    <w:rsid w:val="00BE5A89"/>
    <w:rsid w:val="00BE78EC"/>
    <w:rsid w:val="00BF276F"/>
    <w:rsid w:val="00C040EF"/>
    <w:rsid w:val="00C05543"/>
    <w:rsid w:val="00C05804"/>
    <w:rsid w:val="00C0722B"/>
    <w:rsid w:val="00C1411E"/>
    <w:rsid w:val="00C15482"/>
    <w:rsid w:val="00C176D5"/>
    <w:rsid w:val="00C202C9"/>
    <w:rsid w:val="00C21351"/>
    <w:rsid w:val="00C2172C"/>
    <w:rsid w:val="00C22EB7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1F53"/>
    <w:rsid w:val="00E22411"/>
    <w:rsid w:val="00E2334B"/>
    <w:rsid w:val="00E2471E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64CE2"/>
    <w:rsid w:val="00E65437"/>
    <w:rsid w:val="00E660B7"/>
    <w:rsid w:val="00E740A4"/>
    <w:rsid w:val="00E81FCC"/>
    <w:rsid w:val="00E827D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C3E27"/>
    <w:rsid w:val="00ED1AF0"/>
    <w:rsid w:val="00ED68F4"/>
    <w:rsid w:val="00EE417C"/>
    <w:rsid w:val="00EF2E9C"/>
    <w:rsid w:val="00F010DE"/>
    <w:rsid w:val="00F03DAA"/>
    <w:rsid w:val="00F0408F"/>
    <w:rsid w:val="00F067F2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7E84"/>
    <w:rsid w:val="00F71E9F"/>
    <w:rsid w:val="00F7226A"/>
    <w:rsid w:val="00F73CC7"/>
    <w:rsid w:val="00F74CD2"/>
    <w:rsid w:val="00F76ECA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D3138"/>
    <w:rsid w:val="00FD323F"/>
    <w:rsid w:val="00FD3663"/>
    <w:rsid w:val="00FD3DEB"/>
    <w:rsid w:val="00FD67A8"/>
    <w:rsid w:val="00FE0159"/>
    <w:rsid w:val="00FE0CE3"/>
    <w:rsid w:val="00FE2524"/>
    <w:rsid w:val="00FE61A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17A4CBED259CB87DE7A4AA376873A62A4490FFE57FA14E540E1BDCE90E8608937D8F5AA4F48EE61116Bd5k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9667-3B51-42E1-8D9E-E913831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2015-02-05T05:19:00Z</cp:lastPrinted>
  <dcterms:created xsi:type="dcterms:W3CDTF">2015-01-19T06:27:00Z</dcterms:created>
  <dcterms:modified xsi:type="dcterms:W3CDTF">2015-02-05T05:19:00Z</dcterms:modified>
</cp:coreProperties>
</file>